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90" w:rsidRDefault="00312B90">
      <w:pPr>
        <w:pStyle w:val="ConsPlusTitlePage"/>
      </w:pPr>
      <w:r>
        <w:t xml:space="preserve">Документ предоставлен </w:t>
      </w:r>
      <w:hyperlink r:id="rId5">
        <w:r>
          <w:rPr>
            <w:color w:val="0000FF"/>
          </w:rPr>
          <w:t>КонсультантПлюс</w:t>
        </w:r>
      </w:hyperlink>
      <w:r>
        <w:br/>
      </w:r>
    </w:p>
    <w:p w:rsidR="00312B90" w:rsidRDefault="00312B90">
      <w:pPr>
        <w:pStyle w:val="ConsPlusNormal"/>
        <w:jc w:val="both"/>
        <w:outlineLvl w:val="0"/>
      </w:pPr>
    </w:p>
    <w:p w:rsidR="00312B90" w:rsidRDefault="00312B90">
      <w:pPr>
        <w:pStyle w:val="ConsPlusTitle"/>
        <w:jc w:val="center"/>
        <w:outlineLvl w:val="0"/>
      </w:pPr>
      <w:r>
        <w:t>АДМИНИСТРАЦИЯ УВАТСКОГО МУНИЦИПАЛЬНОГО РАЙОНА</w:t>
      </w:r>
    </w:p>
    <w:p w:rsidR="00312B90" w:rsidRDefault="00312B90">
      <w:pPr>
        <w:pStyle w:val="ConsPlusTitle"/>
        <w:jc w:val="center"/>
      </w:pPr>
    </w:p>
    <w:p w:rsidR="00312B90" w:rsidRDefault="00312B90">
      <w:pPr>
        <w:pStyle w:val="ConsPlusTitle"/>
        <w:jc w:val="center"/>
      </w:pPr>
      <w:r>
        <w:t>ПОСТАНОВЛЕНИЕ</w:t>
      </w:r>
    </w:p>
    <w:p w:rsidR="00312B90" w:rsidRDefault="00312B90">
      <w:pPr>
        <w:pStyle w:val="ConsPlusTitle"/>
        <w:jc w:val="center"/>
      </w:pPr>
      <w:r>
        <w:t>от 8 августа 2023 г. N 178</w:t>
      </w:r>
    </w:p>
    <w:p w:rsidR="00312B90" w:rsidRDefault="00312B90">
      <w:pPr>
        <w:pStyle w:val="ConsPlusTitle"/>
        <w:jc w:val="center"/>
      </w:pPr>
    </w:p>
    <w:p w:rsidR="00312B90" w:rsidRDefault="00312B90">
      <w:pPr>
        <w:pStyle w:val="ConsPlusTitle"/>
        <w:jc w:val="center"/>
      </w:pPr>
      <w:r>
        <w:t>ОБ УТВЕРЖДЕНИИ АДМИНИСТРАТИВНОГО РЕГЛАМЕНТА ПРЕДОСТАВЛЕНИЯ</w:t>
      </w:r>
    </w:p>
    <w:p w:rsidR="00312B90" w:rsidRDefault="00312B90">
      <w:pPr>
        <w:pStyle w:val="ConsPlusTitle"/>
        <w:jc w:val="center"/>
      </w:pPr>
      <w:r>
        <w:t>МУНИЦИПАЛЬНОЙ УСЛУГИ "БЕСПЛАТНОЕ ПРЕДОСТАВЛЕНИЕ ЗЕМЕЛЬНЫХ</w:t>
      </w:r>
    </w:p>
    <w:p w:rsidR="00312B90" w:rsidRDefault="00312B90">
      <w:pPr>
        <w:pStyle w:val="ConsPlusTitle"/>
        <w:jc w:val="center"/>
      </w:pPr>
      <w:r>
        <w:t>УЧАСТКОВ ГРАЖДАНАМ, ИМЕЮЩИМ ТРЕХ И БОЛЕЕ ДЕТЕЙ"</w:t>
      </w:r>
    </w:p>
    <w:p w:rsidR="00312B90" w:rsidRDefault="00312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90" w:rsidRDefault="00312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90" w:rsidRDefault="00312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90" w:rsidRDefault="00312B90">
            <w:pPr>
              <w:pStyle w:val="ConsPlusNormal"/>
              <w:jc w:val="center"/>
            </w:pPr>
            <w:r>
              <w:rPr>
                <w:color w:val="392C69"/>
              </w:rPr>
              <w:t>Список изменяющих документов</w:t>
            </w:r>
          </w:p>
          <w:p w:rsidR="00312B90" w:rsidRDefault="00312B90">
            <w:pPr>
              <w:pStyle w:val="ConsPlusNormal"/>
              <w:jc w:val="center"/>
            </w:pPr>
            <w:r>
              <w:rPr>
                <w:color w:val="392C69"/>
              </w:rPr>
              <w:t>(в ред. постановлений Администрации Уватского муниципального района</w:t>
            </w:r>
          </w:p>
          <w:p w:rsidR="00312B90" w:rsidRDefault="00312B90">
            <w:pPr>
              <w:pStyle w:val="ConsPlusNormal"/>
              <w:jc w:val="center"/>
            </w:pPr>
            <w:r>
              <w:rPr>
                <w:color w:val="392C69"/>
              </w:rPr>
              <w:t xml:space="preserve">от 29.10.2024 </w:t>
            </w:r>
            <w:hyperlink r:id="rId6">
              <w:r>
                <w:rPr>
                  <w:color w:val="0000FF"/>
                </w:rPr>
                <w:t>N 193</w:t>
              </w:r>
            </w:hyperlink>
            <w:r>
              <w:rPr>
                <w:color w:val="392C69"/>
              </w:rPr>
              <w:t xml:space="preserve">, от 10.12.2024 </w:t>
            </w:r>
            <w:hyperlink r:id="rId7">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B90" w:rsidRDefault="00312B90">
            <w:pPr>
              <w:pStyle w:val="ConsPlusNormal"/>
            </w:pPr>
          </w:p>
        </w:tc>
      </w:tr>
    </w:tbl>
    <w:p w:rsidR="00312B90" w:rsidRDefault="00312B90">
      <w:pPr>
        <w:pStyle w:val="ConsPlusNormal"/>
        <w:jc w:val="both"/>
      </w:pPr>
    </w:p>
    <w:p w:rsidR="00312B90" w:rsidRDefault="00312B90">
      <w:pPr>
        <w:pStyle w:val="ConsPlusNormal"/>
        <w:ind w:firstLine="540"/>
        <w:jc w:val="both"/>
      </w:pPr>
      <w:r>
        <w:t xml:space="preserve">В соответствии с Земельным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Уватского муниципального района Тюменской области от 14.11.2016 N 1693-р "Об утверждении Положения о Коллегии Администрации Уватского муниципального района" на основании </w:t>
      </w:r>
      <w:hyperlink r:id="rId10">
        <w:r>
          <w:rPr>
            <w:color w:val="0000FF"/>
          </w:rPr>
          <w:t>Устава</w:t>
        </w:r>
      </w:hyperlink>
      <w:r>
        <w:t xml:space="preserve"> Уватского муниципального района:</w:t>
      </w:r>
    </w:p>
    <w:p w:rsidR="00312B90" w:rsidRDefault="00312B90">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"Бесплатное предоставление земельных участков гражданам, имеющим трех и более детей" согласно приложению к настоящему постановлению.</w:t>
      </w:r>
    </w:p>
    <w:p w:rsidR="00312B90" w:rsidRDefault="00312B90">
      <w:pPr>
        <w:pStyle w:val="ConsPlusNormal"/>
        <w:spacing w:before="220"/>
        <w:ind w:firstLine="540"/>
        <w:jc w:val="both"/>
      </w:pPr>
      <w: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Уватского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312B90" w:rsidRDefault="00312B90">
      <w:pPr>
        <w:pStyle w:val="ConsPlusNormal"/>
        <w:spacing w:before="220"/>
        <w:ind w:firstLine="540"/>
        <w:jc w:val="both"/>
      </w:pPr>
      <w:r>
        <w:t xml:space="preserve">3. Признать утратившим силу </w:t>
      </w:r>
      <w:hyperlink r:id="rId11">
        <w:r>
          <w:rPr>
            <w:color w:val="0000FF"/>
          </w:rPr>
          <w:t>постановление</w:t>
        </w:r>
      </w:hyperlink>
      <w:r>
        <w:t xml:space="preserve"> Администрации Уватского муниципального района от 15.06.2022 N 132 "Об утверждении административного регламента по предоставлению муниципальной услуги "Бесплатное предоставление земельных участков гражданам, имеющим трех и более детей".</w:t>
      </w:r>
    </w:p>
    <w:p w:rsidR="00312B90" w:rsidRDefault="00312B90">
      <w:pPr>
        <w:pStyle w:val="ConsPlusNormal"/>
        <w:spacing w:before="220"/>
        <w:ind w:firstLine="540"/>
        <w:jc w:val="both"/>
      </w:pPr>
      <w:r>
        <w:t>4. Управлению имущественных отношений и земельных ресурсов Администрации Уватского муниципального района Тюменской области (И.В. Першина) в течение 4 (четырех) рабочих дней со дня принятия настоящего постановления разместить в региональном реестре муниципальных услуг (функций) необходимых сведений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312B90" w:rsidRDefault="00312B90">
      <w:pPr>
        <w:pStyle w:val="ConsPlusNormal"/>
        <w:spacing w:before="220"/>
        <w:ind w:firstLine="540"/>
        <w:jc w:val="both"/>
      </w:pPr>
      <w:r>
        <w:t>5. Сектору делопроизводства, документационного обеспечения и контроля Аппарата Главы Администрации Уватского муниципального района (А.Ю. Васильева):</w:t>
      </w:r>
    </w:p>
    <w:p w:rsidR="00312B90" w:rsidRDefault="00312B90">
      <w:pPr>
        <w:pStyle w:val="ConsPlusNormal"/>
        <w:spacing w:before="220"/>
        <w:ind w:firstLine="540"/>
        <w:jc w:val="both"/>
      </w:pPr>
      <w:r>
        <w:t>а) обнародовать путем его размещения на информационных стендах в местах, установленных Администрацией Уватского муниципального района;</w:t>
      </w:r>
    </w:p>
    <w:p w:rsidR="00312B90" w:rsidRDefault="00312B90">
      <w:pPr>
        <w:pStyle w:val="ConsPlusNormal"/>
        <w:spacing w:before="220"/>
        <w:ind w:firstLine="540"/>
        <w:jc w:val="both"/>
      </w:pPr>
      <w:r>
        <w:t>б) направить для размещения на официальном сайте Уватского муниципального района в сети "Интернет".</w:t>
      </w:r>
    </w:p>
    <w:p w:rsidR="00312B90" w:rsidRDefault="00312B90">
      <w:pPr>
        <w:pStyle w:val="ConsPlusNormal"/>
        <w:spacing w:before="220"/>
        <w:ind w:firstLine="540"/>
        <w:jc w:val="both"/>
      </w:pPr>
      <w:r>
        <w:lastRenderedPageBreak/>
        <w:t>6. Контроль исполнения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w:t>
      </w:r>
    </w:p>
    <w:p w:rsidR="00312B90" w:rsidRDefault="00312B90">
      <w:pPr>
        <w:pStyle w:val="ConsPlusNormal"/>
        <w:jc w:val="both"/>
      </w:pPr>
    </w:p>
    <w:p w:rsidR="00312B90" w:rsidRDefault="00312B90">
      <w:pPr>
        <w:pStyle w:val="ConsPlusNormal"/>
        <w:jc w:val="right"/>
      </w:pPr>
      <w:r>
        <w:t>Глава</w:t>
      </w:r>
    </w:p>
    <w:p w:rsidR="00312B90" w:rsidRDefault="00312B90">
      <w:pPr>
        <w:pStyle w:val="ConsPlusNormal"/>
        <w:jc w:val="right"/>
      </w:pPr>
      <w:r>
        <w:t>В.И.ЕЛИЗАРОВ</w:t>
      </w: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right"/>
        <w:outlineLvl w:val="0"/>
      </w:pPr>
      <w:r>
        <w:t>Приложение</w:t>
      </w:r>
    </w:p>
    <w:p w:rsidR="00312B90" w:rsidRDefault="00312B90">
      <w:pPr>
        <w:pStyle w:val="ConsPlusNormal"/>
        <w:jc w:val="right"/>
      </w:pPr>
      <w:r>
        <w:t>к постановлению администрации</w:t>
      </w:r>
    </w:p>
    <w:p w:rsidR="00312B90" w:rsidRDefault="00312B90">
      <w:pPr>
        <w:pStyle w:val="ConsPlusNormal"/>
        <w:jc w:val="right"/>
      </w:pPr>
      <w:r>
        <w:t>Уватского муниципального района</w:t>
      </w:r>
    </w:p>
    <w:p w:rsidR="00312B90" w:rsidRDefault="00312B90">
      <w:pPr>
        <w:pStyle w:val="ConsPlusNormal"/>
        <w:jc w:val="right"/>
      </w:pPr>
      <w:r>
        <w:t>от 8 августа 2023 г. N 178</w:t>
      </w:r>
    </w:p>
    <w:p w:rsidR="00312B90" w:rsidRDefault="00312B90">
      <w:pPr>
        <w:pStyle w:val="ConsPlusNormal"/>
        <w:jc w:val="both"/>
      </w:pPr>
    </w:p>
    <w:p w:rsidR="00312B90" w:rsidRDefault="00312B90">
      <w:pPr>
        <w:pStyle w:val="ConsPlusTitle"/>
        <w:jc w:val="center"/>
      </w:pPr>
      <w:bookmarkStart w:id="0" w:name="P35"/>
      <w:bookmarkEnd w:id="0"/>
      <w:r>
        <w:t>АДМИНИСТРАТИВНЫЙ РЕГЛАМЕНТ</w:t>
      </w:r>
    </w:p>
    <w:p w:rsidR="00312B90" w:rsidRDefault="00312B90">
      <w:pPr>
        <w:pStyle w:val="ConsPlusTitle"/>
        <w:jc w:val="center"/>
      </w:pPr>
      <w:r>
        <w:t>ПРЕДОСТАВЛЕНИЯ МУНИЦИПАЛЬНОЙ УСЛУГИ "БЕСПЛАТНОЕ</w:t>
      </w:r>
    </w:p>
    <w:p w:rsidR="00312B90" w:rsidRDefault="00312B90">
      <w:pPr>
        <w:pStyle w:val="ConsPlusTitle"/>
        <w:jc w:val="center"/>
      </w:pPr>
      <w:r>
        <w:t>ПРЕДОСТАВЛЕНИЕ ЗЕМЕЛЬНЫХ УЧАСТКОВ ГРАЖДАНАМ, ИМЕЮЩИМ ТРЕХ</w:t>
      </w:r>
    </w:p>
    <w:p w:rsidR="00312B90" w:rsidRDefault="00312B90">
      <w:pPr>
        <w:pStyle w:val="ConsPlusTitle"/>
        <w:jc w:val="center"/>
      </w:pPr>
      <w:r>
        <w:t>И БОЛЕЕ ДЕТЕЙ"</w:t>
      </w:r>
    </w:p>
    <w:p w:rsidR="00312B90" w:rsidRDefault="00312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90" w:rsidRDefault="00312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90" w:rsidRDefault="00312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90" w:rsidRDefault="00312B90">
            <w:pPr>
              <w:pStyle w:val="ConsPlusNormal"/>
              <w:jc w:val="center"/>
            </w:pPr>
            <w:r>
              <w:rPr>
                <w:color w:val="392C69"/>
              </w:rPr>
              <w:t>Список изменяющих документов</w:t>
            </w:r>
          </w:p>
          <w:p w:rsidR="00312B90" w:rsidRDefault="00312B90">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Уватского муниципального района</w:t>
            </w:r>
          </w:p>
          <w:p w:rsidR="00312B90" w:rsidRDefault="00312B90">
            <w:pPr>
              <w:pStyle w:val="ConsPlusNormal"/>
              <w:jc w:val="center"/>
            </w:pPr>
            <w:r>
              <w:rPr>
                <w:color w:val="392C69"/>
              </w:rPr>
              <w:t>от 10.12.2024 N 217)</w:t>
            </w:r>
          </w:p>
        </w:tc>
        <w:tc>
          <w:tcPr>
            <w:tcW w:w="113" w:type="dxa"/>
            <w:tcBorders>
              <w:top w:val="nil"/>
              <w:left w:val="nil"/>
              <w:bottom w:val="nil"/>
              <w:right w:val="nil"/>
            </w:tcBorders>
            <w:shd w:val="clear" w:color="auto" w:fill="F4F3F8"/>
            <w:tcMar>
              <w:top w:w="0" w:type="dxa"/>
              <w:left w:w="0" w:type="dxa"/>
              <w:bottom w:w="0" w:type="dxa"/>
              <w:right w:w="0" w:type="dxa"/>
            </w:tcMar>
          </w:tcPr>
          <w:p w:rsidR="00312B90" w:rsidRDefault="00312B90">
            <w:pPr>
              <w:pStyle w:val="ConsPlusNormal"/>
            </w:pPr>
          </w:p>
        </w:tc>
      </w:tr>
    </w:tbl>
    <w:p w:rsidR="00312B90" w:rsidRDefault="00312B90">
      <w:pPr>
        <w:pStyle w:val="ConsPlusNormal"/>
        <w:jc w:val="center"/>
      </w:pPr>
    </w:p>
    <w:p w:rsidR="00312B90" w:rsidRDefault="00312B90">
      <w:pPr>
        <w:pStyle w:val="ConsPlusTitle"/>
        <w:jc w:val="center"/>
        <w:outlineLvl w:val="1"/>
      </w:pPr>
      <w:r>
        <w:t>I. ОБЩИЕ ПОЛОЖЕНИЯ</w:t>
      </w:r>
    </w:p>
    <w:p w:rsidR="00312B90" w:rsidRDefault="00312B90">
      <w:pPr>
        <w:pStyle w:val="ConsPlusNormal"/>
        <w:jc w:val="both"/>
      </w:pPr>
    </w:p>
    <w:p w:rsidR="00312B90" w:rsidRDefault="00312B90">
      <w:pPr>
        <w:pStyle w:val="ConsPlusTitle"/>
        <w:jc w:val="center"/>
        <w:outlineLvl w:val="2"/>
      </w:pPr>
      <w:r>
        <w:t>1.1. Предмет регулирования административного регламента</w:t>
      </w:r>
    </w:p>
    <w:p w:rsidR="00312B90" w:rsidRDefault="00312B90">
      <w:pPr>
        <w:pStyle w:val="ConsPlusNormal"/>
        <w:jc w:val="both"/>
      </w:pPr>
    </w:p>
    <w:p w:rsidR="00312B90" w:rsidRDefault="00312B90">
      <w:pPr>
        <w:pStyle w:val="ConsPlusNormal"/>
        <w:ind w:firstLine="540"/>
        <w:jc w:val="both"/>
      </w:pPr>
      <w:r>
        <w:t>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находящихся в собственности Уватского муниципального района, а также земельных участков, государственная собственность на которые не разграничена и полномочия в отношении которых осуществляет администрация Уватского муниципального района, гражданам, имеющим трех и более детей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Уватского муниципального района (далее - администрация).</w:t>
      </w:r>
    </w:p>
    <w:p w:rsidR="00312B90" w:rsidRDefault="00312B90">
      <w:pPr>
        <w:pStyle w:val="ConsPlusNormal"/>
        <w:jc w:val="both"/>
      </w:pPr>
    </w:p>
    <w:p w:rsidR="00312B90" w:rsidRDefault="00312B90">
      <w:pPr>
        <w:pStyle w:val="ConsPlusTitle"/>
        <w:jc w:val="center"/>
        <w:outlineLvl w:val="2"/>
      </w:pPr>
      <w:bookmarkStart w:id="1" w:name="P49"/>
      <w:bookmarkEnd w:id="1"/>
      <w:r>
        <w:t>1.2. Круг заявителей</w:t>
      </w:r>
    </w:p>
    <w:p w:rsidR="00312B90" w:rsidRDefault="00312B90">
      <w:pPr>
        <w:pStyle w:val="ConsPlusNormal"/>
        <w:jc w:val="both"/>
      </w:pPr>
    </w:p>
    <w:p w:rsidR="00312B90" w:rsidRDefault="00312B90">
      <w:pPr>
        <w:pStyle w:val="ConsPlusNormal"/>
        <w:ind w:firstLine="540"/>
        <w:jc w:val="both"/>
      </w:pPr>
      <w:bookmarkStart w:id="2" w:name="P51"/>
      <w:bookmarkEnd w:id="2"/>
      <w:r>
        <w:t>1.2.1. Заявителями являются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(далее - заявитель, многодетная семья) при одновременном соблюдении следующих условий:</w:t>
      </w:r>
    </w:p>
    <w:p w:rsidR="00312B90" w:rsidRDefault="00312B90">
      <w:pPr>
        <w:pStyle w:val="ConsPlusNormal"/>
        <w:spacing w:before="220"/>
        <w:ind w:firstLine="540"/>
        <w:jc w:val="both"/>
      </w:pPr>
      <w:r>
        <w:t xml:space="preserve">а) оба родителя (усыновителя) (в семье, состоящей из одного родителя (усыновителя) и трех </w:t>
      </w:r>
      <w:r>
        <w:lastRenderedPageBreak/>
        <w:t>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12B90" w:rsidRDefault="00312B90">
      <w:pPr>
        <w:pStyle w:val="ConsPlusNormal"/>
        <w:spacing w:before="220"/>
        <w:ind w:firstLine="540"/>
        <w:jc w:val="both"/>
      </w:pPr>
      <w:r>
        <w:t>б) на момент подачи заявления о бесплатном предоставлении земельного участка многодетная семья проживает по месту жительства в Тюменской области;</w:t>
      </w:r>
    </w:p>
    <w:p w:rsidR="00312B90" w:rsidRDefault="00312B90">
      <w:pPr>
        <w:pStyle w:val="ConsPlusNormal"/>
        <w:spacing w:before="220"/>
        <w:ind w:firstLine="540"/>
        <w:jc w:val="both"/>
      </w:pPr>
      <w:r>
        <w:t xml:space="preserve">в) ранее данной многодетной семье бесплатно не предоставлялся земельный участок в соответствии с </w:t>
      </w:r>
      <w:hyperlink r:id="rId13">
        <w:r>
          <w:rPr>
            <w:color w:val="0000FF"/>
          </w:rPr>
          <w:t>подпунктом 6 статьи 39.5</w:t>
        </w:r>
      </w:hyperlink>
      <w:r>
        <w:t xml:space="preserve"> Земельного кодекса Российской Федерации;</w:t>
      </w:r>
    </w:p>
    <w:p w:rsidR="00312B90" w:rsidRDefault="00312B90">
      <w:pPr>
        <w:pStyle w:val="ConsPlusNormal"/>
        <w:spacing w:before="220"/>
        <w:ind w:firstLine="540"/>
        <w:jc w:val="both"/>
      </w:pPr>
      <w:r>
        <w:t xml:space="preserve">г) данной многодетной семье до вступления в силу Федерального </w:t>
      </w:r>
      <w:hyperlink r:id="rId14">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w:t>
      </w:r>
      <w:hyperlink r:id="rId15">
        <w:r>
          <w:rPr>
            <w:color w:val="0000FF"/>
          </w:rPr>
          <w:t>абзацем вторым пункта 2 статьи 28</w:t>
        </w:r>
      </w:hyperlink>
      <w:r>
        <w:t xml:space="preserve"> Земельного кодекса Российской Федерации;</w:t>
      </w:r>
    </w:p>
    <w:p w:rsidR="00312B90" w:rsidRDefault="00312B90">
      <w:pPr>
        <w:pStyle w:val="ConsPlusNormal"/>
        <w:spacing w:before="220"/>
        <w:ind w:firstLine="540"/>
        <w:jc w:val="both"/>
      </w:pPr>
      <w:r>
        <w:t>д) многодетная семья либо один из членов многодетной семьи состоит на учете в качестве нуждающейся (нуждающегося) в жилых помещениях.</w:t>
      </w:r>
    </w:p>
    <w:p w:rsidR="00312B90" w:rsidRDefault="00312B90">
      <w:pPr>
        <w:pStyle w:val="ConsPlusNormal"/>
        <w:spacing w:before="220"/>
        <w:ind w:firstLine="540"/>
        <w:jc w:val="both"/>
      </w:pPr>
      <w:bookmarkStart w:id="3" w:name="P57"/>
      <w:bookmarkEnd w:id="3"/>
      <w:r>
        <w:t>1.2.2. 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 (далее - семья).</w:t>
      </w:r>
    </w:p>
    <w:p w:rsidR="00312B90" w:rsidRDefault="00312B90">
      <w:pPr>
        <w:pStyle w:val="ConsPlusNormal"/>
        <w:spacing w:before="220"/>
        <w:ind w:firstLine="540"/>
        <w:jc w:val="both"/>
      </w:pPr>
      <w:bookmarkStart w:id="4" w:name="P58"/>
      <w:bookmarkEnd w:id="4"/>
      <w: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(далее - семья).</w:t>
      </w:r>
    </w:p>
    <w:p w:rsidR="00312B90" w:rsidRDefault="00312B90">
      <w:pPr>
        <w:pStyle w:val="ConsPlusNormal"/>
        <w:spacing w:before="220"/>
        <w:ind w:firstLine="540"/>
        <w:jc w:val="both"/>
      </w:pPr>
      <w:bookmarkStart w:id="5" w:name="P59"/>
      <w:bookmarkEnd w:id="5"/>
      <w:r>
        <w:t>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(далее - семья).</w:t>
      </w:r>
    </w:p>
    <w:p w:rsidR="00312B90" w:rsidRDefault="00312B90">
      <w:pPr>
        <w:pStyle w:val="ConsPlusNormal"/>
        <w:spacing w:before="220"/>
        <w:ind w:firstLine="540"/>
        <w:jc w:val="both"/>
      </w:pPr>
      <w:bookmarkStart w:id="6" w:name="P60"/>
      <w:bookmarkEnd w:id="6"/>
      <w: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rsidR="00312B90" w:rsidRDefault="00312B90">
      <w:pPr>
        <w:pStyle w:val="ConsPlusNormal"/>
        <w:spacing w:before="220"/>
        <w:ind w:firstLine="540"/>
        <w:jc w:val="both"/>
      </w:pPr>
      <w:bookmarkStart w:id="7" w:name="P61"/>
      <w:bookmarkEnd w:id="7"/>
      <w:r>
        <w:t xml:space="preserve">1.2.3. Заявителями в целях повторного предоставления земельного участка в связи с затоплением (подтоплением) ранее предоставленного многодетной семье (семье) на основании </w:t>
      </w:r>
      <w:hyperlink r:id="rId16">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(далее - Закон N 64)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являются граждане достигшие 18 лет, которым предоставлен такой земельный участок (далее - гражданин; гражданин, достигший 18 лет), и (или) законный представитель при соблюдении следующих условий:</w:t>
      </w:r>
    </w:p>
    <w:p w:rsidR="00312B90" w:rsidRDefault="00312B90">
      <w:pPr>
        <w:pStyle w:val="ConsPlusNormal"/>
        <w:spacing w:before="220"/>
        <w:ind w:firstLine="540"/>
        <w:jc w:val="both"/>
      </w:pPr>
      <w:r>
        <w:lastRenderedPageBreak/>
        <w:t>а) возврат ранее предоставленного земельного участка в муниципальную собственность в соответствии с действующим законодательством;</w:t>
      </w:r>
    </w:p>
    <w:p w:rsidR="00312B90" w:rsidRDefault="00312B90">
      <w:pPr>
        <w:pStyle w:val="ConsPlusNormal"/>
        <w:spacing w:before="220"/>
        <w:ind w:firstLine="540"/>
        <w:jc w:val="both"/>
      </w:pPr>
      <w:r>
        <w:t>б) отсутствие на ранее предоставленном земельном участке объектов капитального строительства.</w:t>
      </w:r>
    </w:p>
    <w:p w:rsidR="00312B90" w:rsidRDefault="00312B90">
      <w:pPr>
        <w:pStyle w:val="ConsPlusNormal"/>
        <w:spacing w:before="220"/>
        <w:ind w:firstLine="540"/>
        <w:jc w:val="both"/>
      </w:pPr>
      <w:bookmarkStart w:id="8" w:name="P64"/>
      <w:bookmarkEnd w:id="8"/>
      <w:r>
        <w:t xml:space="preserve">1.2.4. Заявителями в целях предоставления социальной выплаты в целях обеспечения жилыми помещениями взамен предоставления земельного участка в собственность бесплатно являются многодетные семьи (семьи), отвечающие требованиям, установленным в </w:t>
      </w:r>
      <w:hyperlink w:anchor="P51">
        <w:r>
          <w:rPr>
            <w:color w:val="0000FF"/>
          </w:rPr>
          <w:t>пункте 1.2.1</w:t>
        </w:r>
      </w:hyperlink>
      <w:r>
        <w:t xml:space="preserve"> настоящей Главы, с учетом особенностей, установленных в </w:t>
      </w:r>
      <w:hyperlink w:anchor="P57">
        <w:r>
          <w:rPr>
            <w:color w:val="0000FF"/>
          </w:rPr>
          <w:t>пункте 1.2.2</w:t>
        </w:r>
      </w:hyperlink>
      <w:r>
        <w:t xml:space="preserve"> настоящей Главы, </w:t>
      </w:r>
      <w:hyperlink r:id="rId17">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от 05.10.2011 N 64 "О бесплатном предоставлении земельных участков гражданам, имеющим трех и более детей" (далее - Закон N 150), граждане, указанные в </w:t>
      </w:r>
      <w:hyperlink w:anchor="P61">
        <w:r>
          <w:rPr>
            <w:color w:val="0000FF"/>
          </w:rPr>
          <w:t>пункте 1.2.3</w:t>
        </w:r>
      </w:hyperlink>
      <w:r>
        <w:t xml:space="preserve"> настоящего подраздела (далее - гражданин; граждане, которым ранее был предоставлен земельный участок), и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p>
    <w:p w:rsidR="00312B90" w:rsidRDefault="00312B90">
      <w:pPr>
        <w:pStyle w:val="ConsPlusNormal"/>
        <w:spacing w:before="220"/>
        <w:ind w:firstLine="540"/>
        <w:jc w:val="both"/>
      </w:pPr>
      <w:r>
        <w:t>1.2.5. От имени заявителей, законного представителя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или иное уполномоченное лицо при наличии у него нотариально удостоверенной доверенности (далее - представитель заявителя).</w:t>
      </w:r>
    </w:p>
    <w:p w:rsidR="00312B90" w:rsidRDefault="00312B90">
      <w:pPr>
        <w:pStyle w:val="ConsPlusNormal"/>
        <w:jc w:val="both"/>
      </w:pPr>
    </w:p>
    <w:p w:rsidR="00312B90" w:rsidRDefault="00312B90">
      <w:pPr>
        <w:pStyle w:val="ConsPlusTitle"/>
        <w:jc w:val="center"/>
        <w:outlineLvl w:val="2"/>
      </w:pPr>
      <w:r>
        <w:t>1.3. Требование предоставления заявителю муниципальной</w:t>
      </w:r>
    </w:p>
    <w:p w:rsidR="00312B90" w:rsidRDefault="00312B90">
      <w:pPr>
        <w:pStyle w:val="ConsPlusTitle"/>
        <w:jc w:val="center"/>
      </w:pPr>
      <w:r>
        <w:t>услуги в соответствии с вариантом предоставления</w:t>
      </w:r>
    </w:p>
    <w:p w:rsidR="00312B90" w:rsidRDefault="00312B90">
      <w:pPr>
        <w:pStyle w:val="ConsPlusTitle"/>
        <w:jc w:val="center"/>
      </w:pPr>
      <w:r>
        <w:t>муниципальной услуги</w:t>
      </w:r>
    </w:p>
    <w:p w:rsidR="00312B90" w:rsidRDefault="00312B90">
      <w:pPr>
        <w:pStyle w:val="ConsPlusNormal"/>
        <w:jc w:val="both"/>
      </w:pPr>
    </w:p>
    <w:p w:rsidR="00312B90" w:rsidRDefault="00312B90">
      <w:pPr>
        <w:pStyle w:val="ConsPlusNormal"/>
        <w:ind w:firstLine="540"/>
        <w:jc w:val="both"/>
      </w:pPr>
      <w:r>
        <w:t xml:space="preserve">1.3.1. Муниципальная услуга должна быть предоставлена заявителю в соответствии с вариантом предоставления муниципальной услуги исходя из установленных в </w:t>
      </w:r>
      <w:hyperlink w:anchor="P1536">
        <w:r>
          <w:rPr>
            <w:color w:val="0000FF"/>
          </w:rPr>
          <w:t>приложении N 7</w:t>
        </w:r>
      </w:hyperlink>
      <w: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12B90" w:rsidRDefault="00312B90">
      <w:pPr>
        <w:pStyle w:val="ConsPlusNormal"/>
        <w:spacing w:before="220"/>
        <w:ind w:firstLine="540"/>
        <w:jc w:val="both"/>
      </w:pPr>
      <w:r>
        <w:t>1.3.2. Вариантами предоставления муниципальной услуги в случае подачи заявления о бесплатном (в том числе первоочередном) предоставлении земельного участка являются:</w:t>
      </w:r>
    </w:p>
    <w:p w:rsidR="00312B90" w:rsidRDefault="00312B90">
      <w:pPr>
        <w:pStyle w:val="ConsPlusNormal"/>
        <w:spacing w:before="220"/>
        <w:ind w:firstLine="540"/>
        <w:jc w:val="both"/>
      </w:pPr>
      <w:r>
        <w:t>а) принятие многодетной семьи на учет в целях бесплатного предоставления земельного участка;</w:t>
      </w:r>
    </w:p>
    <w:p w:rsidR="00312B90" w:rsidRDefault="00312B90">
      <w:pPr>
        <w:pStyle w:val="ConsPlusNormal"/>
        <w:spacing w:before="220"/>
        <w:ind w:firstLine="540"/>
        <w:jc w:val="both"/>
      </w:pPr>
      <w:r>
        <w:t>б) принятие многодетной семьи на учет в целях первоочередного бесплатного предоставления земельного участка;</w:t>
      </w:r>
    </w:p>
    <w:p w:rsidR="00312B90" w:rsidRDefault="00312B90">
      <w:pPr>
        <w:pStyle w:val="ConsPlusNormal"/>
        <w:spacing w:before="220"/>
        <w:ind w:firstLine="540"/>
        <w:jc w:val="both"/>
      </w:pPr>
      <w:r>
        <w:t>в) отказ в принятии многодетной семьи на учет в целях бесплатного (в том числе первоочередного) предоставления земельного участка;</w:t>
      </w:r>
    </w:p>
    <w:p w:rsidR="00312B90" w:rsidRDefault="00312B90">
      <w:pPr>
        <w:pStyle w:val="ConsPlusNormal"/>
        <w:spacing w:before="220"/>
        <w:ind w:firstLine="540"/>
        <w:jc w:val="both"/>
      </w:pPr>
      <w:r>
        <w:t>г) включение многодетной семьи (семьи) в перечень многодетных семей, имеющих право на первоочередное бесплатное предоставление земельного участка;</w:t>
      </w:r>
    </w:p>
    <w:p w:rsidR="00312B90" w:rsidRDefault="00312B90">
      <w:pPr>
        <w:pStyle w:val="ConsPlusNormal"/>
        <w:spacing w:before="220"/>
        <w:ind w:firstLine="540"/>
        <w:jc w:val="both"/>
      </w:pPr>
      <w:r>
        <w:t>д) отказ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312B90" w:rsidRDefault="00312B90">
      <w:pPr>
        <w:pStyle w:val="ConsPlusNormal"/>
        <w:spacing w:before="220"/>
        <w:ind w:firstLine="540"/>
        <w:jc w:val="both"/>
      </w:pPr>
      <w:r>
        <w:t>е) бесплатное (в том числе первоочередное) предоставление многодетной семье (семье) земельного участка;</w:t>
      </w:r>
    </w:p>
    <w:p w:rsidR="00312B90" w:rsidRDefault="00312B90">
      <w:pPr>
        <w:pStyle w:val="ConsPlusNormal"/>
        <w:spacing w:before="220"/>
        <w:ind w:firstLine="540"/>
        <w:jc w:val="both"/>
      </w:pPr>
      <w:r>
        <w:lastRenderedPageBreak/>
        <w:t>ж) отказ в бесплатном предоставлении многодетной семье (семье) земельного участка;</w:t>
      </w:r>
    </w:p>
    <w:p w:rsidR="00312B90" w:rsidRDefault="00312B90">
      <w:pPr>
        <w:pStyle w:val="ConsPlusNormal"/>
        <w:spacing w:before="220"/>
        <w:ind w:firstLine="540"/>
        <w:jc w:val="both"/>
      </w:pPr>
      <w:r>
        <w:t>з) отказ в первоочередном бесплатном предоставлении многодетной семье (семье) земельного участка.</w:t>
      </w:r>
    </w:p>
    <w:p w:rsidR="00312B90" w:rsidRDefault="00312B90">
      <w:pPr>
        <w:pStyle w:val="ConsPlusNormal"/>
        <w:spacing w:before="220"/>
        <w:ind w:firstLine="540"/>
        <w:jc w:val="both"/>
      </w:pPr>
      <w:r>
        <w:t>1.3.3. Вариантами предоставления муниципальной услуги в случае подачи заявления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(далее - заявление в целях повторного предоставления земельного участка) являются:</w:t>
      </w:r>
    </w:p>
    <w:p w:rsidR="00312B90" w:rsidRDefault="00312B90">
      <w:pPr>
        <w:pStyle w:val="ConsPlusNormal"/>
        <w:spacing w:before="220"/>
        <w:ind w:firstLine="540"/>
        <w:jc w:val="both"/>
      </w:pPr>
      <w:r>
        <w:t>а) принятие гражданина (граждан) и (или) ребенка (детей) на учет в целях повторного бесплатного предоставления земельного участка;</w:t>
      </w:r>
    </w:p>
    <w:p w:rsidR="00312B90" w:rsidRDefault="00312B90">
      <w:pPr>
        <w:pStyle w:val="ConsPlusNormal"/>
        <w:spacing w:before="220"/>
        <w:ind w:firstLine="540"/>
        <w:jc w:val="both"/>
      </w:pPr>
      <w:r>
        <w:t>б) отказ в принятии гражданина (граждан) и (или) ребенка (детей) на учет в целях повторного бесплатного предоставления земельного участка;</w:t>
      </w:r>
    </w:p>
    <w:p w:rsidR="00312B90" w:rsidRDefault="00312B90">
      <w:pPr>
        <w:pStyle w:val="ConsPlusNormal"/>
        <w:spacing w:before="220"/>
        <w:ind w:firstLine="540"/>
        <w:jc w:val="both"/>
      </w:pPr>
      <w:r>
        <w:t>в) отказ в повторном бесплатном предоставлении гражданину (гражданам), ребенку (детям) земельного участка;</w:t>
      </w:r>
    </w:p>
    <w:p w:rsidR="00312B90" w:rsidRDefault="00312B90">
      <w:pPr>
        <w:pStyle w:val="ConsPlusNormal"/>
        <w:spacing w:before="220"/>
        <w:ind w:firstLine="540"/>
        <w:jc w:val="both"/>
      </w:pPr>
      <w:r>
        <w:t>г) повторное бесплатное предоставление гражданину (гражданам), ребенку (детям) земельного участка.</w:t>
      </w:r>
    </w:p>
    <w:p w:rsidR="00312B90" w:rsidRDefault="00312B90">
      <w:pPr>
        <w:pStyle w:val="ConsPlusNormal"/>
        <w:spacing w:before="220"/>
        <w:ind w:firstLine="540"/>
        <w:jc w:val="both"/>
      </w:pPr>
      <w:r>
        <w:t>1.3.4. Вариантами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являются:</w:t>
      </w:r>
    </w:p>
    <w:p w:rsidR="00312B90" w:rsidRDefault="00312B90">
      <w:pPr>
        <w:pStyle w:val="ConsPlusNormal"/>
        <w:spacing w:before="220"/>
        <w:ind w:firstLine="540"/>
        <w:jc w:val="both"/>
      </w:pPr>
      <w:r>
        <w:t>а) включение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312B90" w:rsidRDefault="00312B90">
      <w:pPr>
        <w:pStyle w:val="ConsPlusNormal"/>
        <w:spacing w:before="220"/>
        <w:ind w:firstLine="540"/>
        <w:jc w:val="both"/>
      </w:pPr>
      <w:r>
        <w:t>б) отказ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312B90" w:rsidRDefault="00312B90">
      <w:pPr>
        <w:pStyle w:val="ConsPlusNormal"/>
        <w:spacing w:before="220"/>
        <w:ind w:firstLine="540"/>
        <w:jc w:val="both"/>
      </w:pPr>
      <w:r>
        <w:t>в) предоставление социальной выплаты взамен предоставления земельного участка в собственность бесплатно;</w:t>
      </w:r>
    </w:p>
    <w:p w:rsidR="00312B90" w:rsidRDefault="00312B90">
      <w:pPr>
        <w:pStyle w:val="ConsPlusNormal"/>
        <w:spacing w:before="220"/>
        <w:ind w:firstLine="540"/>
        <w:jc w:val="both"/>
      </w:pPr>
      <w:r>
        <w:t>г) отказ в предоставлении социальной выплаты взамен предоставления земельного участка в собственность бесплатно.</w:t>
      </w:r>
    </w:p>
    <w:p w:rsidR="00312B90" w:rsidRDefault="00312B90">
      <w:pPr>
        <w:pStyle w:val="ConsPlusNormal"/>
        <w:jc w:val="both"/>
      </w:pPr>
    </w:p>
    <w:p w:rsidR="00312B90" w:rsidRDefault="00312B90">
      <w:pPr>
        <w:pStyle w:val="ConsPlusTitle"/>
        <w:jc w:val="center"/>
        <w:outlineLvl w:val="1"/>
      </w:pPr>
      <w:r>
        <w:t>II. СТАНДАРТ ПРЕДОСТАВЛЕНИЯ МУНИЦИПАЛЬНОЙ УСЛУГИ</w:t>
      </w:r>
    </w:p>
    <w:p w:rsidR="00312B90" w:rsidRDefault="00312B90">
      <w:pPr>
        <w:pStyle w:val="ConsPlusNormal"/>
        <w:jc w:val="both"/>
      </w:pPr>
    </w:p>
    <w:p w:rsidR="00312B90" w:rsidRDefault="00312B90">
      <w:pPr>
        <w:pStyle w:val="ConsPlusTitle"/>
        <w:jc w:val="center"/>
        <w:outlineLvl w:val="2"/>
      </w:pPr>
      <w:r>
        <w:t>2.1. Наименование муниципальной услуги</w:t>
      </w:r>
    </w:p>
    <w:p w:rsidR="00312B90" w:rsidRDefault="00312B90">
      <w:pPr>
        <w:pStyle w:val="ConsPlusNormal"/>
        <w:jc w:val="both"/>
      </w:pPr>
    </w:p>
    <w:p w:rsidR="00312B90" w:rsidRDefault="00312B90">
      <w:pPr>
        <w:pStyle w:val="ConsPlusNormal"/>
        <w:ind w:firstLine="540"/>
        <w:jc w:val="both"/>
      </w:pPr>
      <w:r>
        <w:t>Бесплатное предоставление земельных участков гражданам, имеющим трех и более детей.</w:t>
      </w:r>
    </w:p>
    <w:p w:rsidR="00312B90" w:rsidRDefault="00312B90">
      <w:pPr>
        <w:pStyle w:val="ConsPlusNormal"/>
        <w:jc w:val="both"/>
      </w:pPr>
    </w:p>
    <w:p w:rsidR="00312B90" w:rsidRDefault="00312B90">
      <w:pPr>
        <w:pStyle w:val="ConsPlusTitle"/>
        <w:jc w:val="center"/>
        <w:outlineLvl w:val="2"/>
      </w:pPr>
      <w:r>
        <w:t>2.2. Наименование органа, предоставляющего муниципальную</w:t>
      </w:r>
    </w:p>
    <w:p w:rsidR="00312B90" w:rsidRDefault="00312B90">
      <w:pPr>
        <w:pStyle w:val="ConsPlusTitle"/>
        <w:jc w:val="center"/>
      </w:pPr>
      <w:r>
        <w:t>услугу</w:t>
      </w:r>
    </w:p>
    <w:p w:rsidR="00312B90" w:rsidRDefault="00312B90">
      <w:pPr>
        <w:pStyle w:val="ConsPlusNormal"/>
        <w:jc w:val="both"/>
      </w:pPr>
    </w:p>
    <w:p w:rsidR="00312B90" w:rsidRDefault="00312B90">
      <w:pPr>
        <w:pStyle w:val="ConsPlusNormal"/>
        <w:ind w:firstLine="540"/>
        <w:jc w:val="both"/>
      </w:pPr>
      <w:r>
        <w:lastRenderedPageBreak/>
        <w:t>2.2.1. Предоставление муниципальной услуги осуществляется администрацией. Органом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312B90" w:rsidRDefault="00312B90">
      <w:pPr>
        <w:pStyle w:val="ConsPlusNormal"/>
        <w:spacing w:before="220"/>
        <w:ind w:firstLine="540"/>
        <w:jc w:val="both"/>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12B90" w:rsidRDefault="00312B90">
      <w:pPr>
        <w:pStyle w:val="ConsPlusNormal"/>
        <w:jc w:val="both"/>
      </w:pPr>
    </w:p>
    <w:p w:rsidR="00312B90" w:rsidRDefault="00312B90">
      <w:pPr>
        <w:pStyle w:val="ConsPlusTitle"/>
        <w:jc w:val="center"/>
        <w:outlineLvl w:val="2"/>
      </w:pPr>
      <w:r>
        <w:t>2.3. Описание результата предоставления муниципальной услуги</w:t>
      </w:r>
    </w:p>
    <w:p w:rsidR="00312B90" w:rsidRDefault="00312B90">
      <w:pPr>
        <w:pStyle w:val="ConsPlusNormal"/>
        <w:jc w:val="both"/>
      </w:pPr>
    </w:p>
    <w:p w:rsidR="00312B90" w:rsidRDefault="00312B90">
      <w:pPr>
        <w:pStyle w:val="ConsPlusNormal"/>
        <w:ind w:firstLine="540"/>
        <w:jc w:val="both"/>
      </w:pPr>
      <w:r>
        <w:t>2.3.1. Результатом предоставления муниципальной услуги в случае подачи заявления о бесплатном (в том числе первоочередном) предоставлении земельного участка является:</w:t>
      </w:r>
    </w:p>
    <w:p w:rsidR="00312B90" w:rsidRDefault="00312B90">
      <w:pPr>
        <w:pStyle w:val="ConsPlusNormal"/>
        <w:spacing w:before="220"/>
        <w:ind w:firstLine="540"/>
        <w:jc w:val="both"/>
      </w:pPr>
      <w:r>
        <w:t>а) решение о принятии многодетной семьи на учет в целях бесплатного предоставления земельного участка;</w:t>
      </w:r>
    </w:p>
    <w:p w:rsidR="00312B90" w:rsidRDefault="00312B90">
      <w:pPr>
        <w:pStyle w:val="ConsPlusNormal"/>
        <w:spacing w:before="220"/>
        <w:ind w:firstLine="540"/>
        <w:jc w:val="both"/>
      </w:pPr>
      <w:r>
        <w:t>б) решение о принятии многодетной семьи на учет в целях первоочередного бесплатного предоставления земельного участка;</w:t>
      </w:r>
    </w:p>
    <w:p w:rsidR="00312B90" w:rsidRDefault="00312B90">
      <w:pPr>
        <w:pStyle w:val="ConsPlusNormal"/>
        <w:spacing w:before="220"/>
        <w:ind w:firstLine="540"/>
        <w:jc w:val="both"/>
      </w:pPr>
      <w:r>
        <w:t>в) решение об отказе в принятии многодетной семьи на учет в целях бесплатного (в том числе первоочередного) предоставления земельного участка;</w:t>
      </w:r>
    </w:p>
    <w:p w:rsidR="00312B90" w:rsidRDefault="00312B90">
      <w:pPr>
        <w:pStyle w:val="ConsPlusNormal"/>
        <w:spacing w:before="220"/>
        <w:ind w:firstLine="540"/>
        <w:jc w:val="both"/>
      </w:pPr>
      <w:r>
        <w:t xml:space="preserve">г) решение о снятии многодетной семьи (семьи (за исключением семьи, указанной в </w:t>
      </w:r>
      <w:hyperlink w:anchor="P58">
        <w:r>
          <w:rPr>
            <w:color w:val="0000FF"/>
          </w:rPr>
          <w:t>абзацах втором</w:t>
        </w:r>
      </w:hyperlink>
      <w:r>
        <w:t xml:space="preserve">, </w:t>
      </w:r>
      <w:hyperlink w:anchor="P59">
        <w:r>
          <w:rPr>
            <w:color w:val="0000FF"/>
          </w:rPr>
          <w:t>третьем пункта 1.2.2 Главы 1.2</w:t>
        </w:r>
      </w:hyperlink>
      <w:r>
        <w:t xml:space="preserve"> настоящего административного регламента)) с учета;</w:t>
      </w:r>
    </w:p>
    <w:p w:rsidR="00312B90" w:rsidRDefault="00312B90">
      <w:pPr>
        <w:pStyle w:val="ConsPlusNormal"/>
        <w:spacing w:before="220"/>
        <w:ind w:firstLine="540"/>
        <w:jc w:val="both"/>
      </w:pPr>
      <w:r>
        <w:t>д) 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312B90" w:rsidRDefault="00312B90">
      <w:pPr>
        <w:pStyle w:val="ConsPlusNormal"/>
        <w:spacing w:before="220"/>
        <w:ind w:firstLine="540"/>
        <w:jc w:val="both"/>
      </w:pPr>
      <w:r>
        <w:t>е) 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312B90" w:rsidRDefault="00312B90">
      <w:pPr>
        <w:pStyle w:val="ConsPlusNormal"/>
        <w:spacing w:before="220"/>
        <w:ind w:firstLine="540"/>
        <w:jc w:val="both"/>
      </w:pPr>
      <w:r>
        <w:t>ж) решение о бесплатном (в том числе первоочередном) предоставлении многодетной семье (семье) земельного участка;</w:t>
      </w:r>
    </w:p>
    <w:p w:rsidR="00312B90" w:rsidRDefault="00312B90">
      <w:pPr>
        <w:pStyle w:val="ConsPlusNormal"/>
        <w:spacing w:before="220"/>
        <w:ind w:firstLine="540"/>
        <w:jc w:val="both"/>
      </w:pPr>
      <w:r>
        <w:t>з) решение об отказе в бесплатном предоставлении многодетной семье (семье) земельного участка;</w:t>
      </w:r>
    </w:p>
    <w:p w:rsidR="00312B90" w:rsidRDefault="00312B90">
      <w:pPr>
        <w:pStyle w:val="ConsPlusNormal"/>
        <w:spacing w:before="220"/>
        <w:ind w:firstLine="540"/>
        <w:jc w:val="both"/>
      </w:pPr>
      <w:r>
        <w:t>и) решение об отказе в первоочередном бесплатном предоставлении многодетной семье (семье) земельного участка;</w:t>
      </w:r>
    </w:p>
    <w:p w:rsidR="00312B90" w:rsidRDefault="00312B90">
      <w:pPr>
        <w:pStyle w:val="ConsPlusNormal"/>
        <w:spacing w:before="220"/>
        <w:ind w:firstLine="540"/>
        <w:jc w:val="both"/>
      </w:pPr>
      <w:r>
        <w:t>2.3.2. Результатом предоставления муниципальной услуги в случае подачи заявления в целях повторного предоставления земельного участка является:</w:t>
      </w:r>
    </w:p>
    <w:p w:rsidR="00312B90" w:rsidRDefault="00312B90">
      <w:pPr>
        <w:pStyle w:val="ConsPlusNormal"/>
        <w:spacing w:before="220"/>
        <w:ind w:firstLine="540"/>
        <w:jc w:val="both"/>
      </w:pPr>
      <w:r>
        <w:t>а) решение о принятии гражданина (граждан) и (или) ребенка (детей) на учет в целях повторного бесплатного предоставления земельного участка;</w:t>
      </w:r>
    </w:p>
    <w:p w:rsidR="00312B90" w:rsidRDefault="00312B90">
      <w:pPr>
        <w:pStyle w:val="ConsPlusNormal"/>
        <w:spacing w:before="220"/>
        <w:ind w:firstLine="540"/>
        <w:jc w:val="both"/>
      </w:pPr>
      <w:r>
        <w:t>б) решение об отказе в принятии гражданина (граждан) и (или) ребенка (детей) на учет в целях повторного бесплатного предоставления земельного участка;</w:t>
      </w:r>
    </w:p>
    <w:p w:rsidR="00312B90" w:rsidRDefault="00312B90">
      <w:pPr>
        <w:pStyle w:val="ConsPlusNormal"/>
        <w:spacing w:before="220"/>
        <w:ind w:firstLine="540"/>
        <w:jc w:val="both"/>
      </w:pPr>
      <w:r>
        <w:t>в) решение о снятии гражданина (граждан) и (или) ребенка (детей) с учета в целях повторного бесплатного предоставления земельного участка;</w:t>
      </w:r>
    </w:p>
    <w:p w:rsidR="00312B90" w:rsidRDefault="00312B90">
      <w:pPr>
        <w:pStyle w:val="ConsPlusNormal"/>
        <w:spacing w:before="220"/>
        <w:ind w:firstLine="540"/>
        <w:jc w:val="both"/>
      </w:pPr>
      <w:r>
        <w:t>г) решение об отказе в повторном бесплатном предоставлении гражданину (гражданам), ребенку (детям) земельного участка;</w:t>
      </w:r>
    </w:p>
    <w:p w:rsidR="00312B90" w:rsidRDefault="00312B90">
      <w:pPr>
        <w:pStyle w:val="ConsPlusNormal"/>
        <w:spacing w:before="220"/>
        <w:ind w:firstLine="540"/>
        <w:jc w:val="both"/>
      </w:pPr>
      <w:r>
        <w:t xml:space="preserve">д) решение о повторном бесплатном предоставлении гражданину (гражданам), ребенку </w:t>
      </w:r>
      <w:r>
        <w:lastRenderedPageBreak/>
        <w:t>(детям) земельного участка;</w:t>
      </w:r>
    </w:p>
    <w:p w:rsidR="00312B90" w:rsidRDefault="00312B90">
      <w:pPr>
        <w:pStyle w:val="ConsPlusNormal"/>
        <w:spacing w:before="220"/>
        <w:ind w:firstLine="540"/>
        <w:jc w:val="both"/>
      </w:pPr>
      <w:r>
        <w:t>2.3.3. Результатом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является:</w:t>
      </w:r>
    </w:p>
    <w:p w:rsidR="00312B90" w:rsidRDefault="00312B90">
      <w:pPr>
        <w:pStyle w:val="ConsPlusNormal"/>
        <w:spacing w:before="220"/>
        <w:ind w:firstLine="540"/>
        <w:jc w:val="both"/>
      </w:pPr>
      <w:r>
        <w:t>а) решение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312B90" w:rsidRDefault="00312B90">
      <w:pPr>
        <w:pStyle w:val="ConsPlusNormal"/>
        <w:spacing w:before="220"/>
        <w:ind w:firstLine="540"/>
        <w:jc w:val="both"/>
      </w:pPr>
      <w:r>
        <w:t>б) 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312B90" w:rsidRDefault="00312B90">
      <w:pPr>
        <w:pStyle w:val="ConsPlusNormal"/>
        <w:spacing w:before="220"/>
        <w:ind w:firstLine="540"/>
        <w:jc w:val="both"/>
      </w:pPr>
      <w:r>
        <w:t>в)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312B90" w:rsidRDefault="00312B90">
      <w:pPr>
        <w:pStyle w:val="ConsPlusNormal"/>
        <w:spacing w:before="220"/>
        <w:ind w:firstLine="540"/>
        <w:jc w:val="both"/>
      </w:pPr>
      <w:r>
        <w:t>г) решение о предоставлении социальной выплаты;</w:t>
      </w:r>
    </w:p>
    <w:p w:rsidR="00312B90" w:rsidRDefault="00312B90">
      <w:pPr>
        <w:pStyle w:val="ConsPlusNormal"/>
        <w:spacing w:before="220"/>
        <w:ind w:firstLine="540"/>
        <w:jc w:val="both"/>
      </w:pPr>
      <w:r>
        <w:t>д) решение об отказе в предоставлении социальной выплаты.</w:t>
      </w:r>
    </w:p>
    <w:p w:rsidR="00312B90" w:rsidRDefault="00312B90">
      <w:pPr>
        <w:pStyle w:val="ConsPlusNormal"/>
        <w:spacing w:before="220"/>
        <w:ind w:firstLine="540"/>
        <w:jc w:val="both"/>
      </w:pPr>
      <w:bookmarkStart w:id="9" w:name="P128"/>
      <w:bookmarkEnd w:id="9"/>
      <w:r>
        <w:t xml:space="preserve">2.3.4. Иные решения, не связанные с рассмотрением заявлений граждан, указанных в </w:t>
      </w:r>
      <w:hyperlink w:anchor="P49">
        <w:r>
          <w:rPr>
            <w:color w:val="0000FF"/>
          </w:rPr>
          <w:t>Главе 1.2</w:t>
        </w:r>
      </w:hyperlink>
      <w:r>
        <w:t xml:space="preserve"> настоящего административного регламента, принимаются администрацией в соответствии с </w:t>
      </w:r>
      <w:hyperlink r:id="rId18">
        <w:r>
          <w:rPr>
            <w:color w:val="0000FF"/>
          </w:rPr>
          <w:t>Положением</w:t>
        </w:r>
      </w:hyperlink>
      <w:r>
        <w:t xml:space="preserve"> о бесплатном предоставлении земельных участков гражданам, имеющим трех и более детей, утвержденным постановлением Правительства Тюменской области от 10.10.2011 N 340-п (далее - Положение о бесплатном предоставлении земельных участков).</w:t>
      </w:r>
    </w:p>
    <w:p w:rsidR="00312B90" w:rsidRDefault="00312B90">
      <w:pPr>
        <w:pStyle w:val="ConsPlusNormal"/>
        <w:jc w:val="both"/>
      </w:pPr>
    </w:p>
    <w:p w:rsidR="00312B90" w:rsidRDefault="00312B90">
      <w:pPr>
        <w:pStyle w:val="ConsPlusTitle"/>
        <w:jc w:val="center"/>
        <w:outlineLvl w:val="2"/>
      </w:pPr>
      <w:r>
        <w:t>2.4. Срок предоставления муниципальной услуги, в том числе</w:t>
      </w:r>
    </w:p>
    <w:p w:rsidR="00312B90" w:rsidRDefault="00312B90">
      <w:pPr>
        <w:pStyle w:val="ConsPlusTitle"/>
        <w:jc w:val="center"/>
      </w:pPr>
      <w:r>
        <w:t>с учетом необходимости обращения в организации, участвующие</w:t>
      </w:r>
    </w:p>
    <w:p w:rsidR="00312B90" w:rsidRDefault="00312B90">
      <w:pPr>
        <w:pStyle w:val="ConsPlusTitle"/>
        <w:jc w:val="center"/>
      </w:pPr>
      <w:r>
        <w:t>в предоставлении муниципальной услуги, срок приостановления</w:t>
      </w:r>
    </w:p>
    <w:p w:rsidR="00312B90" w:rsidRDefault="00312B90">
      <w:pPr>
        <w:pStyle w:val="ConsPlusTitle"/>
        <w:jc w:val="center"/>
      </w:pPr>
      <w:r>
        <w:t>предоставления муниципальной услуги в случае, если</w:t>
      </w:r>
    </w:p>
    <w:p w:rsidR="00312B90" w:rsidRDefault="00312B90">
      <w:pPr>
        <w:pStyle w:val="ConsPlusTitle"/>
        <w:jc w:val="center"/>
      </w:pPr>
      <w:r>
        <w:t>возможность приостановления предусмотрена законодательством</w:t>
      </w:r>
    </w:p>
    <w:p w:rsidR="00312B90" w:rsidRDefault="00312B90">
      <w:pPr>
        <w:pStyle w:val="ConsPlusTitle"/>
        <w:jc w:val="center"/>
      </w:pPr>
      <w:r>
        <w:t>Российской Федерации или Тюменской области</w:t>
      </w:r>
    </w:p>
    <w:p w:rsidR="00312B90" w:rsidRDefault="00312B90">
      <w:pPr>
        <w:pStyle w:val="ConsPlusNormal"/>
        <w:jc w:val="both"/>
      </w:pPr>
    </w:p>
    <w:p w:rsidR="00312B90" w:rsidRDefault="00312B90">
      <w:pPr>
        <w:pStyle w:val="ConsPlusNormal"/>
        <w:ind w:firstLine="540"/>
        <w:jc w:val="both"/>
      </w:pPr>
      <w:r>
        <w:t>2.4.1. Срок предоставления муниципальной услуги составляет не более 30 календарных дней со дня регистрации в администрации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rsidR="00312B90" w:rsidRDefault="00312B90">
      <w:pPr>
        <w:pStyle w:val="ConsPlusNormal"/>
        <w:spacing w:before="220"/>
        <w:ind w:firstLine="540"/>
        <w:jc w:val="both"/>
      </w:pPr>
      <w:r>
        <w:t>а) о принятии многодетной семьи на учет в целях бесплатного предоставления земельного участка;</w:t>
      </w:r>
    </w:p>
    <w:p w:rsidR="00312B90" w:rsidRDefault="00312B90">
      <w:pPr>
        <w:pStyle w:val="ConsPlusNormal"/>
        <w:spacing w:before="220"/>
        <w:ind w:firstLine="540"/>
        <w:jc w:val="both"/>
      </w:pPr>
      <w:r>
        <w:t>б) о принятии многодетной семьи на учет в целях первоочередного бесплатного предоставления земельного участка;</w:t>
      </w:r>
    </w:p>
    <w:p w:rsidR="00312B90" w:rsidRDefault="00312B90">
      <w:pPr>
        <w:pStyle w:val="ConsPlusNormal"/>
        <w:spacing w:before="220"/>
        <w:ind w:firstLine="540"/>
        <w:jc w:val="both"/>
      </w:pPr>
      <w:r>
        <w:t>в) об отказе в принятии многодетной семьи на учет в целях бесплатного (в том числе первоочередного) предоставления земельного участка.</w:t>
      </w:r>
    </w:p>
    <w:p w:rsidR="00312B90" w:rsidRDefault="00312B90">
      <w:pPr>
        <w:pStyle w:val="ConsPlusNormal"/>
        <w:spacing w:before="220"/>
        <w:ind w:firstLine="540"/>
        <w:jc w:val="both"/>
      </w:pPr>
      <w:r>
        <w:t xml:space="preserve">2.4.2. Срок со дня включения земельных участков в перечни, указанные в </w:t>
      </w:r>
      <w:hyperlink r:id="rId19">
        <w:r>
          <w:rPr>
            <w:color w:val="0000FF"/>
          </w:rPr>
          <w:t>абзаце первом пункта 5.1.3</w:t>
        </w:r>
      </w:hyperlink>
      <w:r>
        <w:t xml:space="preserve"> Положения о бесплатном предоставлении земельных участков, земельных участков, предназначенных для предоставления заявителю, по день направления (выдачи) заявителю соответствующего уведомления, - не более 15 рабочих дней.</w:t>
      </w:r>
    </w:p>
    <w:p w:rsidR="00312B90" w:rsidRDefault="00312B90">
      <w:pPr>
        <w:pStyle w:val="ConsPlusNormal"/>
        <w:spacing w:before="220"/>
        <w:ind w:firstLine="540"/>
        <w:jc w:val="both"/>
      </w:pPr>
      <w:r>
        <w:lastRenderedPageBreak/>
        <w:t>2.4.3. Срок принятия решения о бесплатном (в том числе первоочередном) предоставлении многодетной семье (семье) земельного участка, решения об отказе в бесплатном предоставлении многодетной семье земельного участка с указанием причин такого отказа, решения об отказе в первоочередном бесплатном предоставлении многодетной семье (семье) земельного участка с указанием причин такого отказа, - не более 20 календарных дней со дня регистрации заявления о предоставлении предлагаемого варианта земельного участка.</w:t>
      </w:r>
    </w:p>
    <w:p w:rsidR="00312B90" w:rsidRDefault="00312B90">
      <w:pPr>
        <w:pStyle w:val="ConsPlusNormal"/>
        <w:spacing w:before="220"/>
        <w:ind w:firstLine="540"/>
        <w:jc w:val="both"/>
      </w:pPr>
      <w:r>
        <w:t xml:space="preserve">2.4.4. Срок со дня подачи заявления о снятии многодетной семьи (семьи) с учета либо со дня выявления сведений, предусмотренных </w:t>
      </w:r>
      <w:hyperlink r:id="rId20">
        <w:r>
          <w:rPr>
            <w:color w:val="0000FF"/>
          </w:rPr>
          <w:t>абзацами 3</w:t>
        </w:r>
      </w:hyperlink>
      <w:r>
        <w:t xml:space="preserve"> и </w:t>
      </w:r>
      <w:hyperlink r:id="rId21">
        <w:r>
          <w:rPr>
            <w:color w:val="0000FF"/>
          </w:rPr>
          <w:t>5 части 3 статьи 3</w:t>
        </w:r>
      </w:hyperlink>
      <w:r>
        <w:t xml:space="preserve"> Закона N 64, по день принятия решения о снятии многодетной семьи (семьи) с учета, - не более 5 рабочих дней.</w:t>
      </w:r>
    </w:p>
    <w:p w:rsidR="00312B90" w:rsidRDefault="00312B90">
      <w:pPr>
        <w:pStyle w:val="ConsPlusNormal"/>
        <w:spacing w:before="220"/>
        <w:ind w:firstLine="540"/>
        <w:jc w:val="both"/>
      </w:pPr>
      <w:r>
        <w:t xml:space="preserve">2.4.5. Срок со дня получения отказа заявителя от двух предложенных вариантов предоставления земельного участка по день принятия решения об отказе в бесплатном (в том числе первоочередном) предоставлении земельного участка, - не более 5 рабочих дней (либо с учетом особенностей, установленных </w:t>
      </w:r>
      <w:hyperlink r:id="rId22">
        <w:r>
          <w:rPr>
            <w:color w:val="0000FF"/>
          </w:rPr>
          <w:t>частью 2 статьи 2</w:t>
        </w:r>
      </w:hyperlink>
      <w:r>
        <w:t xml:space="preserve"> Закона N 150, от трех предложенных вариантов предоставления земельного участка.</w:t>
      </w:r>
    </w:p>
    <w:p w:rsidR="00312B90" w:rsidRDefault="00312B90">
      <w:pPr>
        <w:pStyle w:val="ConsPlusNormal"/>
        <w:spacing w:before="220"/>
        <w:ind w:firstLine="540"/>
        <w:jc w:val="both"/>
      </w:pPr>
      <w:r>
        <w:t>2.4.6. Срок принятия решения о принятии гражданина (граждан) и (или) ребенка (детей) на учет в целях повторного бесплатного предоставления земельного участка,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15 рабочих дней со дня регистрации в администрации заявления в целях повторного предоставления земельного участка.</w:t>
      </w:r>
    </w:p>
    <w:p w:rsidR="00312B90" w:rsidRDefault="00312B90">
      <w:pPr>
        <w:pStyle w:val="ConsPlusNormal"/>
        <w:spacing w:before="220"/>
        <w:ind w:firstLine="540"/>
        <w:jc w:val="both"/>
      </w:pPr>
      <w:r>
        <w:t xml:space="preserve">2.4.7. Срок со дня подачи письменного заявления гражданина (граждан), достигшего (достигших) 18 лет, и (или) законного представителя, подписанного всеми гражданами, достигшими 18 лет, и (или) законным представителем, о снятии с учета в целях повторного бесплатного предоставления земельного участка либо со дня истечения срока, предусмотренного </w:t>
      </w:r>
      <w:hyperlink r:id="rId23">
        <w:r>
          <w:rPr>
            <w:color w:val="0000FF"/>
          </w:rPr>
          <w:t>пунктом 7.12</w:t>
        </w:r>
      </w:hyperlink>
      <w:r>
        <w:t xml:space="preserve"> Положения о бесплатном предоставлении земельных участков, по день принятия решения о снятии гражданина (граждан) и (или) ребенка (детей), с учета, - не более 10 рабочих дней.</w:t>
      </w:r>
    </w:p>
    <w:p w:rsidR="00312B90" w:rsidRDefault="00312B90">
      <w:pPr>
        <w:pStyle w:val="ConsPlusNormal"/>
        <w:spacing w:before="220"/>
        <w:ind w:firstLine="540"/>
        <w:jc w:val="both"/>
      </w:pPr>
      <w:r>
        <w:t>2.4.8. Срок со дня принятия решения о снятии многодетной семьи (семьи) с учета по день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такого решения, - не более 5 рабочих дней.</w:t>
      </w:r>
    </w:p>
    <w:p w:rsidR="00312B90" w:rsidRDefault="00312B90">
      <w:pPr>
        <w:pStyle w:val="ConsPlusNormal"/>
        <w:spacing w:before="220"/>
        <w:ind w:firstLine="540"/>
        <w:jc w:val="both"/>
      </w:pPr>
      <w:r>
        <w:t xml:space="preserve">2.4.9. Срок 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решения об отказе в бесплатном предоставлении гражданину (гражданам), ребенку (детям) земельного участка в целях повторного бесплатного предоставления земельного участка - не более 20 календарных дней со дня получения документов, предусмотренных </w:t>
      </w:r>
      <w:hyperlink r:id="rId24">
        <w:r>
          <w:rPr>
            <w:color w:val="0000FF"/>
          </w:rPr>
          <w:t>пунктом 7.24</w:t>
        </w:r>
      </w:hyperlink>
      <w:r>
        <w:t xml:space="preserve"> Положения о бесплатном предоставлении земельных участков, либо заявления, предусмотренного </w:t>
      </w:r>
      <w:hyperlink r:id="rId25">
        <w:r>
          <w:rPr>
            <w:color w:val="0000FF"/>
          </w:rPr>
          <w:t>абзацем вторым пункта 7.23</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 xml:space="preserve">2.4.10. Срок направления (выдачи) заявителю копии решения о принятии гражданина (граждан) и (или) ребенка (детей) на учет в целях повторного бесплатного предоставления земельного участка и проекта договора о передаче ранее предоставленного многодетной семье (семье) земельного участка на основании </w:t>
      </w:r>
      <w:hyperlink r:id="rId26">
        <w:r>
          <w:rPr>
            <w:color w:val="0000FF"/>
          </w:rPr>
          <w:t>Закона</w:t>
        </w:r>
      </w:hyperlink>
      <w:r>
        <w:t xml:space="preserve"> N 64 в муниципальную собственность для подписания, - не более 5 рабочих дней со дня принятия такого решения.</w:t>
      </w:r>
    </w:p>
    <w:p w:rsidR="00312B90" w:rsidRDefault="00312B90">
      <w:pPr>
        <w:pStyle w:val="ConsPlusNormal"/>
        <w:spacing w:before="220"/>
        <w:ind w:firstLine="540"/>
        <w:jc w:val="both"/>
      </w:pPr>
      <w:r>
        <w:t>2.4.11. Срок направления (выдачи) заявителю копии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5 рабочих дней со дня принятия такого решения.</w:t>
      </w:r>
    </w:p>
    <w:p w:rsidR="00312B90" w:rsidRDefault="00312B90">
      <w:pPr>
        <w:pStyle w:val="ConsPlusNormal"/>
        <w:spacing w:before="220"/>
        <w:ind w:firstLine="540"/>
        <w:jc w:val="both"/>
      </w:pPr>
      <w:bookmarkStart w:id="10" w:name="P151"/>
      <w:bookmarkEnd w:id="10"/>
      <w:r>
        <w:lastRenderedPageBreak/>
        <w:t xml:space="preserve">2.4.12. Срок принятия решения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решения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не более 10 календарных дней со дня окончания проверки сведений о соответствии многодетной семьи (семьи) требованиям, установленным </w:t>
      </w:r>
      <w:hyperlink r:id="rId27">
        <w:r>
          <w:rPr>
            <w:color w:val="0000FF"/>
          </w:rPr>
          <w:t>Законом</w:t>
        </w:r>
      </w:hyperlink>
      <w:r>
        <w:t xml:space="preserve"> N 64, либо со дня регистрации заявления о предоставлении социальной выплаты взамен повторного предоставления земельного участка.</w:t>
      </w:r>
    </w:p>
    <w:p w:rsidR="00312B90" w:rsidRDefault="00312B90">
      <w:pPr>
        <w:pStyle w:val="ConsPlusNormal"/>
        <w:spacing w:before="220"/>
        <w:ind w:firstLine="540"/>
        <w:jc w:val="both"/>
      </w:pPr>
      <w:bookmarkStart w:id="11" w:name="P152"/>
      <w:bookmarkEnd w:id="11"/>
      <w:r>
        <w:t xml:space="preserve">2.4.13. Срок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r:id="rId28">
        <w:r>
          <w:rPr>
            <w:color w:val="0000FF"/>
          </w:rPr>
          <w:t>абзацем вторым пункта 8.21</w:t>
        </w:r>
      </w:hyperlink>
      <w:r>
        <w:t xml:space="preserve"> Положения о бесплатном предоставлении земельных участков, - не более 10 рабочих дней со дня подачи (направления) родителями (усыновителями) гражданином, законными представителями в произвольной форме письменного заявления об исключении их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312B90" w:rsidRDefault="00312B90">
      <w:pPr>
        <w:pStyle w:val="ConsPlusNormal"/>
        <w:spacing w:before="220"/>
        <w:ind w:firstLine="540"/>
        <w:jc w:val="both"/>
      </w:pPr>
      <w:r>
        <w:t xml:space="preserve">2.4.14. Срок направления (выдачи) заявителю копий решений, указанных в </w:t>
      </w:r>
      <w:hyperlink w:anchor="P151">
        <w:r>
          <w:rPr>
            <w:color w:val="0000FF"/>
          </w:rPr>
          <w:t>пунктах 2.4.12</w:t>
        </w:r>
      </w:hyperlink>
      <w:r>
        <w:t xml:space="preserve"> и </w:t>
      </w:r>
      <w:hyperlink w:anchor="P152">
        <w:r>
          <w:rPr>
            <w:color w:val="0000FF"/>
          </w:rPr>
          <w:t>2.4.13</w:t>
        </w:r>
      </w:hyperlink>
      <w:r>
        <w:t xml:space="preserve"> настоящей Главы, - не более 5 рабочих дней со дня принятия такого решения.</w:t>
      </w:r>
    </w:p>
    <w:p w:rsidR="00312B90" w:rsidRDefault="00312B90">
      <w:pPr>
        <w:pStyle w:val="ConsPlusNormal"/>
        <w:spacing w:before="220"/>
        <w:ind w:firstLine="540"/>
        <w:jc w:val="both"/>
      </w:pPr>
      <w:bookmarkStart w:id="12" w:name="P154"/>
      <w:bookmarkEnd w:id="12"/>
      <w:r>
        <w:t>2.4.15. 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не более 20 рабочих дней со дня получения заявления о перечислении средств социальной выплаты.</w:t>
      </w:r>
    </w:p>
    <w:p w:rsidR="00312B90" w:rsidRDefault="00312B90">
      <w:pPr>
        <w:pStyle w:val="ConsPlusNormal"/>
        <w:spacing w:before="220"/>
        <w:ind w:firstLine="540"/>
        <w:jc w:val="both"/>
      </w:pPr>
      <w:r>
        <w:t xml:space="preserve">2.4.16. Срок направления (выдачи) родителям (усыновителям) гражданину, законному представителю либо иному уполномоченному лицу при наличии у него нотариально удостоверенной доверенности копии решения, указанного в </w:t>
      </w:r>
      <w:hyperlink w:anchor="P154">
        <w:r>
          <w:rPr>
            <w:color w:val="0000FF"/>
          </w:rPr>
          <w:t>пункте 2.4.15</w:t>
        </w:r>
      </w:hyperlink>
      <w:r>
        <w:t xml:space="preserve"> настоящей Главы, - не более 5 рабочих дней со дня принятия такого решения.</w:t>
      </w:r>
    </w:p>
    <w:p w:rsidR="00312B90" w:rsidRDefault="00312B90">
      <w:pPr>
        <w:pStyle w:val="ConsPlusNormal"/>
        <w:spacing w:before="220"/>
        <w:ind w:firstLine="540"/>
        <w:jc w:val="both"/>
      </w:pPr>
      <w:r>
        <w:t>2.4.17. Срок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 - не более 30 календарных дней со дня регистрации заявления о включении в перечень многодетных семей, имеющих право на первоочередное бесплатное предоставление земельного участка.</w:t>
      </w:r>
    </w:p>
    <w:p w:rsidR="00312B90" w:rsidRDefault="00312B90">
      <w:pPr>
        <w:pStyle w:val="ConsPlusNormal"/>
        <w:spacing w:before="220"/>
        <w:ind w:firstLine="540"/>
        <w:jc w:val="both"/>
      </w:pPr>
      <w:r>
        <w:t>2.4.18. Срок со дня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по день направления уведомления о принятии такого решения почтовым отправлением либо вручения лично под подпись, - не более 5 рабочих дней со дня принятия такого решения.</w:t>
      </w:r>
    </w:p>
    <w:p w:rsidR="00312B90" w:rsidRDefault="00312B90">
      <w:pPr>
        <w:pStyle w:val="ConsPlusNormal"/>
        <w:spacing w:before="220"/>
        <w:ind w:firstLine="540"/>
        <w:jc w:val="both"/>
      </w:pPr>
      <w:r>
        <w:t xml:space="preserve">2.4.19. Решения администрации, указанные в </w:t>
      </w:r>
      <w:hyperlink w:anchor="P128">
        <w:r>
          <w:rPr>
            <w:color w:val="0000FF"/>
          </w:rPr>
          <w:t>пункте 2.3.4 Главы 2.3</w:t>
        </w:r>
      </w:hyperlink>
      <w:r>
        <w:t xml:space="preserve"> 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rsidR="00312B90" w:rsidRDefault="00312B90">
      <w:pPr>
        <w:pStyle w:val="ConsPlusNormal"/>
        <w:jc w:val="both"/>
      </w:pPr>
    </w:p>
    <w:p w:rsidR="00312B90" w:rsidRDefault="00312B90">
      <w:pPr>
        <w:pStyle w:val="ConsPlusTitle"/>
        <w:jc w:val="center"/>
        <w:outlineLvl w:val="2"/>
      </w:pPr>
      <w:r>
        <w:t>2.5. Нормативные правовые акты, регулирующие отношения,</w:t>
      </w:r>
    </w:p>
    <w:p w:rsidR="00312B90" w:rsidRDefault="00312B90">
      <w:pPr>
        <w:pStyle w:val="ConsPlusTitle"/>
        <w:jc w:val="center"/>
      </w:pPr>
      <w:r>
        <w:lastRenderedPageBreak/>
        <w:t>возникающие в связи с предоставлением муниципальной услуги</w:t>
      </w:r>
    </w:p>
    <w:p w:rsidR="00312B90" w:rsidRDefault="00312B90">
      <w:pPr>
        <w:pStyle w:val="ConsPlusNormal"/>
        <w:jc w:val="both"/>
      </w:pPr>
    </w:p>
    <w:p w:rsidR="00312B90" w:rsidRDefault="00312B90">
      <w:pPr>
        <w:pStyle w:val="ConsPlusNormal"/>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Уватского муниципального района Тюменской области в сети Интернет по адресу: </w:t>
      </w:r>
      <w:hyperlink r:id="rId29">
        <w:r>
          <w:rPr>
            <w:color w:val="0000FF"/>
          </w:rPr>
          <w:t>https://uvatregion.ru/gov/administration/munitsipalnye-uslugi/</w:t>
        </w:r>
      </w:hyperlink>
      <w:r>
        <w:t xml:space="preserve">, в электронном региональном реестре муниципальных услуг в соответствии с </w:t>
      </w:r>
      <w:hyperlink r:id="rId30">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312B90" w:rsidRDefault="00312B90">
      <w:pPr>
        <w:pStyle w:val="ConsPlusNormal"/>
        <w:jc w:val="both"/>
      </w:pPr>
    </w:p>
    <w:p w:rsidR="00312B90" w:rsidRDefault="00312B90">
      <w:pPr>
        <w:pStyle w:val="ConsPlusTitle"/>
        <w:jc w:val="center"/>
        <w:outlineLvl w:val="2"/>
      </w:pPr>
      <w:bookmarkStart w:id="13" w:name="P165"/>
      <w:bookmarkEnd w:id="13"/>
      <w:r>
        <w:t>2.6. Исчерпывающий перечень документов, необходимых</w:t>
      </w:r>
    </w:p>
    <w:p w:rsidR="00312B90" w:rsidRDefault="00312B90">
      <w:pPr>
        <w:pStyle w:val="ConsPlusTitle"/>
        <w:jc w:val="center"/>
      </w:pPr>
      <w:r>
        <w:t>в соответствии с нормативными правовыми актами</w:t>
      </w:r>
    </w:p>
    <w:p w:rsidR="00312B90" w:rsidRDefault="00312B90">
      <w:pPr>
        <w:pStyle w:val="ConsPlusTitle"/>
        <w:jc w:val="center"/>
      </w:pPr>
      <w:r>
        <w:t>для предоставления муниципальной услуги и услуг, которые</w:t>
      </w:r>
    </w:p>
    <w:p w:rsidR="00312B90" w:rsidRDefault="00312B90">
      <w:pPr>
        <w:pStyle w:val="ConsPlusTitle"/>
        <w:jc w:val="center"/>
      </w:pPr>
      <w:r>
        <w:t>являются необходимыми и обязательными для предоставления</w:t>
      </w:r>
    </w:p>
    <w:p w:rsidR="00312B90" w:rsidRDefault="00312B90">
      <w:pPr>
        <w:pStyle w:val="ConsPlusTitle"/>
        <w:jc w:val="center"/>
      </w:pPr>
      <w:r>
        <w:t>муниципальной услуги, подлежащих представлению заявителем</w:t>
      </w:r>
    </w:p>
    <w:p w:rsidR="00312B90" w:rsidRDefault="00312B90">
      <w:pPr>
        <w:pStyle w:val="ConsPlusNormal"/>
        <w:jc w:val="both"/>
      </w:pPr>
    </w:p>
    <w:p w:rsidR="00312B90" w:rsidRDefault="00312B90">
      <w:pPr>
        <w:pStyle w:val="ConsPlusNormal"/>
        <w:ind w:firstLine="540"/>
        <w:jc w:val="both"/>
      </w:pPr>
      <w:r>
        <w:t>2.6.1. Для предоставления муниципальной услуги в части бесплатного (в том числе первоочередного) предоставления земельного участка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t>
      </w:r>
      <w:hyperlink r:id="rId31">
        <w:r>
          <w:rPr>
            <w:color w:val="0000FF"/>
          </w:rPr>
          <w:t>www.gosuslugi.ru</w:t>
        </w:r>
      </w:hyperlink>
      <w:r>
        <w:t>) (далее - Единый портал) или интернет-сайта "Портал услуг Тюменской области" (</w:t>
      </w:r>
      <w:hyperlink r:id="rId32">
        <w:r>
          <w:rPr>
            <w:color w:val="0000FF"/>
          </w:rPr>
          <w:t>www.uslugi.admtyumen.ru</w:t>
        </w:r>
      </w:hyperlink>
      <w:r>
        <w:t>)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312B90" w:rsidRDefault="00312B90">
      <w:pPr>
        <w:pStyle w:val="ConsPlusNormal"/>
        <w:spacing w:before="220"/>
        <w:ind w:firstLine="540"/>
        <w:jc w:val="both"/>
      </w:pPr>
      <w:r>
        <w:t xml:space="preserve">2.6.1.1. </w:t>
      </w:r>
      <w:hyperlink w:anchor="P830">
        <w:r>
          <w:rPr>
            <w:color w:val="0000FF"/>
          </w:rPr>
          <w:t>Заявление</w:t>
        </w:r>
      </w:hyperlink>
      <w:r>
        <w:t xml:space="preserve"> о бесплатном (в том числе первоочередном) предоставлении земельного участка по форме, установленной приложением N 1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 в котором должны быть указаны:</w:t>
      </w:r>
    </w:p>
    <w:p w:rsidR="00312B90" w:rsidRDefault="00312B90">
      <w:pPr>
        <w:pStyle w:val="ConsPlusNormal"/>
        <w:spacing w:before="220"/>
        <w:ind w:firstLine="540"/>
        <w:jc w:val="both"/>
      </w:pPr>
      <w:r>
        <w:t>а) фамилия, имя, отчество (при наличии) лица (лиц), подающего(их) заявление;</w:t>
      </w:r>
    </w:p>
    <w:p w:rsidR="00312B90" w:rsidRDefault="00312B90">
      <w:pPr>
        <w:pStyle w:val="ConsPlusNormal"/>
        <w:spacing w:before="220"/>
        <w:ind w:firstLine="540"/>
        <w:jc w:val="both"/>
      </w:pPr>
      <w:r>
        <w:t>б) место жительства многодетной семьи;</w:t>
      </w:r>
    </w:p>
    <w:p w:rsidR="00312B90" w:rsidRDefault="00312B90">
      <w:pPr>
        <w:pStyle w:val="ConsPlusNormal"/>
        <w:spacing w:before="220"/>
        <w:ind w:firstLine="540"/>
        <w:jc w:val="both"/>
      </w:pPr>
      <w:r>
        <w:t>в) контактные телефоны, адреса электронной почты (при наличии);</w:t>
      </w:r>
    </w:p>
    <w:p w:rsidR="00312B90" w:rsidRDefault="00312B90">
      <w:pPr>
        <w:pStyle w:val="ConsPlusNormal"/>
        <w:spacing w:before="220"/>
        <w:ind w:firstLine="540"/>
        <w:jc w:val="both"/>
      </w:pPr>
      <w:r>
        <w:t>г) почтовый адрес;</w:t>
      </w:r>
    </w:p>
    <w:p w:rsidR="00312B90" w:rsidRDefault="00312B90">
      <w:pPr>
        <w:pStyle w:val="ConsPlusNormal"/>
        <w:spacing w:before="220"/>
        <w:ind w:firstLine="540"/>
        <w:jc w:val="both"/>
      </w:pPr>
      <w:r>
        <w:t>д) фамилии, имена, отчества (при наличии), возраст (для детей) членов многодетной семьи;</w:t>
      </w:r>
    </w:p>
    <w:p w:rsidR="00312B90" w:rsidRDefault="00312B90">
      <w:pPr>
        <w:pStyle w:val="ConsPlusNormal"/>
        <w:spacing w:before="220"/>
        <w:ind w:firstLine="540"/>
        <w:jc w:val="both"/>
      </w:pPr>
      <w:r>
        <w:t>е) цель предоставления земельного участка (садовый земельный участок либо земельный участок для индивидуального жилищного строительства);</w:t>
      </w:r>
    </w:p>
    <w:p w:rsidR="00312B90" w:rsidRDefault="00312B90">
      <w:pPr>
        <w:pStyle w:val="ConsPlusNormal"/>
        <w:spacing w:before="220"/>
        <w:ind w:firstLine="540"/>
        <w:jc w:val="both"/>
      </w:pPr>
      <w:r>
        <w:t>ж) сведения о наличии либо отсутствии в составе многодетной семьи родителя-инвалида (родителей-инвалидов) и (или) ребенка-инвалида (детей-инвалидов);</w:t>
      </w:r>
    </w:p>
    <w:p w:rsidR="00312B90" w:rsidRDefault="00312B90">
      <w:pPr>
        <w:pStyle w:val="ConsPlusNormal"/>
        <w:spacing w:before="220"/>
        <w:ind w:firstLine="540"/>
        <w:jc w:val="both"/>
      </w:pPr>
      <w:r>
        <w:t>з)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312B90" w:rsidRDefault="00312B90">
      <w:pPr>
        <w:pStyle w:val="ConsPlusNormal"/>
        <w:spacing w:before="220"/>
        <w:ind w:firstLine="540"/>
        <w:jc w:val="both"/>
      </w:pPr>
      <w:r>
        <w:t xml:space="preserve">и) способ уведомления многодетной семьи о решениях, принятых в соответствии с </w:t>
      </w:r>
      <w:r>
        <w:lastRenderedPageBreak/>
        <w:t>Положением о бесплатном предоставлении земельных участков (по телефону, посредством направления электронного сообщения, почтовым отправлением с уведомлением о вручении, лично);</w:t>
      </w:r>
    </w:p>
    <w:p w:rsidR="00312B90" w:rsidRDefault="00312B90">
      <w:pPr>
        <w:pStyle w:val="ConsPlusNormal"/>
        <w:spacing w:before="220"/>
        <w:ind w:firstLine="540"/>
        <w:jc w:val="both"/>
      </w:pPr>
      <w:r>
        <w:t>к) перечень документов, прилагаемых к заявлению.</w:t>
      </w:r>
    </w:p>
    <w:p w:rsidR="00312B90" w:rsidRDefault="00312B90">
      <w:pPr>
        <w:pStyle w:val="ConsPlusNormal"/>
        <w:spacing w:before="220"/>
        <w:ind w:firstLine="540"/>
        <w:jc w:val="both"/>
      </w:pPr>
      <w:bookmarkStart w:id="14" w:name="P183"/>
      <w:bookmarkEnd w:id="14"/>
      <w:r>
        <w:t>2.6.1.2. К заявлению о бесплатном (в том числе первоочередном) предоставлении земельного участка прилагаются следующие документы:</w:t>
      </w:r>
    </w:p>
    <w:p w:rsidR="00312B90" w:rsidRDefault="00312B90">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rsidR="00312B90" w:rsidRDefault="00312B90">
      <w:pPr>
        <w:pStyle w:val="ConsPlusNormal"/>
        <w:spacing w:before="220"/>
        <w:ind w:firstLine="540"/>
        <w:jc w:val="both"/>
      </w:pPr>
      <w:r>
        <w:t>б) копия решения суда об установлении факта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с отметкой о вступлении в законную силу.</w:t>
      </w:r>
    </w:p>
    <w:p w:rsidR="00312B90" w:rsidRDefault="00312B90">
      <w:pPr>
        <w:pStyle w:val="ConsPlusNormal"/>
        <w:spacing w:before="220"/>
        <w:ind w:firstLine="540"/>
        <w:jc w:val="both"/>
      </w:pPr>
      <w:r>
        <w:t>Указанный документ предоставляется при одновременном соблюдении следующих условий:</w:t>
      </w:r>
    </w:p>
    <w:p w:rsidR="00312B90" w:rsidRDefault="00312B90">
      <w:pPr>
        <w:pStyle w:val="ConsPlusNormal"/>
        <w:spacing w:before="220"/>
        <w:ind w:firstLine="540"/>
        <w:jc w:val="both"/>
      </w:pPr>
      <w:r>
        <w:t>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312B90" w:rsidRDefault="00312B90">
      <w:pPr>
        <w:pStyle w:val="ConsPlusNormal"/>
        <w:spacing w:before="220"/>
        <w:ind w:firstLine="540"/>
        <w:jc w:val="both"/>
      </w:pPr>
      <w:r>
        <w:t>если отсутствует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w:t>
      </w:r>
    </w:p>
    <w:p w:rsidR="00312B90" w:rsidRDefault="00312B90">
      <w:pPr>
        <w:pStyle w:val="ConsPlusNormal"/>
        <w:spacing w:before="220"/>
        <w:ind w:firstLine="540"/>
        <w:jc w:val="both"/>
      </w:pPr>
      <w:r>
        <w:t>если в течение 5 лет, предшествующих дате подачи заявления, период, исчисляемый со дня снятия с регистрационного учета в Тюменской области до дня постановки на регистрационный учет в Тюменской области, единовременно составляет более 90 календарных дней;</w:t>
      </w:r>
    </w:p>
    <w:p w:rsidR="00312B90" w:rsidRDefault="00312B90">
      <w:pPr>
        <w:pStyle w:val="ConsPlusNormal"/>
        <w:spacing w:before="220"/>
        <w:ind w:firstLine="540"/>
        <w:jc w:val="both"/>
      </w:pPr>
      <w:r>
        <w:t>в) копия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rsidR="00312B90" w:rsidRDefault="00312B90">
      <w:pPr>
        <w:pStyle w:val="ConsPlusNormal"/>
        <w:spacing w:before="220"/>
        <w:ind w:firstLine="540"/>
        <w:jc w:val="both"/>
      </w:pPr>
      <w:r>
        <w:t>г)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312B90" w:rsidRDefault="00312B90">
      <w:pPr>
        <w:pStyle w:val="ConsPlusNormal"/>
        <w:spacing w:before="220"/>
        <w:ind w:firstLine="540"/>
        <w:jc w:val="both"/>
      </w:pPr>
      <w:r>
        <w:t>д)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312B90" w:rsidRDefault="00312B90">
      <w:pPr>
        <w:pStyle w:val="ConsPlusNormal"/>
        <w:spacing w:before="220"/>
        <w:ind w:firstLine="540"/>
        <w:jc w:val="both"/>
      </w:pPr>
      <w:r>
        <w:t>е) копия решения суда об установлении факта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на день подачи заявления по месту подачи заявления с отметкой о вступлении в законную силу.</w:t>
      </w:r>
    </w:p>
    <w:p w:rsidR="00312B90" w:rsidRDefault="00312B90">
      <w:pPr>
        <w:pStyle w:val="ConsPlusNormal"/>
        <w:spacing w:before="220"/>
        <w:ind w:firstLine="540"/>
        <w:jc w:val="both"/>
      </w:pPr>
      <w:r>
        <w:t>Указанный документ предоставляется при одновременном соблюдении следующих условий:</w:t>
      </w:r>
    </w:p>
    <w:p w:rsidR="00312B90" w:rsidRDefault="00312B90">
      <w:pPr>
        <w:pStyle w:val="ConsPlusNormal"/>
        <w:spacing w:before="220"/>
        <w:ind w:firstLine="540"/>
        <w:jc w:val="both"/>
      </w:pPr>
      <w:r>
        <w:t>если у указанных членов многодетной семьи отсутствует регистрация по месту жительства на территории муниципального образования по месту подачи заявления;</w:t>
      </w:r>
    </w:p>
    <w:p w:rsidR="00312B90" w:rsidRDefault="00312B90">
      <w:pPr>
        <w:pStyle w:val="ConsPlusNormal"/>
        <w:spacing w:before="220"/>
        <w:ind w:firstLine="540"/>
        <w:jc w:val="both"/>
      </w:pPr>
      <w:r>
        <w:lastRenderedPageBreak/>
        <w:t>если отсутствует свидетельство о регистрации по месту пребывания;</w:t>
      </w:r>
    </w:p>
    <w:p w:rsidR="00312B90" w:rsidRDefault="00312B90">
      <w:pPr>
        <w:pStyle w:val="ConsPlusNormal"/>
        <w:spacing w:before="220"/>
        <w:ind w:firstLine="540"/>
        <w:jc w:val="both"/>
      </w:pPr>
      <w:r>
        <w:t>ж) документ, подтверждающий постановку многодетной семьи либо одного из членов многодетной семьи на учет в качестве нуждающейся (нуждающегося) в жилом помещении, выданный администрацией организации по основному месту работы, в случае если постановку многодетной семьи на учет в качестве нуждающейся в жилом помещении осуществляла администрация организации по основному месту работы.</w:t>
      </w:r>
    </w:p>
    <w:p w:rsidR="00312B90" w:rsidRDefault="00312B90">
      <w:pPr>
        <w:pStyle w:val="ConsPlusNormal"/>
        <w:spacing w:before="220"/>
        <w:ind w:firstLine="540"/>
        <w:jc w:val="both"/>
      </w:pPr>
      <w:r>
        <w:t xml:space="preserve">Многодетная семья (семья) в течение 60 календарных дней со дня получения уведомления, указанного в </w:t>
      </w:r>
      <w:hyperlink r:id="rId33">
        <w:r>
          <w:rPr>
            <w:color w:val="0000FF"/>
          </w:rPr>
          <w:t>пункте 5.2</w:t>
        </w:r>
      </w:hyperlink>
      <w:r>
        <w:t xml:space="preserve"> Положения о бесплатном предоставлении земельных участков, рассматривает предложенный вариант предоставления земельного участка и направляет в администрацию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rsidR="00312B90" w:rsidRDefault="00312B90">
      <w:pPr>
        <w:pStyle w:val="ConsPlusNormal"/>
        <w:spacing w:before="220"/>
        <w:ind w:firstLine="540"/>
        <w:jc w:val="both"/>
      </w:pPr>
      <w:r>
        <w:t xml:space="preserve">К заявлению о предоставлении предлагаемого варианта земельного участка прилагаются документы, предусмотренные в подпункте 2.6.1.2 настоящего пункта, с учетом положений </w:t>
      </w:r>
      <w:hyperlink w:anchor="P311">
        <w:r>
          <w:rPr>
            <w:color w:val="0000FF"/>
          </w:rPr>
          <w:t>пункта 2.7.1 главы 2.7</w:t>
        </w:r>
      </w:hyperlink>
      <w:r>
        <w:t xml:space="preserve"> настоящего административного регламента в случае,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 а в случае, предусмотренном </w:t>
      </w:r>
      <w:hyperlink w:anchor="P57">
        <w:r>
          <w:rPr>
            <w:color w:val="0000FF"/>
          </w:rPr>
          <w:t>пунктом 1.2.2 главы 1.2</w:t>
        </w:r>
      </w:hyperlink>
      <w:r>
        <w:t xml:space="preserve"> настоящего административного регламента, к такому заявлению также прилагается копия документа, свидетельствующего о смерти физического лица, или копия судебного акта об объявлении физического лица умершим (с учетом положений </w:t>
      </w:r>
      <w:hyperlink w:anchor="P314">
        <w:r>
          <w:rPr>
            <w:color w:val="0000FF"/>
          </w:rPr>
          <w:t>подподпункта "б" подпункта 2.7.1.1 пункта 2.7.1 главы 2.7</w:t>
        </w:r>
      </w:hyperlink>
      <w:r>
        <w:t xml:space="preserve"> настоящего административного регламента).</w:t>
      </w:r>
    </w:p>
    <w:p w:rsidR="00312B90" w:rsidRDefault="00312B90">
      <w:pPr>
        <w:pStyle w:val="ConsPlusNormal"/>
        <w:spacing w:before="220"/>
        <w:ind w:firstLine="540"/>
        <w:jc w:val="both"/>
      </w:pPr>
      <w:r>
        <w:t>2.6.2. Для предоставления муниципальной услуги в целях повторного предоставления земельного участка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rsidR="00312B90" w:rsidRDefault="00312B90">
      <w:pPr>
        <w:pStyle w:val="ConsPlusNormal"/>
        <w:spacing w:before="220"/>
        <w:ind w:firstLine="540"/>
        <w:jc w:val="both"/>
      </w:pPr>
      <w:bookmarkStart w:id="15" w:name="P201"/>
      <w:bookmarkEnd w:id="15"/>
      <w:r>
        <w:t>2.6.2.1. Заявление в целях повторного предоставления земельного участка, в котором должны быть указаны:</w:t>
      </w:r>
    </w:p>
    <w:p w:rsidR="00312B90" w:rsidRDefault="00312B90">
      <w:pPr>
        <w:pStyle w:val="ConsPlusNormal"/>
        <w:spacing w:before="220"/>
        <w:ind w:firstLine="540"/>
        <w:jc w:val="both"/>
      </w:pPr>
      <w:r>
        <w:t>а) фамилия, имя, отчество (при наличии) лица (лиц), подающего (-их) заявление;</w:t>
      </w:r>
    </w:p>
    <w:p w:rsidR="00312B90" w:rsidRDefault="00312B90">
      <w:pPr>
        <w:pStyle w:val="ConsPlusNormal"/>
        <w:spacing w:before="220"/>
        <w:ind w:firstLine="540"/>
        <w:jc w:val="both"/>
      </w:pPr>
      <w:r>
        <w:t>б) место жительства лица (лиц), подающего (-их) заявление;</w:t>
      </w:r>
    </w:p>
    <w:p w:rsidR="00312B90" w:rsidRDefault="00312B90">
      <w:pPr>
        <w:pStyle w:val="ConsPlusNormal"/>
        <w:spacing w:before="220"/>
        <w:ind w:firstLine="540"/>
        <w:jc w:val="both"/>
      </w:pPr>
      <w:r>
        <w:t>в) сведения о лицах, в собственности которых находится ранее предоставленный земельный участок;</w:t>
      </w:r>
    </w:p>
    <w:p w:rsidR="00312B90" w:rsidRDefault="00312B90">
      <w:pPr>
        <w:pStyle w:val="ConsPlusNormal"/>
        <w:spacing w:before="220"/>
        <w:ind w:firstLine="540"/>
        <w:jc w:val="both"/>
      </w:pPr>
      <w:r>
        <w:t>в.1) сведения о населенном пункте Тюменской области, в границах которого расположен ранее предоставленный земельный участок, который в соответствии с Программой газификации Тюменской области не подлежит газификации (указываются в случае обращения заявителя за повторным предоставлением земельного участка в связи с тем, что ранее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312B90" w:rsidRDefault="00312B90">
      <w:pPr>
        <w:pStyle w:val="ConsPlusNormal"/>
        <w:spacing w:before="220"/>
        <w:ind w:firstLine="540"/>
        <w:jc w:val="both"/>
      </w:pPr>
      <w:r>
        <w:t>г) кадастровый номер земельного участка;</w:t>
      </w:r>
    </w:p>
    <w:p w:rsidR="00312B90" w:rsidRDefault="00312B90">
      <w:pPr>
        <w:pStyle w:val="ConsPlusNormal"/>
        <w:spacing w:before="220"/>
        <w:ind w:firstLine="540"/>
        <w:jc w:val="both"/>
      </w:pPr>
      <w:r>
        <w:t>д) контактные телефоны, адреса электронной почты (при наличии);</w:t>
      </w:r>
    </w:p>
    <w:p w:rsidR="00312B90" w:rsidRDefault="00312B90">
      <w:pPr>
        <w:pStyle w:val="ConsPlusNormal"/>
        <w:spacing w:before="220"/>
        <w:ind w:firstLine="540"/>
        <w:jc w:val="both"/>
      </w:pPr>
      <w:r>
        <w:t>е) почтовый адрес;</w:t>
      </w:r>
    </w:p>
    <w:p w:rsidR="00312B90" w:rsidRDefault="00312B90">
      <w:pPr>
        <w:pStyle w:val="ConsPlusNormal"/>
        <w:spacing w:before="220"/>
        <w:ind w:firstLine="540"/>
        <w:jc w:val="both"/>
      </w:pPr>
      <w:r>
        <w:lastRenderedPageBreak/>
        <w:t>ж) номер и дата решения о предоставлении земельного участка;</w:t>
      </w:r>
    </w:p>
    <w:p w:rsidR="00312B90" w:rsidRDefault="00312B90">
      <w:pPr>
        <w:pStyle w:val="ConsPlusNormal"/>
        <w:spacing w:before="220"/>
        <w:ind w:firstLine="540"/>
        <w:jc w:val="both"/>
      </w:pPr>
      <w:r>
        <w:t>з) способ уведомления лица (лиц), подающего (-их) заявление о решениях, принятых в соответствии с Порядком (по телефону, посредством направления электронного сообщения);</w:t>
      </w:r>
    </w:p>
    <w:p w:rsidR="00312B90" w:rsidRDefault="00312B90">
      <w:pPr>
        <w:pStyle w:val="ConsPlusNormal"/>
        <w:spacing w:before="220"/>
        <w:ind w:firstLine="540"/>
        <w:jc w:val="both"/>
      </w:pPr>
      <w:r>
        <w:t>и) перечень документов, прилагаемых к заявлению.</w:t>
      </w:r>
    </w:p>
    <w:p w:rsidR="00312B90" w:rsidRDefault="00312B90">
      <w:pPr>
        <w:pStyle w:val="ConsPlusNormal"/>
        <w:spacing w:before="220"/>
        <w:ind w:firstLine="540"/>
        <w:jc w:val="both"/>
      </w:pPr>
      <w:bookmarkStart w:id="16" w:name="P212"/>
      <w:bookmarkEnd w:id="16"/>
      <w:r>
        <w:t>2.6.2.1.1. Заявление в целях повторного предоставления земельного участка подписывается всеми гражданами, достигшими 18 лет, и (или) законным представителем.</w:t>
      </w:r>
    </w:p>
    <w:p w:rsidR="00312B90" w:rsidRDefault="00312B90">
      <w:pPr>
        <w:pStyle w:val="ConsPlusNormal"/>
        <w:spacing w:before="220"/>
        <w:ind w:firstLine="540"/>
        <w:jc w:val="both"/>
      </w:pPr>
      <w:r>
        <w:t>Заявление в целях повторного предоставления земельного участка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
    <w:p w:rsidR="00312B90" w:rsidRDefault="00312B90">
      <w:pPr>
        <w:pStyle w:val="ConsPlusNormal"/>
        <w:spacing w:before="220"/>
        <w:ind w:firstLine="540"/>
        <w:jc w:val="both"/>
      </w:pPr>
      <w:bookmarkStart w:id="17" w:name="P214"/>
      <w:bookmarkEnd w:id="17"/>
      <w:r>
        <w:t>2.6.2.2. К заявлению о повторном предоставлении земельного участка прилагаются следующие документы:</w:t>
      </w:r>
    </w:p>
    <w:p w:rsidR="00312B90" w:rsidRDefault="00312B90">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p>
    <w:p w:rsidR="00312B90" w:rsidRDefault="00312B90">
      <w:pPr>
        <w:pStyle w:val="ConsPlusNormal"/>
        <w:spacing w:before="220"/>
        <w:ind w:firstLine="540"/>
        <w:jc w:val="both"/>
      </w:pPr>
      <w:r>
        <w:t>б)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312B90" w:rsidRDefault="00312B90">
      <w:pPr>
        <w:pStyle w:val="ConsPlusNormal"/>
        <w:spacing w:before="220"/>
        <w:ind w:firstLine="540"/>
        <w:jc w:val="both"/>
      </w:pPr>
      <w:r>
        <w:t>в) 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 (если такие документы выданы уполномоченными органами Российской Федерации - предоставляются по желанию заявителя);</w:t>
      </w:r>
    </w:p>
    <w:p w:rsidR="00312B90" w:rsidRDefault="00312B90">
      <w:pPr>
        <w:pStyle w:val="ConsPlusNormal"/>
        <w:spacing w:before="220"/>
        <w:ind w:firstLine="540"/>
        <w:jc w:val="both"/>
      </w:pPr>
      <w:r>
        <w:t>г) 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rsidR="00312B90" w:rsidRDefault="00312B90">
      <w:pPr>
        <w:pStyle w:val="ConsPlusNormal"/>
        <w:spacing w:before="220"/>
        <w:ind w:firstLine="540"/>
        <w:jc w:val="both"/>
      </w:pPr>
      <w:r>
        <w:t>Гражданин (граждане) и (или) законный представитель в течение 60 календарных дней со дня получения уведомления, содержащего сведения (кадастровый номер, расположение, разрешенное использование) о земельном участке, рассматривает (рассматривают) предложенный вариант предоставления земельного участка и направляет (направляют)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Гражданин (граждане) и (или) законный представитель к письменному согласию, указанному в настоящем абзаце, прилагает (прилагают)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p>
    <w:p w:rsidR="00312B90" w:rsidRDefault="00312B90">
      <w:pPr>
        <w:pStyle w:val="ConsPlusNormal"/>
        <w:spacing w:before="220"/>
        <w:ind w:firstLine="540"/>
        <w:jc w:val="both"/>
      </w:pPr>
      <w:r>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rsidR="00312B90" w:rsidRDefault="00312B90">
      <w:pPr>
        <w:pStyle w:val="ConsPlusNormal"/>
        <w:spacing w:before="220"/>
        <w:ind w:firstLine="540"/>
        <w:jc w:val="both"/>
      </w:pPr>
      <w:r>
        <w:lastRenderedPageBreak/>
        <w:t>2.6.3. Для предоставления муниципальной услуги в части предоставления социальной выплаты в целях обеспечения жилыми помещениями взамен предоставления земельного участка в собственность бесплатно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rsidR="00312B90" w:rsidRDefault="00312B90">
      <w:pPr>
        <w:pStyle w:val="ConsPlusNormal"/>
        <w:spacing w:before="220"/>
        <w:ind w:firstLine="540"/>
        <w:jc w:val="both"/>
      </w:pPr>
      <w:bookmarkStart w:id="18" w:name="P222"/>
      <w:bookmarkEnd w:id="18"/>
      <w:r>
        <w:t xml:space="preserve">2.6.3.1. </w:t>
      </w:r>
      <w:hyperlink w:anchor="P986">
        <w:r>
          <w:rPr>
            <w:color w:val="0000FF"/>
          </w:rPr>
          <w:t>Заявление</w:t>
        </w:r>
      </w:hyperlink>
      <w:r>
        <w:t xml:space="preserve"> о предоставлении многодетным семьям (семьям), гражданину либо законному представителю социальной выплаты в целях обеспечения жилыми помещениями взамен предоставления земельного участка в собственность бесплатно по форме, установленной приложением N 2 к настоящему административному регламенту.</w:t>
      </w:r>
    </w:p>
    <w:p w:rsidR="00312B90" w:rsidRDefault="00312B90">
      <w:pPr>
        <w:pStyle w:val="ConsPlusNormal"/>
        <w:spacing w:before="220"/>
        <w:ind w:firstLine="540"/>
        <w:jc w:val="both"/>
      </w:pPr>
      <w:bookmarkStart w:id="19" w:name="P223"/>
      <w:bookmarkEnd w:id="19"/>
      <w:r>
        <w:t xml:space="preserve">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 (за исключением случая, предусмотренного </w:t>
      </w:r>
      <w:hyperlink w:anchor="P225">
        <w:r>
          <w:rPr>
            <w:color w:val="0000FF"/>
          </w:rPr>
          <w:t>абзацем четвертым</w:t>
        </w:r>
      </w:hyperlink>
      <w:r>
        <w:t xml:space="preserve"> настоящего пункта).</w:t>
      </w:r>
    </w:p>
    <w:p w:rsidR="00312B90" w:rsidRDefault="00312B90">
      <w:pPr>
        <w:pStyle w:val="ConsPlusNormal"/>
        <w:spacing w:before="220"/>
        <w:ind w:firstLine="540"/>
        <w:jc w:val="both"/>
      </w:pPr>
      <w:bookmarkStart w:id="20" w:name="P224"/>
      <w:bookmarkEnd w:id="20"/>
      <w: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312B90" w:rsidRDefault="00312B90">
      <w:pPr>
        <w:pStyle w:val="ConsPlusNormal"/>
        <w:spacing w:before="220"/>
        <w:ind w:firstLine="540"/>
        <w:jc w:val="both"/>
      </w:pPr>
      <w:bookmarkStart w:id="21" w:name="P225"/>
      <w:bookmarkEnd w:id="21"/>
      <w:r>
        <w:t xml:space="preserve">В случае подачи заявления о предоставлении социальной выплаты взамен повторного предоставления земельного участка такое заявление подписывается в порядке, установленном </w:t>
      </w:r>
      <w:hyperlink w:anchor="P212">
        <w:r>
          <w:rPr>
            <w:color w:val="0000FF"/>
          </w:rPr>
          <w:t>пунктом 2.6.2.1.1</w:t>
        </w:r>
      </w:hyperlink>
      <w:r>
        <w:t xml:space="preserve"> настоящего подраздела.</w:t>
      </w:r>
    </w:p>
    <w:p w:rsidR="00312B90" w:rsidRDefault="00312B90">
      <w:pPr>
        <w:pStyle w:val="ConsPlusNormal"/>
        <w:spacing w:before="220"/>
        <w:ind w:firstLine="540"/>
        <w:jc w:val="both"/>
      </w:pPr>
      <w: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w:t>
      </w:r>
    </w:p>
    <w:p w:rsidR="00312B90" w:rsidRDefault="00312B90">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312B90" w:rsidRDefault="00312B90">
      <w:pPr>
        <w:pStyle w:val="ConsPlusNormal"/>
        <w:spacing w:before="220"/>
        <w:ind w:firstLine="540"/>
        <w:jc w:val="both"/>
      </w:pPr>
      <w:r>
        <w:t>Заявление подается лично гражданином,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312B90" w:rsidRDefault="00312B90">
      <w:pPr>
        <w:pStyle w:val="ConsPlusNormal"/>
        <w:spacing w:before="220"/>
        <w:ind w:firstLine="540"/>
        <w:jc w:val="both"/>
      </w:pPr>
      <w:bookmarkStart w:id="22" w:name="P229"/>
      <w:bookmarkEnd w:id="22"/>
      <w:r>
        <w:t xml:space="preserve">2.6.3.1.1. Многодетная семья (семья)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 документы, указанные в </w:t>
      </w:r>
      <w:hyperlink w:anchor="P183">
        <w:r>
          <w:rPr>
            <w:color w:val="0000FF"/>
          </w:rPr>
          <w:t>подпункте 2.6.1.2</w:t>
        </w:r>
      </w:hyperlink>
      <w:r>
        <w:t xml:space="preserve"> настоящего пункта, в случае,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p>
    <w:p w:rsidR="00312B90" w:rsidRDefault="00312B90">
      <w:pPr>
        <w:pStyle w:val="ConsPlusNormal"/>
        <w:spacing w:before="220"/>
        <w:ind w:firstLine="540"/>
        <w:jc w:val="both"/>
      </w:pPr>
      <w:bookmarkStart w:id="23" w:name="P230"/>
      <w:bookmarkEnd w:id="23"/>
      <w:r>
        <w:t xml:space="preserve">2.6.3.1.2. Гражданин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указанному в </w:t>
      </w:r>
      <w:hyperlink w:anchor="P222">
        <w:r>
          <w:rPr>
            <w:color w:val="0000FF"/>
          </w:rPr>
          <w:t>абзаце первом пункта 2.6.3.1</w:t>
        </w:r>
      </w:hyperlink>
      <w:r>
        <w:t xml:space="preserve"> настоящего подраздела, прилагает следующие документы (в случае, если указанные документы не предоставлялись в администрацию вместе с заявлением, предусмотренным </w:t>
      </w:r>
      <w:hyperlink w:anchor="P201">
        <w:r>
          <w:rPr>
            <w:color w:val="0000FF"/>
          </w:rPr>
          <w:t>абзацем первым пункта 2.6.2.1</w:t>
        </w:r>
      </w:hyperlink>
      <w:r>
        <w:t xml:space="preserve"> настоящего подраздела):</w:t>
      </w:r>
    </w:p>
    <w:p w:rsidR="00312B90" w:rsidRDefault="00312B90">
      <w:pPr>
        <w:pStyle w:val="ConsPlusNormal"/>
        <w:spacing w:before="220"/>
        <w:ind w:firstLine="540"/>
        <w:jc w:val="both"/>
      </w:pPr>
      <w:r>
        <w:t xml:space="preserve">а) копию паспорта или иного документа, удостоверяющего личность гражданина (копии </w:t>
      </w:r>
      <w:r>
        <w:lastRenderedPageBreak/>
        <w:t>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которым ранее был предоставлен земельный участок (в случае если заявление подается (направляется) гражданином), а также детей в возрасте старше 14 лет;</w:t>
      </w:r>
    </w:p>
    <w:p w:rsidR="00312B90" w:rsidRDefault="00312B90">
      <w:pPr>
        <w:pStyle w:val="ConsPlusNormal"/>
        <w:spacing w:before="220"/>
        <w:ind w:firstLine="540"/>
        <w:jc w:val="both"/>
      </w:pPr>
      <w:r>
        <w:t>б)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312B90" w:rsidRDefault="00312B90">
      <w:pPr>
        <w:pStyle w:val="ConsPlusNormal"/>
        <w:spacing w:before="220"/>
        <w:ind w:firstLine="540"/>
        <w:jc w:val="both"/>
      </w:pPr>
      <w:r>
        <w:t>в) копию нотариально удостоверенной доверенности представителя гражданина (граждан), достигшего (достигших) 18 лет, которому (которым) ранее был предоставлен земельный участок (в случае если заявление от имени таких граждан подписывается и (или) подается представителем).</w:t>
      </w:r>
    </w:p>
    <w:p w:rsidR="00312B90" w:rsidRDefault="00312B90">
      <w:pPr>
        <w:pStyle w:val="ConsPlusNormal"/>
        <w:spacing w:before="220"/>
        <w:ind w:firstLine="540"/>
        <w:jc w:val="both"/>
      </w:pPr>
      <w:bookmarkStart w:id="24" w:name="P234"/>
      <w:bookmarkEnd w:id="24"/>
      <w:r>
        <w:t xml:space="preserve">2.6.3.2. Законный представитель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прилагает следующие документы (а исключением случая, предусмотренного </w:t>
      </w:r>
      <w:hyperlink w:anchor="P237">
        <w:r>
          <w:rPr>
            <w:color w:val="0000FF"/>
          </w:rPr>
          <w:t>пунктом 2.6.3.2.1</w:t>
        </w:r>
      </w:hyperlink>
      <w:r>
        <w:t xml:space="preserve"> настоящего подраздела):</w:t>
      </w:r>
    </w:p>
    <w:p w:rsidR="00312B90" w:rsidRDefault="00312B90">
      <w:pPr>
        <w:pStyle w:val="ConsPlusNormal"/>
        <w:spacing w:before="220"/>
        <w:ind w:firstLine="540"/>
        <w:jc w:val="both"/>
      </w:pPr>
      <w: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312B90" w:rsidRDefault="00312B90">
      <w:pPr>
        <w:pStyle w:val="ConsPlusNormal"/>
        <w:spacing w:before="220"/>
        <w:ind w:firstLine="540"/>
        <w:jc w:val="both"/>
      </w:pPr>
      <w:r>
        <w:t>б) копию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rsidR="00312B90" w:rsidRDefault="00312B90">
      <w:pPr>
        <w:pStyle w:val="ConsPlusNormal"/>
        <w:spacing w:before="220"/>
        <w:ind w:firstLine="540"/>
        <w:jc w:val="both"/>
      </w:pPr>
      <w:bookmarkStart w:id="25" w:name="P237"/>
      <w:bookmarkEnd w:id="25"/>
      <w:r>
        <w:t xml:space="preserve">2.6.3.2.1. В случае, если социальная выплата предоставляется взамен повторного предоставления земельного участка, законный представитель к заявлению, указанному в </w:t>
      </w:r>
      <w:hyperlink w:anchor="P222">
        <w:r>
          <w:rPr>
            <w:color w:val="0000FF"/>
          </w:rPr>
          <w:t>абзаце первом пункта 2.6.3.1</w:t>
        </w:r>
      </w:hyperlink>
      <w:r>
        <w:t xml:space="preserve"> настоящего подраздела, прилагает следующие документы (в случае, если указанные документы не предоставлялись в администрацию вместе с заявлением, предусмотренным </w:t>
      </w:r>
      <w:hyperlink w:anchor="P201">
        <w:r>
          <w:rPr>
            <w:color w:val="0000FF"/>
          </w:rPr>
          <w:t>абзацем первым пункта 2.6.2.1</w:t>
        </w:r>
      </w:hyperlink>
      <w:r>
        <w:t xml:space="preserve"> настоящего подраздела):</w:t>
      </w:r>
    </w:p>
    <w:p w:rsidR="00312B90" w:rsidRDefault="00312B90">
      <w:pPr>
        <w:pStyle w:val="ConsPlusNormal"/>
        <w:spacing w:before="220"/>
        <w:ind w:firstLine="540"/>
        <w:jc w:val="both"/>
      </w:pPr>
      <w: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312B90" w:rsidRDefault="00312B90">
      <w:pPr>
        <w:pStyle w:val="ConsPlusNormal"/>
        <w:spacing w:before="220"/>
        <w:ind w:firstLine="540"/>
        <w:jc w:val="both"/>
      </w:pPr>
      <w:bookmarkStart w:id="26" w:name="P239"/>
      <w:bookmarkEnd w:id="26"/>
      <w:r>
        <w:t xml:space="preserve">2.6.3.3. В случае, предусмотренном </w:t>
      </w:r>
      <w:hyperlink r:id="rId34">
        <w:r>
          <w:rPr>
            <w:color w:val="0000FF"/>
          </w:rPr>
          <w:t>абзацем первым пункта 1.5</w:t>
        </w:r>
      </w:hyperlink>
      <w:r>
        <w:t xml:space="preserve"> Положения о бесплатном предоставлении земельных участков,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прилагается копия судебного акта об объявлении физического лица умершим, в случае отсутствия документа, свидетельствующего о смерти физического лица.</w:t>
      </w:r>
    </w:p>
    <w:p w:rsidR="00312B90" w:rsidRDefault="00312B90">
      <w:pPr>
        <w:pStyle w:val="ConsPlusNormal"/>
        <w:spacing w:before="220"/>
        <w:ind w:firstLine="540"/>
        <w:jc w:val="both"/>
      </w:pPr>
      <w:r>
        <w:t>2.6.4. Родители (усыновители) гражданин, законные представители вправе подать (направить) заявление об исключении их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Такое заявление составляется в письменном виде в произвольной форме и подписывается обоими родителями (усыновителями), в семье, состоящей из одного родителя (усыновителя) и детей, - одним родителем (усыновителем), гражданином, законным представителем.</w:t>
      </w:r>
    </w:p>
    <w:p w:rsidR="00312B90" w:rsidRDefault="00312B90">
      <w:pPr>
        <w:pStyle w:val="ConsPlusNormal"/>
        <w:spacing w:before="220"/>
        <w:ind w:firstLine="540"/>
        <w:jc w:val="both"/>
      </w:pPr>
      <w:r>
        <w:lastRenderedPageBreak/>
        <w:t>2.6.5. В случае если у многодетной семьи (семьи), включенной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заявление, составленное в письменном виде в произвольной форме,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К подтверждающим документам относятся:</w:t>
      </w:r>
    </w:p>
    <w:p w:rsidR="00312B90" w:rsidRDefault="00312B90">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p>
    <w:p w:rsidR="00312B90" w:rsidRDefault="00312B90">
      <w:pPr>
        <w:pStyle w:val="ConsPlusNormal"/>
        <w:spacing w:before="220"/>
        <w:ind w:firstLine="540"/>
        <w:jc w:val="both"/>
      </w:pPr>
      <w:r>
        <w:t>б)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312B90" w:rsidRDefault="00312B90">
      <w:pPr>
        <w:pStyle w:val="ConsPlusNormal"/>
        <w:spacing w:before="220"/>
        <w:ind w:firstLine="540"/>
        <w:jc w:val="both"/>
      </w:pPr>
      <w:bookmarkStart w:id="27" w:name="P244"/>
      <w:bookmarkEnd w:id="27"/>
      <w:r>
        <w:t xml:space="preserve">2.6.6. Многодетная семья (семья), гражданин либо законный представитель до 31 мая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 подает (направляет) </w:t>
      </w:r>
      <w:hyperlink w:anchor="P1140">
        <w:r>
          <w:rPr>
            <w:color w:val="0000FF"/>
          </w:rPr>
          <w:t>заявление</w:t>
        </w:r>
      </w:hyperlink>
      <w:r>
        <w:t xml:space="preserve"> о перечислении средств социальной выплаты по форме, установленной приложением N 3 к настоящему административному регламенту.</w:t>
      </w:r>
    </w:p>
    <w:p w:rsidR="00312B90" w:rsidRDefault="00312B90">
      <w:pPr>
        <w:pStyle w:val="ConsPlusNormal"/>
        <w:spacing w:before="220"/>
        <w:ind w:firstLine="540"/>
        <w:jc w:val="both"/>
      </w:pPr>
      <w:bookmarkStart w:id="28" w:name="P245"/>
      <w:bookmarkEnd w:id="28"/>
      <w:r>
        <w:t>2.6.6.1. К заявлению о перечислении средств социальной выплаты прилагаются следующие документы:</w:t>
      </w:r>
    </w:p>
    <w:p w:rsidR="00312B90" w:rsidRDefault="00312B90">
      <w:pPr>
        <w:pStyle w:val="ConsPlusNormal"/>
        <w:spacing w:before="220"/>
        <w:ind w:firstLine="540"/>
        <w:jc w:val="both"/>
      </w:pPr>
      <w:r>
        <w:t>2.6.6.1.1. В случае перечисления социальной выплаты на оплату цены договора купли-продажи жилого помещения на первичном или вторичном рынках жилья:</w:t>
      </w:r>
    </w:p>
    <w:p w:rsidR="00312B90" w:rsidRDefault="00312B90">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312B90" w:rsidRDefault="00312B90">
      <w:pPr>
        <w:pStyle w:val="ConsPlusNormal"/>
        <w:spacing w:before="220"/>
        <w:ind w:firstLine="540"/>
        <w:jc w:val="both"/>
      </w:pPr>
      <w:r>
        <w:t>б)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312B90" w:rsidRDefault="00312B90">
      <w:pPr>
        <w:pStyle w:val="ConsPlusNormal"/>
        <w:spacing w:before="220"/>
        <w:ind w:firstLine="540"/>
        <w:jc w:val="both"/>
      </w:pPr>
      <w:r>
        <w:t>в) 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312B90" w:rsidRDefault="00312B90">
      <w:pPr>
        <w:pStyle w:val="ConsPlusNormal"/>
        <w:spacing w:before="220"/>
        <w:ind w:firstLine="540"/>
        <w:jc w:val="both"/>
      </w:pPr>
      <w:r>
        <w:t>г) 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rsidR="00312B90" w:rsidRDefault="00312B90">
      <w:pPr>
        <w:pStyle w:val="ConsPlusNormal"/>
        <w:spacing w:before="220"/>
        <w:ind w:firstLine="540"/>
        <w:jc w:val="both"/>
      </w:pPr>
      <w:r>
        <w:lastRenderedPageBreak/>
        <w:t xml:space="preserve">д) 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(предоставляется в случае, предусмотренном </w:t>
      </w:r>
      <w:hyperlink r:id="rId35">
        <w:r>
          <w:rPr>
            <w:color w:val="0000FF"/>
          </w:rPr>
          <w:t>абзацем первым пункта 8.30.5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2.6.2.1.2. В случае перечисления социальной выплаты на оплату цены договора купли-продажи земельного участка:</w:t>
      </w:r>
    </w:p>
    <w:p w:rsidR="00312B90" w:rsidRDefault="00312B90">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312B90" w:rsidRDefault="00312B90">
      <w:pPr>
        <w:pStyle w:val="ConsPlusNormal"/>
        <w:spacing w:before="220"/>
        <w:ind w:firstLine="540"/>
        <w:jc w:val="both"/>
      </w:pPr>
      <w:r>
        <w:t>б) 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w:t>
      </w:r>
    </w:p>
    <w:p w:rsidR="00312B90" w:rsidRDefault="00312B90">
      <w:pPr>
        <w:pStyle w:val="ConsPlusNormal"/>
        <w:spacing w:before="220"/>
        <w:ind w:firstLine="540"/>
        <w:jc w:val="both"/>
      </w:pPr>
      <w:r>
        <w:t xml:space="preserve">в) нотариально заверенное обязательство переоформить приобретенный с помощью социальной выплаты земельный участок в общую собственность в равных долях всех лиц, указанных в уведомлении, предусмотренном </w:t>
      </w:r>
      <w:hyperlink r:id="rId36">
        <w:r>
          <w:rPr>
            <w:color w:val="0000FF"/>
          </w:rPr>
          <w:t>абзацем первым пункта 8.29</w:t>
        </w:r>
      </w:hyperlink>
      <w:r>
        <w:t xml:space="preserve"> Положения о бесплатном предоставлении земельных участков, в течение шести месяцев со дня государственной регистрации прекращения обременения земельного участка (предоставляется в случае, предусмотренном </w:t>
      </w:r>
      <w:hyperlink r:id="rId37">
        <w:r>
          <w:rPr>
            <w:color w:val="0000FF"/>
          </w:rPr>
          <w:t>абзацем первым пункта 8.30.5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2.6.2.1.2.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w:t>
      </w:r>
    </w:p>
    <w:p w:rsidR="00312B90" w:rsidRDefault="00312B90">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312B90" w:rsidRDefault="00312B90">
      <w:pPr>
        <w:pStyle w:val="ConsPlusNormal"/>
        <w:spacing w:before="220"/>
        <w:ind w:firstLine="540"/>
        <w:jc w:val="both"/>
      </w:pPr>
      <w:r>
        <w:t>копия договора:</w:t>
      </w:r>
    </w:p>
    <w:p w:rsidR="00312B90" w:rsidRDefault="00312B90">
      <w:pPr>
        <w:pStyle w:val="ConsPlusNormal"/>
        <w:spacing w:before="220"/>
        <w:ind w:firstLine="540"/>
        <w:jc w:val="both"/>
      </w:pPr>
      <w:r>
        <w:t xml:space="preserve">строительного подряда на реконструкцию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w:t>
      </w:r>
      <w:hyperlink r:id="rId38">
        <w:r>
          <w:rPr>
            <w:color w:val="0000FF"/>
          </w:rPr>
          <w:t>формам N КС-2</w:t>
        </w:r>
      </w:hyperlink>
      <w:r>
        <w:t xml:space="preserve"> "Акт о приемке выполненных работ", </w:t>
      </w:r>
      <w:hyperlink r:id="rId39">
        <w:r>
          <w:rPr>
            <w:color w:val="0000FF"/>
          </w:rPr>
          <w:t>N КС-3</w:t>
        </w:r>
      </w:hyperlink>
      <w:r>
        <w:t xml:space="preserve"> "Справка о стоимости выполненных работ и затрат", утвержденным </w:t>
      </w:r>
      <w:hyperlink r:id="rId40">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материалов, иные документы, подтверждающие факт оплаты договора) (предоставляется в случае реконструкции объекта индивидуального жилищного строительства по договору строительного подряда);</w:t>
      </w:r>
    </w:p>
    <w:p w:rsidR="00312B90" w:rsidRDefault="00312B90">
      <w:pPr>
        <w:pStyle w:val="ConsPlusNormal"/>
        <w:spacing w:before="220"/>
        <w:ind w:firstLine="540"/>
        <w:jc w:val="both"/>
      </w:pPr>
      <w:r>
        <w:t xml:space="preserve">на выполнение работ по капитальному ремонту жилого помещения, заключенного в течение </w:t>
      </w:r>
      <w:r>
        <w:lastRenderedPageBreak/>
        <w:t xml:space="preserve">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w:t>
      </w:r>
      <w:hyperlink r:id="rId41">
        <w:r>
          <w:rPr>
            <w:color w:val="0000FF"/>
          </w:rPr>
          <w:t>формам N КС-2</w:t>
        </w:r>
      </w:hyperlink>
      <w:r>
        <w:t xml:space="preserve"> "Акт о приемке выполненных работ", </w:t>
      </w:r>
      <w:hyperlink r:id="rId42">
        <w:r>
          <w:rPr>
            <w:color w:val="0000FF"/>
          </w:rPr>
          <w:t>N КС-3</w:t>
        </w:r>
      </w:hyperlink>
      <w:r>
        <w:t xml:space="preserve"> "Справка о стоимости выполненных работ и затрат", утвержденным </w:t>
      </w:r>
      <w:hyperlink r:id="rId43">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иные документы, подтверждающие факт оплаты договора) (предоставляется в случае проведения капитального ремонта жилого помещения по договору на выполнение работ по капитальному ремонту жилого помещения);</w:t>
      </w:r>
    </w:p>
    <w:p w:rsidR="00312B90" w:rsidRDefault="00312B90">
      <w:pPr>
        <w:pStyle w:val="ConsPlusNormal"/>
        <w:spacing w:before="220"/>
        <w:ind w:firstLine="540"/>
        <w:jc w:val="both"/>
      </w:pPr>
      <w:r>
        <w:t>копия договора купли-продажи:</w:t>
      </w:r>
    </w:p>
    <w:p w:rsidR="00312B90" w:rsidRDefault="00312B90">
      <w:pPr>
        <w:pStyle w:val="ConsPlusNormal"/>
        <w:spacing w:before="220"/>
        <w:ind w:firstLine="540"/>
        <w:jc w:val="both"/>
      </w:pPr>
      <w:r>
        <w:t>материалов, оборудования, необходимых для реконструкции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реконструкции объекта индивидуального жилищного строительства собственными силами заявителя либо по договору строительного подряда);</w:t>
      </w:r>
    </w:p>
    <w:p w:rsidR="00312B90" w:rsidRDefault="00312B90">
      <w:pPr>
        <w:pStyle w:val="ConsPlusNormal"/>
        <w:spacing w:before="220"/>
        <w:ind w:firstLine="540"/>
        <w:jc w:val="both"/>
      </w:pPr>
      <w:r>
        <w:t>материалов, оборудования, необходимых для капитального ремонта жилого помещения,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проведения капитального ремонта жилого помещения собственными силами заявителя либо по договору на выполнение работ по капитальному ремонту жилого помещения);</w:t>
      </w:r>
    </w:p>
    <w:p w:rsidR="00312B90" w:rsidRDefault="00312B90">
      <w:pPr>
        <w:pStyle w:val="ConsPlusNormal"/>
        <w:spacing w:before="220"/>
        <w:ind w:firstLine="540"/>
        <w:jc w:val="both"/>
      </w:pPr>
      <w:r>
        <w:t>реквизиты банковского счета заявителя (с указанием наименования и номера счета получателя; наименования, БИК и корреспондентского счета кредитной организации);</w:t>
      </w:r>
    </w:p>
    <w:p w:rsidR="00312B90" w:rsidRDefault="00312B90">
      <w:pPr>
        <w:pStyle w:val="ConsPlusNormal"/>
        <w:spacing w:before="220"/>
        <w:ind w:firstLine="540"/>
        <w:jc w:val="both"/>
      </w:pPr>
      <w:r>
        <w:t>2.6.2.1.2.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rsidR="00312B90" w:rsidRDefault="00312B90">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312B90" w:rsidRDefault="00312B90">
      <w:pPr>
        <w:pStyle w:val="ConsPlusNormal"/>
        <w:spacing w:before="220"/>
        <w:ind w:firstLine="540"/>
        <w:jc w:val="both"/>
      </w:pPr>
      <w:r>
        <w:t xml:space="preserve">б)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сведения о размере средств, направляемых на приобретение объекта </w:t>
      </w:r>
      <w:r>
        <w:lastRenderedPageBreak/>
        <w:t>долевого строительства за счет социальной выплаты, порядок уплаты оставшейся части стоимости приобретаемого объекта долевого строительства;</w:t>
      </w:r>
    </w:p>
    <w:p w:rsidR="00312B90" w:rsidRDefault="00312B90">
      <w:pPr>
        <w:pStyle w:val="ConsPlusNormal"/>
        <w:spacing w:before="220"/>
        <w:ind w:firstLine="540"/>
        <w:jc w:val="both"/>
      </w:pPr>
      <w:r>
        <w:t>в) копия документа, выданного банком, подтверждающего открытие счета эскроу (предоставляется в случае перечисления социальной выплаты на счет эскроу);</w:t>
      </w:r>
    </w:p>
    <w:p w:rsidR="00312B90" w:rsidRDefault="00312B90">
      <w:pPr>
        <w:pStyle w:val="ConsPlusNormal"/>
        <w:spacing w:before="220"/>
        <w:ind w:firstLine="540"/>
        <w:jc w:val="both"/>
      </w:pPr>
      <w:r>
        <w:t xml:space="preserve">г) 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w:t>
      </w:r>
      <w:hyperlink r:id="rId44">
        <w:r>
          <w:rPr>
            <w:color w:val="0000FF"/>
          </w:rPr>
          <w:t>абзацем третьим пункта 8.30.5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2.6.2.1.2.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312B90" w:rsidRDefault="00312B90">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312B90" w:rsidRDefault="00312B90">
      <w:pPr>
        <w:pStyle w:val="ConsPlusNormal"/>
        <w:spacing w:before="220"/>
        <w:ind w:firstLine="540"/>
        <w:jc w:val="both"/>
      </w:pPr>
      <w:r>
        <w:t>б)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rsidR="00312B90" w:rsidRDefault="00312B90">
      <w:pPr>
        <w:pStyle w:val="ConsPlusNormal"/>
        <w:spacing w:before="220"/>
        <w:ind w:firstLine="540"/>
        <w:jc w:val="both"/>
      </w:pPr>
      <w:r>
        <w:t>в) 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 (предоставляется в случае перечисления социальной выплаты на уплату первоначального взноса при получении ипотечного кредита на приобретение земельного участка);</w:t>
      </w:r>
    </w:p>
    <w:p w:rsidR="00312B90" w:rsidRDefault="00312B90">
      <w:pPr>
        <w:pStyle w:val="ConsPlusNormal"/>
        <w:spacing w:before="220"/>
        <w:ind w:firstLine="540"/>
        <w:jc w:val="both"/>
      </w:pPr>
      <w:r>
        <w:t>г) копия договора купли-продажи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rsidR="00312B90" w:rsidRDefault="00312B90">
      <w:pPr>
        <w:pStyle w:val="ConsPlusNormal"/>
        <w:spacing w:before="220"/>
        <w:ind w:firstLine="540"/>
        <w:jc w:val="both"/>
      </w:pPr>
      <w:r>
        <w:t>д) копия договора купли-продажи жилого помещения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rsidR="00312B90" w:rsidRDefault="00312B90">
      <w:pPr>
        <w:pStyle w:val="ConsPlusNormal"/>
        <w:spacing w:before="220"/>
        <w:ind w:firstLine="540"/>
        <w:jc w:val="both"/>
      </w:pPr>
      <w:r>
        <w:t xml:space="preserve">е)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w:t>
      </w:r>
      <w:r>
        <w:lastRenderedPageBreak/>
        <w:t>социальной выплаты (не требуется указание реквизитов счета в случае перечисления социальной выплаты на счет эскроу) (предоставляется 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rsidR="00312B90" w:rsidRDefault="00312B90">
      <w:pPr>
        <w:pStyle w:val="ConsPlusNormal"/>
        <w:spacing w:before="220"/>
        <w:ind w:firstLine="540"/>
        <w:jc w:val="both"/>
      </w:pPr>
      <w:r>
        <w:t>ж) копия кредитного договора или договора займа;</w:t>
      </w:r>
    </w:p>
    <w:p w:rsidR="00312B90" w:rsidRDefault="00312B90">
      <w:pPr>
        <w:pStyle w:val="ConsPlusNormal"/>
        <w:spacing w:before="220"/>
        <w:ind w:firstLine="540"/>
        <w:jc w:val="both"/>
      </w:pPr>
      <w:r>
        <w:t>з) 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rsidR="00312B90" w:rsidRDefault="00312B90">
      <w:pPr>
        <w:pStyle w:val="ConsPlusNormal"/>
        <w:spacing w:before="220"/>
        <w:ind w:firstLine="540"/>
        <w:jc w:val="both"/>
      </w:pPr>
      <w:r>
        <w:t>и) справка кредитора (заимодавца) о сумме остатка основного долга и (или) сумме задолженности по выплате процентов за пользование ипотечным кредитом, в том числе 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312B90" w:rsidRDefault="00312B90">
      <w:pPr>
        <w:pStyle w:val="ConsPlusNormal"/>
        <w:spacing w:before="220"/>
        <w:ind w:firstLine="540"/>
        <w:jc w:val="both"/>
      </w:pPr>
      <w:r>
        <w:t xml:space="preserve">к) нотариально заверенное обязательство переоформить приобретенное с помощью социальной выплаты жилое помещение либо приобретенный с помощью такой выплаты земельный участок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либо земельного участка (предоставляется в случае, предусмотренном </w:t>
      </w:r>
      <w:hyperlink r:id="rId45">
        <w:r>
          <w:rPr>
            <w:color w:val="0000FF"/>
          </w:rPr>
          <w:t>абзацем четвертым пункта 8.30.5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 xml:space="preserve">л)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w:t>
      </w:r>
      <w:hyperlink r:id="rId46">
        <w:r>
          <w:rPr>
            <w:color w:val="0000FF"/>
          </w:rPr>
          <w:t>абзацем пятым пункта 8.30.5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 xml:space="preserve">м) нотариально заверенное обязательство переоформить созданный с помощью социальной выплаты жилой дом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(предоставляется в случае, предусмотренном </w:t>
      </w:r>
      <w:hyperlink r:id="rId47">
        <w:r>
          <w:rPr>
            <w:color w:val="0000FF"/>
          </w:rPr>
          <w:t>абзацем шестым пункта 8.30.5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 xml:space="preserve">2.6.7. Многодетные семьи (семьи), стоящие на учете в целях бесплатного предоставления земельного участка, а также законный представитель вправе подать </w:t>
      </w:r>
      <w:hyperlink w:anchor="P1324">
        <w:r>
          <w:rPr>
            <w:color w:val="0000FF"/>
          </w:rPr>
          <w:t>заявление</w:t>
        </w:r>
      </w:hyperlink>
      <w:r>
        <w:t xml:space="preserve"> о включении в перечень многодетных семей, имеющих право на первоочередное бесплатное предоставление земельного участка, по форме, установленной приложением N 4 к настоящему административному регламенту.</w:t>
      </w:r>
    </w:p>
    <w:p w:rsidR="00312B90" w:rsidRDefault="00312B90">
      <w:pPr>
        <w:pStyle w:val="ConsPlusNormal"/>
        <w:spacing w:before="220"/>
        <w:ind w:firstLine="540"/>
        <w:jc w:val="both"/>
      </w:pPr>
      <w:r>
        <w:t xml:space="preserve">2.6.8. Многодетная семья (семья) либо один из членов многодетной семьи (семьи) в случае </w:t>
      </w:r>
      <w:r>
        <w:lastRenderedPageBreak/>
        <w:t>изменения семейного положения (состава семьи) подает (направляет) в произвольной форме заявление об изменении семейного положения (состава семьи).</w:t>
      </w:r>
    </w:p>
    <w:p w:rsidR="00312B90" w:rsidRDefault="00312B90">
      <w:pPr>
        <w:pStyle w:val="ConsPlusNormal"/>
        <w:spacing w:before="220"/>
        <w:ind w:firstLine="540"/>
        <w:jc w:val="both"/>
      </w:pPr>
      <w: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
    <w:p w:rsidR="00312B90" w:rsidRDefault="00312B90">
      <w:pPr>
        <w:pStyle w:val="ConsPlusNormal"/>
        <w:spacing w:before="220"/>
        <w:ind w:firstLine="540"/>
        <w:jc w:val="both"/>
      </w:pPr>
      <w:r>
        <w:t>2.6.9.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 предоставляются заявителем самостоятельно.</w:t>
      </w:r>
    </w:p>
    <w:p w:rsidR="00312B90" w:rsidRDefault="00312B90">
      <w:pPr>
        <w:pStyle w:val="ConsPlusNormal"/>
        <w:spacing w:before="220"/>
        <w:ind w:firstLine="540"/>
        <w:jc w:val="both"/>
      </w:pPr>
      <w:r>
        <w:t>2.6.10.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312B90" w:rsidRDefault="00312B90">
      <w:pPr>
        <w:pStyle w:val="ConsPlusNormal"/>
        <w:spacing w:before="220"/>
        <w:ind w:firstLine="540"/>
        <w:jc w:val="both"/>
      </w:pPr>
      <w: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может быть засвидетельствована в нотариальном порядке.</w:t>
      </w:r>
    </w:p>
    <w:p w:rsidR="00312B90" w:rsidRDefault="00312B90">
      <w:pPr>
        <w:pStyle w:val="ConsPlusNormal"/>
        <w:spacing w:before="220"/>
        <w:ind w:firstLine="540"/>
        <w:jc w:val="both"/>
      </w:pPr>
      <w:r>
        <w:t xml:space="preserve">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hyperlink r:id="rId48">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12B90" w:rsidRDefault="00312B90">
      <w:pPr>
        <w:pStyle w:val="ConsPlusNormal"/>
        <w:spacing w:before="220"/>
        <w:ind w:firstLine="540"/>
        <w:jc w:val="both"/>
      </w:pPr>
      <w:r>
        <w:t>2.6.11.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312B90" w:rsidRDefault="00312B90">
      <w:pPr>
        <w:pStyle w:val="ConsPlusNormal"/>
        <w:spacing w:before="220"/>
        <w:ind w:firstLine="540"/>
        <w:jc w:val="both"/>
      </w:pPr>
      <w:r>
        <w:t>2.6.12.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312B90" w:rsidRDefault="00312B90">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312B90" w:rsidRDefault="00312B90">
      <w:pPr>
        <w:pStyle w:val="ConsPlusNormal"/>
        <w:spacing w:before="220"/>
        <w:ind w:firstLine="540"/>
        <w:jc w:val="both"/>
      </w:pPr>
      <w:r>
        <w:t>б) doc, docx, odt - для документов с текстовым содержанием, не включающим формулы;</w:t>
      </w:r>
    </w:p>
    <w:p w:rsidR="00312B90" w:rsidRDefault="00312B90">
      <w:pPr>
        <w:pStyle w:val="ConsPlusNormal"/>
        <w:spacing w:before="220"/>
        <w:ind w:firstLine="540"/>
        <w:jc w:val="both"/>
      </w:pPr>
      <w: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12B90" w:rsidRDefault="00312B90">
      <w:pPr>
        <w:pStyle w:val="ConsPlusNormal"/>
        <w:spacing w:before="220"/>
        <w:ind w:firstLine="540"/>
        <w:jc w:val="both"/>
      </w:pPr>
      <w:r>
        <w:t>г) zip, rar - для сжатых документов в один файл;</w:t>
      </w:r>
    </w:p>
    <w:p w:rsidR="00312B90" w:rsidRDefault="00312B90">
      <w:pPr>
        <w:pStyle w:val="ConsPlusNormal"/>
        <w:spacing w:before="220"/>
        <w:ind w:firstLine="540"/>
        <w:jc w:val="both"/>
      </w:pPr>
      <w:r>
        <w:t>д) sig - для открепленной усиленной квалифицированной электронной подписи.</w:t>
      </w:r>
    </w:p>
    <w:p w:rsidR="00312B90" w:rsidRDefault="00312B90">
      <w:pPr>
        <w:pStyle w:val="ConsPlusNormal"/>
        <w:spacing w:before="220"/>
        <w:ind w:firstLine="540"/>
        <w:jc w:val="both"/>
      </w:pPr>
      <w:r>
        <w:t xml:space="preserve">2.6.13.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w:t>
      </w:r>
      <w:r>
        <w:lastRenderedPageBreak/>
        <w:t>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12B90" w:rsidRDefault="00312B90">
      <w:pPr>
        <w:pStyle w:val="ConsPlusNormal"/>
        <w:spacing w:before="220"/>
        <w:ind w:firstLine="540"/>
        <w:jc w:val="both"/>
      </w:pPr>
      <w:r>
        <w:t>а) "черно-белый" (при отсутствии в документе графических изображений и (или) цветного текста);</w:t>
      </w:r>
    </w:p>
    <w:p w:rsidR="00312B90" w:rsidRDefault="00312B90">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312B90" w:rsidRDefault="00312B90">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312B90" w:rsidRDefault="00312B90">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12B90" w:rsidRDefault="00312B90">
      <w:pPr>
        <w:pStyle w:val="ConsPlusNormal"/>
        <w:spacing w:before="220"/>
        <w:ind w:firstLine="540"/>
        <w:jc w:val="both"/>
      </w:pPr>
      <w:r>
        <w:t>Документы, прилагаемые заявителем (представителем заявителя) к заявлению, представляемые в электронной форме, должны обеспечивать возможность идентифицировать документ и количество листов в документе.</w:t>
      </w:r>
    </w:p>
    <w:p w:rsidR="00312B90" w:rsidRDefault="00312B90">
      <w:pPr>
        <w:pStyle w:val="ConsPlusNormal"/>
        <w:jc w:val="both"/>
      </w:pPr>
    </w:p>
    <w:p w:rsidR="00312B90" w:rsidRDefault="00312B90">
      <w:pPr>
        <w:pStyle w:val="ConsPlusTitle"/>
        <w:jc w:val="center"/>
        <w:outlineLvl w:val="2"/>
      </w:pPr>
      <w:r>
        <w:t>2.7. Исчерпывающий перечень документов, необходимых</w:t>
      </w:r>
    </w:p>
    <w:p w:rsidR="00312B90" w:rsidRDefault="00312B90">
      <w:pPr>
        <w:pStyle w:val="ConsPlusTitle"/>
        <w:jc w:val="center"/>
      </w:pPr>
      <w:r>
        <w:t>в соответствии с нормативными правовыми актами</w:t>
      </w:r>
    </w:p>
    <w:p w:rsidR="00312B90" w:rsidRDefault="00312B90">
      <w:pPr>
        <w:pStyle w:val="ConsPlusTitle"/>
        <w:jc w:val="center"/>
      </w:pPr>
      <w:r>
        <w:t>для предоставления муниципальной услуги, которые находятся</w:t>
      </w:r>
    </w:p>
    <w:p w:rsidR="00312B90" w:rsidRDefault="00312B90">
      <w:pPr>
        <w:pStyle w:val="ConsPlusTitle"/>
        <w:jc w:val="center"/>
      </w:pPr>
      <w:r>
        <w:t>в распоряжении государственных органов, органов местного</w:t>
      </w:r>
    </w:p>
    <w:p w:rsidR="00312B90" w:rsidRDefault="00312B90">
      <w:pPr>
        <w:pStyle w:val="ConsPlusTitle"/>
        <w:jc w:val="center"/>
      </w:pPr>
      <w:r>
        <w:t>самоуправления и иных органов, участвующих в предоставлении</w:t>
      </w:r>
    </w:p>
    <w:p w:rsidR="00312B90" w:rsidRDefault="00312B90">
      <w:pPr>
        <w:pStyle w:val="ConsPlusTitle"/>
        <w:jc w:val="center"/>
      </w:pPr>
      <w:r>
        <w:t>муниципальных услуг, и которые заявитель вправе представить:</w:t>
      </w:r>
    </w:p>
    <w:p w:rsidR="00312B90" w:rsidRDefault="00312B90">
      <w:pPr>
        <w:pStyle w:val="ConsPlusNormal"/>
        <w:jc w:val="both"/>
      </w:pPr>
    </w:p>
    <w:p w:rsidR="00312B90" w:rsidRDefault="00312B90">
      <w:pPr>
        <w:pStyle w:val="ConsPlusNormal"/>
        <w:ind w:firstLine="540"/>
        <w:jc w:val="both"/>
      </w:pPr>
      <w:bookmarkStart w:id="29" w:name="P311"/>
      <w:bookmarkEnd w:id="29"/>
      <w:r>
        <w:t>2.7.1. Документы, сведения (информация), которые могут быть представлены заявителем (представителем заявителя) в целях бесплатного (в том числе первоочередного)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следующих запросов:</w:t>
      </w:r>
    </w:p>
    <w:p w:rsidR="00312B90" w:rsidRDefault="00312B90">
      <w:pPr>
        <w:pStyle w:val="ConsPlusNormal"/>
        <w:spacing w:before="220"/>
        <w:ind w:firstLine="540"/>
        <w:jc w:val="both"/>
      </w:pPr>
      <w:r>
        <w:t>2.7.1.1. В Федеральную налоговую службу о предоставлении:</w:t>
      </w:r>
    </w:p>
    <w:p w:rsidR="00312B90" w:rsidRDefault="00312B90">
      <w:pPr>
        <w:pStyle w:val="ConsPlusNormal"/>
        <w:spacing w:before="220"/>
        <w:ind w:firstLine="540"/>
        <w:jc w:val="both"/>
      </w:pPr>
      <w:r>
        <w:t>а)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12B90" w:rsidRDefault="00312B90">
      <w:pPr>
        <w:pStyle w:val="ConsPlusNormal"/>
        <w:spacing w:before="220"/>
        <w:ind w:firstLine="540"/>
        <w:jc w:val="both"/>
      </w:pPr>
      <w:bookmarkStart w:id="30" w:name="P314"/>
      <w:bookmarkEnd w:id="30"/>
      <w:r>
        <w:t xml:space="preserve">б)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w:t>
      </w:r>
      <w:hyperlink r:id="rId49">
        <w:r>
          <w:rPr>
            <w:color w:val="0000FF"/>
          </w:rPr>
          <w:t>абзацем первым пункта 1.5</w:t>
        </w:r>
      </w:hyperlink>
      <w:r>
        <w:t xml:space="preserve"> Положения о бесплатном предоставлении земельных участков), выданных уполномоченными органами Российской Федерации.</w:t>
      </w:r>
    </w:p>
    <w:p w:rsidR="00312B90" w:rsidRDefault="00312B90">
      <w:pPr>
        <w:pStyle w:val="ConsPlusNormal"/>
        <w:spacing w:before="220"/>
        <w:ind w:firstLine="540"/>
        <w:jc w:val="both"/>
      </w:pPr>
      <w:r>
        <w:t>2.7.1.2. В органы внутренних дел о предоставлении:</w:t>
      </w:r>
    </w:p>
    <w:p w:rsidR="00312B90" w:rsidRDefault="00312B90">
      <w:pPr>
        <w:pStyle w:val="ConsPlusNormal"/>
        <w:spacing w:before="220"/>
        <w:ind w:firstLine="540"/>
        <w:jc w:val="both"/>
      </w:pPr>
      <w:r>
        <w:t>а) свидетельства о регистрации по месту пребывания, подтверждающего факт проживания одного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312B90" w:rsidRDefault="00312B90">
      <w:pPr>
        <w:pStyle w:val="ConsPlusNormal"/>
        <w:spacing w:before="220"/>
        <w:ind w:firstLine="540"/>
        <w:jc w:val="both"/>
      </w:pPr>
      <w:r>
        <w:t xml:space="preserve">2.7.1.3. 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w:t>
      </w:r>
      <w:r>
        <w:lastRenderedPageBreak/>
        <w:t xml:space="preserve">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w:t>
      </w:r>
      <w:hyperlink r:id="rId50">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312B90" w:rsidRDefault="00312B90">
      <w:pPr>
        <w:pStyle w:val="ConsPlusNormal"/>
        <w:spacing w:before="220"/>
        <w:ind w:firstLine="540"/>
        <w:jc w:val="both"/>
      </w:pPr>
      <w:r>
        <w:t>а) 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312B90" w:rsidRDefault="00312B90">
      <w:pPr>
        <w:pStyle w:val="ConsPlusNormal"/>
        <w:spacing w:before="220"/>
        <w:ind w:firstLine="540"/>
        <w:jc w:val="both"/>
      </w:pPr>
      <w:r>
        <w:t>2.7.1.4. Заявитель вправе представить следующие документы (сведения), имеющиеся в распоряжении органов местного самоуправления:</w:t>
      </w:r>
    </w:p>
    <w:p w:rsidR="00312B90" w:rsidRDefault="00312B90">
      <w:pPr>
        <w:pStyle w:val="ConsPlusNormal"/>
        <w:spacing w:before="220"/>
        <w:ind w:firstLine="540"/>
        <w:jc w:val="both"/>
      </w:pPr>
      <w:r>
        <w:t>а)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312B90" w:rsidRDefault="00312B90">
      <w:pPr>
        <w:pStyle w:val="ConsPlusNormal"/>
        <w:spacing w:before="220"/>
        <w:ind w:firstLine="540"/>
        <w:jc w:val="both"/>
      </w:pPr>
      <w:r>
        <w:t>б)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312B90" w:rsidRDefault="00312B90">
      <w:pPr>
        <w:pStyle w:val="ConsPlusNormal"/>
        <w:spacing w:before="220"/>
        <w:ind w:firstLine="540"/>
        <w:jc w:val="both"/>
      </w:pPr>
      <w:r>
        <w:t>в) справку или иной документ, содержащие сведения об инвалидности родителя-инвалида (родителей-инвалидов) и (или) ребенка-инвалида (детей-инвалидов).</w:t>
      </w:r>
    </w:p>
    <w:p w:rsidR="00312B90" w:rsidRDefault="00312B90">
      <w:pPr>
        <w:pStyle w:val="ConsPlusNormal"/>
        <w:spacing w:before="220"/>
        <w:ind w:firstLine="540"/>
        <w:jc w:val="both"/>
      </w:pPr>
      <w:r>
        <w:t>2.7.2. Документы, сведения (информация), которые могут быть представлены заявителем (представителем заявителя) в целях повторного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следующих запросов:</w:t>
      </w:r>
    </w:p>
    <w:p w:rsidR="00312B90" w:rsidRDefault="00312B90">
      <w:pPr>
        <w:pStyle w:val="ConsPlusNormal"/>
        <w:spacing w:before="220"/>
        <w:ind w:firstLine="540"/>
        <w:jc w:val="both"/>
      </w:pPr>
      <w:r>
        <w:t>2.7.2.1. В Федеральную службу государственной регистрации, кадастра и картографии о предоставлении:</w:t>
      </w:r>
    </w:p>
    <w:p w:rsidR="00312B90" w:rsidRDefault="00312B90">
      <w:pPr>
        <w:pStyle w:val="ConsPlusNormal"/>
        <w:spacing w:before="220"/>
        <w:ind w:firstLine="540"/>
        <w:jc w:val="both"/>
      </w:pPr>
      <w:r>
        <w:t>а) выписки из Единого государственного реестра недвижимости на ранее предоставленный многодетной семье (семье) земельный участок.</w:t>
      </w:r>
    </w:p>
    <w:p w:rsidR="00312B90" w:rsidRDefault="00312B90">
      <w:pPr>
        <w:pStyle w:val="ConsPlusNormal"/>
        <w:spacing w:before="220"/>
        <w:ind w:firstLine="540"/>
        <w:jc w:val="both"/>
      </w:pPr>
      <w:r>
        <w:t>2.7.2.2. В Федеральную налоговую службу о предоставлении:</w:t>
      </w:r>
    </w:p>
    <w:p w:rsidR="00312B90" w:rsidRDefault="00312B90">
      <w:pPr>
        <w:pStyle w:val="ConsPlusNormal"/>
        <w:spacing w:before="220"/>
        <w:ind w:firstLine="540"/>
        <w:jc w:val="both"/>
      </w:pPr>
      <w:r>
        <w:t>а) сведений о государственной регистрации актов о рождении (для детей), выданных уполномоченными органами Российской Федерации.</w:t>
      </w:r>
    </w:p>
    <w:p w:rsidR="00312B90" w:rsidRDefault="00312B90">
      <w:pPr>
        <w:pStyle w:val="ConsPlusNormal"/>
        <w:spacing w:before="220"/>
        <w:ind w:firstLine="540"/>
        <w:jc w:val="both"/>
      </w:pPr>
      <w:r>
        <w:t>2.7.2.3.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соответствующие документы в соответствии с нормативными правовыми актами Российской Федерации и Тюменской области, о предоставлении:</w:t>
      </w:r>
    </w:p>
    <w:p w:rsidR="00312B90" w:rsidRDefault="00312B90">
      <w:pPr>
        <w:pStyle w:val="ConsPlusNormal"/>
        <w:spacing w:before="220"/>
        <w:ind w:firstLine="540"/>
        <w:jc w:val="both"/>
      </w:pPr>
      <w:r>
        <w:t xml:space="preserve">копии уведомления, полученного многодетной семьей (семьей) в порядке, установленном </w:t>
      </w:r>
      <w:r>
        <w:lastRenderedPageBreak/>
        <w:t xml:space="preserve">Федеральным </w:t>
      </w:r>
      <w:hyperlink r:id="rId5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о выявленном объекте археологического наследия на земельном участке, ранее предоставленном многодетной семье (семье) на основании </w:t>
      </w:r>
      <w:hyperlink r:id="rId52">
        <w:r>
          <w:rPr>
            <w:color w:val="0000FF"/>
          </w:rPr>
          <w:t>Закона</w:t>
        </w:r>
      </w:hyperlink>
      <w:r>
        <w:t xml:space="preserve"> N 64 (указанное уведомление должно быть получено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w:t>
      </w:r>
    </w:p>
    <w:p w:rsidR="00312B90" w:rsidRDefault="00312B90">
      <w:pPr>
        <w:pStyle w:val="ConsPlusNormal"/>
        <w:spacing w:before="220"/>
        <w:ind w:firstLine="540"/>
        <w:jc w:val="both"/>
      </w:pPr>
      <w:r>
        <w:t>2.7.2.2.1. Заявитель вправе представить следующие документы (сведения), имеющиеся в распоряжении органов местного самоуправления:</w:t>
      </w:r>
    </w:p>
    <w:p w:rsidR="00312B90" w:rsidRDefault="00312B90">
      <w:pPr>
        <w:pStyle w:val="ConsPlusNormal"/>
        <w:spacing w:before="220"/>
        <w:ind w:firstLine="540"/>
        <w:jc w:val="both"/>
      </w:pPr>
      <w:r>
        <w:t>а) копию решения о бесплатном предоставлении многодетной семье (семье) земельного участка;</w:t>
      </w:r>
    </w:p>
    <w:p w:rsidR="00312B90" w:rsidRDefault="00312B90">
      <w:pPr>
        <w:pStyle w:val="ConsPlusNormal"/>
        <w:spacing w:before="220"/>
        <w:ind w:firstLine="540"/>
        <w:jc w:val="both"/>
      </w:pPr>
      <w:r>
        <w:t>б) акт обследования земельного участка, устанавливающего факт затопления (подтопления) земельного участка, составленного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затоплением (подтоплением) ранее предоставленного земельного участка)).</w:t>
      </w:r>
    </w:p>
    <w:p w:rsidR="00312B90" w:rsidRDefault="00312B90">
      <w:pPr>
        <w:pStyle w:val="ConsPlusNormal"/>
        <w:spacing w:before="220"/>
        <w:ind w:firstLine="540"/>
        <w:jc w:val="both"/>
      </w:pPr>
      <w:r>
        <w:t>2.7.3. Документы, сведения (информация), которые могут быть представлены заявителем (представителем заявителя) - многодетной семьей (семьей)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следующих запросов:</w:t>
      </w:r>
    </w:p>
    <w:p w:rsidR="00312B90" w:rsidRDefault="00312B90">
      <w:pPr>
        <w:pStyle w:val="ConsPlusNormal"/>
        <w:spacing w:before="220"/>
        <w:ind w:firstLine="540"/>
        <w:jc w:val="both"/>
      </w:pPr>
      <w:r>
        <w:t>2.7.3.1. В Федеральную налоговую службу о предоставлении:</w:t>
      </w:r>
    </w:p>
    <w:p w:rsidR="00312B90" w:rsidRDefault="00312B90">
      <w:pPr>
        <w:pStyle w:val="ConsPlusNormal"/>
        <w:spacing w:before="220"/>
        <w:ind w:firstLine="540"/>
        <w:jc w:val="both"/>
      </w:pPr>
      <w:r>
        <w:t>а)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12B90" w:rsidRDefault="00312B90">
      <w:pPr>
        <w:pStyle w:val="ConsPlusNormal"/>
        <w:spacing w:before="220"/>
        <w:ind w:firstLine="540"/>
        <w:jc w:val="both"/>
      </w:pPr>
      <w:r>
        <w:t xml:space="preserve">б)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w:t>
      </w:r>
      <w:hyperlink r:id="rId53">
        <w:r>
          <w:rPr>
            <w:color w:val="0000FF"/>
          </w:rPr>
          <w:t>абзацем первым пункта 1.5</w:t>
        </w:r>
      </w:hyperlink>
      <w:r>
        <w:t xml:space="preserve"> Положения о бесплатном предоставлении земельных участков), выданных уполномоченными органами Российской Федерации.</w:t>
      </w:r>
    </w:p>
    <w:p w:rsidR="00312B90" w:rsidRDefault="00312B90">
      <w:pPr>
        <w:pStyle w:val="ConsPlusNormal"/>
        <w:spacing w:before="220"/>
        <w:ind w:firstLine="540"/>
        <w:jc w:val="both"/>
      </w:pPr>
      <w:r>
        <w:t>2.7.3.2. В органы внутренних дел о предоставлении:</w:t>
      </w:r>
    </w:p>
    <w:p w:rsidR="00312B90" w:rsidRDefault="00312B90">
      <w:pPr>
        <w:pStyle w:val="ConsPlusNormal"/>
        <w:spacing w:before="220"/>
        <w:ind w:firstLine="540"/>
        <w:jc w:val="both"/>
      </w:pPr>
      <w:r>
        <w:t>а) свидетельства о регистрации по месту пребывания, подтверждающего факт проживания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312B90" w:rsidRDefault="00312B90">
      <w:pPr>
        <w:pStyle w:val="ConsPlusNormal"/>
        <w:spacing w:before="220"/>
        <w:ind w:firstLine="540"/>
        <w:jc w:val="both"/>
      </w:pPr>
      <w:r>
        <w:t xml:space="preserve">2.7.3.3. 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w:t>
      </w:r>
      <w:hyperlink r:id="rId54">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w:t>
      </w:r>
      <w:r>
        <w:lastRenderedPageBreak/>
        <w:t>государственными землями Тюменской области", о предоставлении:</w:t>
      </w:r>
    </w:p>
    <w:p w:rsidR="00312B90" w:rsidRDefault="00312B90">
      <w:pPr>
        <w:pStyle w:val="ConsPlusNormal"/>
        <w:spacing w:before="220"/>
        <w:ind w:firstLine="540"/>
        <w:jc w:val="both"/>
      </w:pPr>
      <w:r>
        <w:t>а) 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312B90" w:rsidRDefault="00312B90">
      <w:pPr>
        <w:pStyle w:val="ConsPlusNormal"/>
        <w:spacing w:before="220"/>
        <w:ind w:firstLine="540"/>
        <w:jc w:val="both"/>
      </w:pPr>
      <w:r>
        <w:t>2.7.3.3.1. Заявитель вправе представить следующие документы (сведения), имеющиеся в распоряжении органов местного самоуправления:</w:t>
      </w:r>
    </w:p>
    <w:p w:rsidR="00312B90" w:rsidRDefault="00312B90">
      <w:pPr>
        <w:pStyle w:val="ConsPlusNormal"/>
        <w:spacing w:before="220"/>
        <w:ind w:firstLine="540"/>
        <w:jc w:val="both"/>
      </w:pPr>
      <w:r>
        <w:t>а)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312B90" w:rsidRDefault="00312B90">
      <w:pPr>
        <w:pStyle w:val="ConsPlusNormal"/>
        <w:spacing w:before="220"/>
        <w:ind w:firstLine="540"/>
        <w:jc w:val="both"/>
      </w:pPr>
      <w:r>
        <w:t>б)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312B90" w:rsidRDefault="00312B90">
      <w:pPr>
        <w:pStyle w:val="ConsPlusNormal"/>
        <w:spacing w:before="220"/>
        <w:ind w:firstLine="540"/>
        <w:jc w:val="both"/>
      </w:pPr>
      <w:r>
        <w:t>в) справку или иной документ, содержащие сведения об инвалидности родителя-инвалида (родителей-инвалидов) и (или) ребенка-инвалида (детей-инвалидов).</w:t>
      </w:r>
    </w:p>
    <w:p w:rsidR="00312B90" w:rsidRDefault="00312B90">
      <w:pPr>
        <w:pStyle w:val="ConsPlusNormal"/>
        <w:spacing w:before="220"/>
        <w:ind w:firstLine="540"/>
        <w:jc w:val="both"/>
      </w:pPr>
      <w:r>
        <w:t>2.7.4. Документы, сведения (информация), которые могут быть представлены заявителем - гражданином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rsidR="00312B90" w:rsidRDefault="00312B90">
      <w:pPr>
        <w:pStyle w:val="ConsPlusNormal"/>
        <w:spacing w:before="220"/>
        <w:ind w:firstLine="540"/>
        <w:jc w:val="both"/>
      </w:pPr>
      <w:r>
        <w:t>сведений о государственной регистрации актов о рождении (для детей), выданных уполномоченными органами Российской Федерации.</w:t>
      </w:r>
    </w:p>
    <w:p w:rsidR="00312B90" w:rsidRDefault="00312B90">
      <w:pPr>
        <w:pStyle w:val="ConsPlusNormal"/>
        <w:spacing w:before="220"/>
        <w:ind w:firstLine="540"/>
        <w:jc w:val="both"/>
      </w:pPr>
      <w:r>
        <w:t xml:space="preserve">2.7.5. Документы, сведения (информация), которые могут быть представлены заявителем - законным представителем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следующих запросов (за исключением случая, предусмотренного </w:t>
      </w:r>
      <w:hyperlink w:anchor="P357">
        <w:r>
          <w:rPr>
            <w:color w:val="0000FF"/>
          </w:rPr>
          <w:t>пунктом 2.7.6</w:t>
        </w:r>
      </w:hyperlink>
      <w:r>
        <w:t xml:space="preserve"> настоящего подраздела):</w:t>
      </w:r>
    </w:p>
    <w:p w:rsidR="00312B90" w:rsidRDefault="00312B90">
      <w:pPr>
        <w:pStyle w:val="ConsPlusNormal"/>
        <w:spacing w:before="220"/>
        <w:ind w:firstLine="540"/>
        <w:jc w:val="both"/>
      </w:pPr>
      <w:r>
        <w:t>2.7.5.1. В Федеральную налоговую службу о предоставлении:</w:t>
      </w:r>
    </w:p>
    <w:p w:rsidR="00312B90" w:rsidRDefault="00312B90">
      <w:pPr>
        <w:pStyle w:val="ConsPlusNormal"/>
        <w:spacing w:before="220"/>
        <w:ind w:firstLine="540"/>
        <w:jc w:val="both"/>
      </w:pPr>
      <w:r>
        <w:t xml:space="preserve">сведений о государственной регистрации актов о рождении (для детей), о смерти физического лица (в случае, предусмотренном </w:t>
      </w:r>
      <w:hyperlink r:id="rId55">
        <w:r>
          <w:rPr>
            <w:color w:val="0000FF"/>
          </w:rPr>
          <w:t>абзацем первым пункта 1.5</w:t>
        </w:r>
      </w:hyperlink>
      <w:r>
        <w:t xml:space="preserve"> Положения о бесплатном предоставлении земельных участков), выданных уполномоченными органами Российской Федерации.</w:t>
      </w:r>
    </w:p>
    <w:p w:rsidR="00312B90" w:rsidRDefault="00312B90">
      <w:pPr>
        <w:pStyle w:val="ConsPlusNormal"/>
        <w:spacing w:before="220"/>
        <w:ind w:firstLine="540"/>
        <w:jc w:val="both"/>
      </w:pPr>
      <w:r>
        <w:t xml:space="preserve">2.7.5.2. 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w:t>
      </w:r>
      <w:r>
        <w:lastRenderedPageBreak/>
        <w:t xml:space="preserve">области по договорам социального найма, в соответствии с </w:t>
      </w:r>
      <w:hyperlink r:id="rId56">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312B90" w:rsidRDefault="00312B90">
      <w:pPr>
        <w:pStyle w:val="ConsPlusNormal"/>
        <w:spacing w:before="220"/>
        <w:ind w:firstLine="540"/>
        <w:jc w:val="both"/>
      </w:pPr>
      <w:r>
        <w:t>а) 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312B90" w:rsidRDefault="00312B90">
      <w:pPr>
        <w:pStyle w:val="ConsPlusNormal"/>
        <w:spacing w:before="220"/>
        <w:ind w:firstLine="540"/>
        <w:jc w:val="both"/>
      </w:pPr>
      <w:r>
        <w:t>2.7.5.3. В органы опеки и попечительства о предоставлении:</w:t>
      </w:r>
    </w:p>
    <w:p w:rsidR="00312B90" w:rsidRDefault="00312B90">
      <w:pPr>
        <w:pStyle w:val="ConsPlusNormal"/>
        <w:spacing w:before="220"/>
        <w:ind w:firstLine="540"/>
        <w:jc w:val="both"/>
      </w:pPr>
      <w:r>
        <w:t>а) сведений из приказа (постановления) об установлении опеки (попечительства).</w:t>
      </w:r>
    </w:p>
    <w:p w:rsidR="00312B90" w:rsidRDefault="00312B90">
      <w:pPr>
        <w:pStyle w:val="ConsPlusNormal"/>
        <w:spacing w:before="220"/>
        <w:ind w:firstLine="540"/>
        <w:jc w:val="both"/>
      </w:pPr>
      <w:r>
        <w:t>2.7.5.3.1. Заявитель вправе представить следующие документы (сведения), имеющиеся в распоряжении органов местного самоуправления:</w:t>
      </w:r>
    </w:p>
    <w:p w:rsidR="00312B90" w:rsidRDefault="00312B90">
      <w:pPr>
        <w:pStyle w:val="ConsPlusNormal"/>
        <w:spacing w:before="220"/>
        <w:ind w:firstLine="540"/>
        <w:jc w:val="both"/>
      </w:pPr>
      <w:r>
        <w:t>а)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312B90" w:rsidRDefault="00312B90">
      <w:pPr>
        <w:pStyle w:val="ConsPlusNormal"/>
        <w:spacing w:before="220"/>
        <w:ind w:firstLine="540"/>
        <w:jc w:val="both"/>
      </w:pPr>
      <w:r>
        <w:t>б) документ, подтверждающий наличие в составе семьи ребенка-инвалида (детей-инвалидов).</w:t>
      </w:r>
    </w:p>
    <w:p w:rsidR="00312B90" w:rsidRDefault="00312B90">
      <w:pPr>
        <w:pStyle w:val="ConsPlusNormal"/>
        <w:spacing w:before="220"/>
        <w:ind w:firstLine="540"/>
        <w:jc w:val="both"/>
      </w:pPr>
      <w:bookmarkStart w:id="31" w:name="P357"/>
      <w:bookmarkEnd w:id="31"/>
      <w:r>
        <w:t>2.7.6. Документы, сведения (информация), которые могут быть представлены заявителем - законным представителем в случае, если социальная выплата предоставляется взамен повторного предоставления земельного участка по желанию и в случае их непредставления запрашиваются в порядке межведомственного информационного взаимодействия, путем направления отделом следующих запросов:</w:t>
      </w:r>
    </w:p>
    <w:p w:rsidR="00312B90" w:rsidRDefault="00312B90">
      <w:pPr>
        <w:pStyle w:val="ConsPlusNormal"/>
        <w:spacing w:before="220"/>
        <w:ind w:firstLine="540"/>
        <w:jc w:val="both"/>
      </w:pPr>
      <w:r>
        <w:t>2.7.6.1. В Федеральную налоговую службу о предоставлении:</w:t>
      </w:r>
    </w:p>
    <w:p w:rsidR="00312B90" w:rsidRDefault="00312B90">
      <w:pPr>
        <w:pStyle w:val="ConsPlusNormal"/>
        <w:spacing w:before="220"/>
        <w:ind w:firstLine="540"/>
        <w:jc w:val="both"/>
      </w:pPr>
      <w:r>
        <w:t>сведений о государственной регистрации актов о рождении (для детей), выданных уполномоченными органами Российской Федерации.</w:t>
      </w:r>
    </w:p>
    <w:p w:rsidR="00312B90" w:rsidRDefault="00312B90">
      <w:pPr>
        <w:pStyle w:val="ConsPlusNormal"/>
        <w:spacing w:before="220"/>
        <w:ind w:firstLine="540"/>
        <w:jc w:val="both"/>
      </w:pPr>
      <w:r>
        <w:t>2.7.6.2. В органы опеки и попечительства о предоставлении:</w:t>
      </w:r>
    </w:p>
    <w:p w:rsidR="00312B90" w:rsidRDefault="00312B90">
      <w:pPr>
        <w:pStyle w:val="ConsPlusNormal"/>
        <w:spacing w:before="220"/>
        <w:ind w:firstLine="540"/>
        <w:jc w:val="both"/>
      </w:pPr>
      <w:r>
        <w:t>сведений из приказа (постановления) об установлении опеки (попечительства).</w:t>
      </w:r>
    </w:p>
    <w:p w:rsidR="00312B90" w:rsidRDefault="00312B90">
      <w:pPr>
        <w:pStyle w:val="ConsPlusNormal"/>
        <w:spacing w:before="220"/>
        <w:ind w:firstLine="540"/>
        <w:jc w:val="both"/>
      </w:pPr>
      <w:r>
        <w:t>2.7.7. 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жилого помещения на первичном и вторичном рынках жилья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следующих запросов:</w:t>
      </w:r>
    </w:p>
    <w:p w:rsidR="00312B90" w:rsidRDefault="00312B90">
      <w:pPr>
        <w:pStyle w:val="ConsPlusNormal"/>
        <w:spacing w:before="220"/>
        <w:ind w:firstLine="540"/>
        <w:jc w:val="both"/>
      </w:pPr>
      <w:r>
        <w:t>2.7.7.1. В Федеральную службу государственной регистрации, кадастра и картографии о предоставлении:</w:t>
      </w:r>
    </w:p>
    <w:p w:rsidR="00312B90" w:rsidRDefault="00312B90">
      <w:pPr>
        <w:pStyle w:val="ConsPlusNormal"/>
        <w:spacing w:before="220"/>
        <w:ind w:firstLine="540"/>
        <w:jc w:val="both"/>
      </w:pPr>
      <w:r>
        <w:t>а) выписки из Единого государственного реестра недвижимости, удостоверяющей государственную регистрацию права собственности на приобретенное жилое помещение, а также содержащей сведения об основных характеристиках объекта недвижимости.</w:t>
      </w:r>
    </w:p>
    <w:p w:rsidR="00312B90" w:rsidRDefault="00312B90">
      <w:pPr>
        <w:pStyle w:val="ConsPlusNormal"/>
        <w:spacing w:before="220"/>
        <w:ind w:firstLine="540"/>
        <w:jc w:val="both"/>
      </w:pPr>
      <w:r>
        <w:t>2.7.7.2. В органы опеки и попечительства о предоставлении:</w:t>
      </w:r>
    </w:p>
    <w:p w:rsidR="00312B90" w:rsidRDefault="00312B90">
      <w:pPr>
        <w:pStyle w:val="ConsPlusNormal"/>
        <w:spacing w:before="220"/>
        <w:ind w:firstLine="540"/>
        <w:jc w:val="both"/>
      </w:pPr>
      <w:r>
        <w:t xml:space="preserve">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w:t>
      </w:r>
      <w:r>
        <w:lastRenderedPageBreak/>
        <w:t>средств социальной выплаты в администрацию).</w:t>
      </w:r>
    </w:p>
    <w:p w:rsidR="00312B90" w:rsidRDefault="00312B90">
      <w:pPr>
        <w:pStyle w:val="ConsPlusNormal"/>
        <w:spacing w:before="220"/>
        <w:ind w:firstLine="540"/>
        <w:jc w:val="both"/>
      </w:pPr>
      <w:r>
        <w:t>Заявитель вправе представить следующие документы (сведения), имеющиеся в распоряжении органов местного самоуправления:</w:t>
      </w:r>
    </w:p>
    <w:p w:rsidR="00312B90" w:rsidRDefault="00312B90">
      <w:pPr>
        <w:pStyle w:val="ConsPlusNormal"/>
        <w:spacing w:before="220"/>
        <w:ind w:firstLine="540"/>
        <w:jc w:val="both"/>
      </w:pPr>
      <w:r>
        <w:t>а) документы, подтверждающие степень благоустроенности населенного пункта, в котором приобретается жилое помещение (в случае перечисления социальной выплаты на оплату цены договора купли-продажи жилого дома (части жилого дома) на вторичном рынке жилья).</w:t>
      </w:r>
    </w:p>
    <w:p w:rsidR="00312B90" w:rsidRDefault="00312B90">
      <w:pPr>
        <w:pStyle w:val="ConsPlusNormal"/>
        <w:spacing w:before="220"/>
        <w:ind w:firstLine="540"/>
        <w:jc w:val="both"/>
      </w:pPr>
      <w:r>
        <w:t>2.7.8. 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следующих запросов:</w:t>
      </w:r>
    </w:p>
    <w:p w:rsidR="00312B90" w:rsidRDefault="00312B90">
      <w:pPr>
        <w:pStyle w:val="ConsPlusNormal"/>
        <w:spacing w:before="220"/>
        <w:ind w:firstLine="540"/>
        <w:jc w:val="both"/>
      </w:pPr>
      <w:r>
        <w:t>2.7.8.1. В Федеральную службу государственной регистрации, кадастра и картографии о предоставлении:</w:t>
      </w:r>
    </w:p>
    <w:p w:rsidR="00312B90" w:rsidRDefault="00312B90">
      <w:pPr>
        <w:pStyle w:val="ConsPlusNormal"/>
        <w:spacing w:before="220"/>
        <w:ind w:firstLine="540"/>
        <w:jc w:val="both"/>
      </w:pPr>
      <w:r>
        <w:t>а) выписки из Единого государственного реестра недвижимости, удостоверяющей государственную регистрацию права собственности на приобретенный земельный участок.</w:t>
      </w:r>
    </w:p>
    <w:p w:rsidR="00312B90" w:rsidRDefault="00312B90">
      <w:pPr>
        <w:pStyle w:val="ConsPlusNormal"/>
        <w:spacing w:before="220"/>
        <w:ind w:firstLine="540"/>
        <w:jc w:val="both"/>
      </w:pPr>
      <w:r>
        <w:t>2.7.8.2. В органы опеки и попечительства о предоставлении:</w:t>
      </w:r>
    </w:p>
    <w:p w:rsidR="00312B90" w:rsidRDefault="00312B90">
      <w:pPr>
        <w:pStyle w:val="ConsPlusNormal"/>
        <w:spacing w:before="220"/>
        <w:ind w:firstLine="540"/>
        <w:jc w:val="both"/>
      </w:pPr>
      <w:r>
        <w:t>а) 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312B90" w:rsidRDefault="00312B90">
      <w:pPr>
        <w:pStyle w:val="ConsPlusNormal"/>
        <w:spacing w:before="220"/>
        <w:ind w:firstLine="540"/>
        <w:jc w:val="both"/>
      </w:pPr>
      <w:r>
        <w:t>2.7.9. Документы, сведения (информация), которые могут быть представлены заявителем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312B90" w:rsidRDefault="00312B90">
      <w:pPr>
        <w:pStyle w:val="ConsPlusNormal"/>
        <w:spacing w:before="220"/>
        <w:ind w:firstLine="540"/>
        <w:jc w:val="both"/>
      </w:pPr>
      <w:r>
        <w:t>2.7.9.1. В Федеральную службу государственной регистрации, кадастра и картографии о предоставлении:</w:t>
      </w:r>
    </w:p>
    <w:p w:rsidR="00312B90" w:rsidRDefault="00312B90">
      <w:pPr>
        <w:pStyle w:val="ConsPlusNormal"/>
        <w:spacing w:before="220"/>
        <w:ind w:firstLine="540"/>
        <w:jc w:val="both"/>
      </w:pPr>
      <w:r>
        <w:t>выписки из Единого государственного реестра недвижимости, удостоверяющей государственную регистрацию права собственности на реконструируемый объект индивидуального жилищного строительства;</w:t>
      </w:r>
    </w:p>
    <w:p w:rsidR="00312B90" w:rsidRDefault="00312B90">
      <w:pPr>
        <w:pStyle w:val="ConsPlusNormal"/>
        <w:spacing w:before="220"/>
        <w:ind w:firstLine="540"/>
        <w:jc w:val="both"/>
      </w:pPr>
      <w:r>
        <w:t>выписки из Единого государственного реестра недвижимости, удостоверяющей государственную регистрацию права собственности на жилое помещение.</w:t>
      </w:r>
    </w:p>
    <w:p w:rsidR="00312B90" w:rsidRDefault="00312B90">
      <w:pPr>
        <w:pStyle w:val="ConsPlusNormal"/>
        <w:spacing w:before="220"/>
        <w:ind w:firstLine="540"/>
        <w:jc w:val="both"/>
      </w:pPr>
      <w:r>
        <w:t>2.7.9.2. В орган, уполномоченный на выдачу разрешения на строительство (в случае, если заявителем в указанный орган направлялось уведомление об окончании реконструкции объекта индивидуального жилищного строительства) о предоставлении:</w:t>
      </w:r>
    </w:p>
    <w:p w:rsidR="00312B90" w:rsidRDefault="00312B90">
      <w:pPr>
        <w:pStyle w:val="ConsPlusNormal"/>
        <w:spacing w:before="220"/>
        <w:ind w:firstLine="540"/>
        <w:jc w:val="both"/>
      </w:pPr>
      <w:r>
        <w:t>копии уведомления о соответствии реконструируемого объекта индивидуального жилищного строительства требованиям законодательства о градостроительной деятельности.</w:t>
      </w:r>
    </w:p>
    <w:p w:rsidR="00312B90" w:rsidRDefault="00312B90">
      <w:pPr>
        <w:pStyle w:val="ConsPlusNormal"/>
        <w:spacing w:before="220"/>
        <w:ind w:firstLine="540"/>
        <w:jc w:val="both"/>
      </w:pPr>
      <w:r>
        <w:t>2.7.9.3. В органы опеки и попечительства о предоставлении:</w:t>
      </w:r>
    </w:p>
    <w:p w:rsidR="00312B90" w:rsidRDefault="00312B90">
      <w:pPr>
        <w:pStyle w:val="ConsPlusNormal"/>
        <w:spacing w:before="220"/>
        <w:ind w:firstLine="540"/>
        <w:jc w:val="both"/>
      </w:pPr>
      <w:r>
        <w:t xml:space="preserve">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w:t>
      </w:r>
      <w:r>
        <w:lastRenderedPageBreak/>
        <w:t>разрешение должно быть получено заявителем до дня направления заявления о перечислении средств социальной выплаты в администрацию).</w:t>
      </w:r>
    </w:p>
    <w:p w:rsidR="00312B90" w:rsidRDefault="00312B90">
      <w:pPr>
        <w:pStyle w:val="ConsPlusNormal"/>
        <w:spacing w:before="220"/>
        <w:ind w:firstLine="540"/>
        <w:jc w:val="both"/>
      </w:pPr>
      <w:r>
        <w:t>2.7.10. Документы, сведения (информация), которые могут быть представлены заявителем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запроса в органы опеки и попечительства о предоставлении:</w:t>
      </w:r>
    </w:p>
    <w:p w:rsidR="00312B90" w:rsidRDefault="00312B90">
      <w:pPr>
        <w:pStyle w:val="ConsPlusNormal"/>
        <w:spacing w:before="220"/>
        <w:ind w:firstLine="540"/>
        <w:jc w:val="both"/>
      </w:pPr>
      <w:r>
        <w:t>а) 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312B90" w:rsidRDefault="00312B90">
      <w:pPr>
        <w:pStyle w:val="ConsPlusNormal"/>
        <w:spacing w:before="220"/>
        <w:ind w:firstLine="540"/>
        <w:jc w:val="both"/>
      </w:pPr>
      <w:r>
        <w:t>2.7.11. Документы, сведения (информация), которые могут быть представлены заявителем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ипотечному жилищному кредиту или займу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следующих запросов:</w:t>
      </w:r>
    </w:p>
    <w:p w:rsidR="00312B90" w:rsidRDefault="00312B90">
      <w:pPr>
        <w:pStyle w:val="ConsPlusNormal"/>
        <w:spacing w:before="220"/>
        <w:ind w:firstLine="540"/>
        <w:jc w:val="both"/>
      </w:pPr>
      <w:r>
        <w:t>2.7.11.1. В Федеральную службу государственной регистрации, кадастра и картографии о предоставлении:</w:t>
      </w:r>
    </w:p>
    <w:p w:rsidR="00312B90" w:rsidRDefault="00312B90">
      <w:pPr>
        <w:pStyle w:val="ConsPlusNormal"/>
        <w:spacing w:before="220"/>
        <w:ind w:firstLine="540"/>
        <w:jc w:val="both"/>
      </w:pPr>
      <w:r>
        <w:t>а) выписки из Единого государственного реестра недвижимости.</w:t>
      </w:r>
    </w:p>
    <w:p w:rsidR="00312B90" w:rsidRDefault="00312B90">
      <w:pPr>
        <w:pStyle w:val="ConsPlusNormal"/>
        <w:spacing w:before="220"/>
        <w:ind w:firstLine="540"/>
        <w:jc w:val="both"/>
      </w:pPr>
      <w:r>
        <w:t>2.7.11.2. В органы опеки и попечительства о предоставлении:</w:t>
      </w:r>
    </w:p>
    <w:p w:rsidR="00312B90" w:rsidRDefault="00312B90">
      <w:pPr>
        <w:pStyle w:val="ConsPlusNormal"/>
        <w:spacing w:before="220"/>
        <w:ind w:firstLine="540"/>
        <w:jc w:val="both"/>
      </w:pPr>
      <w:r>
        <w:t>а) 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312B90" w:rsidRDefault="00312B90">
      <w:pPr>
        <w:pStyle w:val="ConsPlusNormal"/>
        <w:spacing w:before="220"/>
        <w:ind w:firstLine="540"/>
        <w:jc w:val="both"/>
      </w:pPr>
      <w:r>
        <w:t>2.7.12. Документы, сведения (информация), которые могут быть представлены 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управлением запроса в Федеральную налоговую службу о предоставлении:</w:t>
      </w:r>
    </w:p>
    <w:p w:rsidR="00312B90" w:rsidRDefault="00312B90">
      <w:pPr>
        <w:pStyle w:val="ConsPlusNormal"/>
        <w:spacing w:before="220"/>
        <w:ind w:firstLine="540"/>
        <w:jc w:val="both"/>
      </w:pPr>
      <w:r>
        <w:t>а) сведений о государственной регистрации актов о рождении (для детей), выданных уполномоченными органами Российской Федерации.</w:t>
      </w:r>
    </w:p>
    <w:p w:rsidR="00312B90" w:rsidRDefault="00312B90">
      <w:pPr>
        <w:pStyle w:val="ConsPlusNormal"/>
        <w:jc w:val="both"/>
      </w:pPr>
    </w:p>
    <w:p w:rsidR="00312B90" w:rsidRDefault="00312B90">
      <w:pPr>
        <w:pStyle w:val="ConsPlusTitle"/>
        <w:jc w:val="center"/>
        <w:outlineLvl w:val="2"/>
      </w:pPr>
      <w:bookmarkStart w:id="32" w:name="P392"/>
      <w:bookmarkEnd w:id="32"/>
      <w:r>
        <w:t>2.8. Исчерпывающий перечень оснований для отказа в приеме</w:t>
      </w:r>
    </w:p>
    <w:p w:rsidR="00312B90" w:rsidRDefault="00312B90">
      <w:pPr>
        <w:pStyle w:val="ConsPlusTitle"/>
        <w:jc w:val="center"/>
      </w:pPr>
      <w:r>
        <w:t>документов, необходимых для предоставления муниципальной</w:t>
      </w:r>
    </w:p>
    <w:p w:rsidR="00312B90" w:rsidRDefault="00312B90">
      <w:pPr>
        <w:pStyle w:val="ConsPlusTitle"/>
        <w:jc w:val="center"/>
      </w:pPr>
      <w:r>
        <w:t>услуги</w:t>
      </w:r>
    </w:p>
    <w:p w:rsidR="00312B90" w:rsidRDefault="00312B90">
      <w:pPr>
        <w:pStyle w:val="ConsPlusNormal"/>
        <w:jc w:val="both"/>
      </w:pPr>
    </w:p>
    <w:p w:rsidR="00312B90" w:rsidRDefault="00312B90">
      <w:pPr>
        <w:pStyle w:val="ConsPlusNormal"/>
        <w:ind w:firstLine="540"/>
        <w:jc w:val="both"/>
      </w:pPr>
      <w:r>
        <w:t>Основаниями для отказа в приеме документов, необходимых для предоставления муниципальной услуги, являются:</w:t>
      </w:r>
    </w:p>
    <w:p w:rsidR="00312B90" w:rsidRDefault="00312B90">
      <w:pPr>
        <w:pStyle w:val="ConsPlusNormal"/>
        <w:spacing w:before="220"/>
        <w:ind w:firstLine="540"/>
        <w:jc w:val="both"/>
      </w:pPr>
      <w:r>
        <w:lastRenderedPageBreak/>
        <w:t>а) представленные документы утратили силу на момент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12B90" w:rsidRDefault="00312B90">
      <w:pPr>
        <w:pStyle w:val="ConsPlusNormal"/>
        <w:spacing w:before="220"/>
        <w:ind w:firstLine="540"/>
        <w:jc w:val="both"/>
      </w:pPr>
      <w:r>
        <w:t>б)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2B90" w:rsidRDefault="00312B90">
      <w:pPr>
        <w:pStyle w:val="ConsPlusNormal"/>
        <w:spacing w:before="220"/>
        <w:ind w:firstLine="540"/>
        <w:jc w:val="both"/>
      </w:pPr>
      <w:r>
        <w:t xml:space="preserve">в) несоблюдение установленных </w:t>
      </w:r>
      <w:hyperlink r:id="rId57">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действительности усиленной квалифицированной электронной подписи в документах, представленных в электронной форме;</w:t>
      </w:r>
    </w:p>
    <w:p w:rsidR="00312B90" w:rsidRDefault="00312B90">
      <w:pPr>
        <w:pStyle w:val="ConsPlusNormal"/>
        <w:spacing w:before="220"/>
        <w:ind w:firstLine="540"/>
        <w:jc w:val="both"/>
      </w:pPr>
      <w:r>
        <w:t>г)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12B90" w:rsidRDefault="00312B9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 или Региональном портале;</w:t>
      </w:r>
    </w:p>
    <w:p w:rsidR="00312B90" w:rsidRDefault="00312B90">
      <w:pPr>
        <w:pStyle w:val="ConsPlusNormal"/>
        <w:spacing w:before="220"/>
        <w:ind w:firstLine="540"/>
        <w:jc w:val="both"/>
      </w:pPr>
      <w:r>
        <w:t>е) заявление подано лицом, не имеющим полномочий представлять интересы заявителя.</w:t>
      </w:r>
    </w:p>
    <w:p w:rsidR="00312B90" w:rsidRDefault="00312B90">
      <w:pPr>
        <w:pStyle w:val="ConsPlusNormal"/>
        <w:jc w:val="both"/>
      </w:pPr>
    </w:p>
    <w:p w:rsidR="00312B90" w:rsidRDefault="00312B90">
      <w:pPr>
        <w:pStyle w:val="ConsPlusTitle"/>
        <w:jc w:val="center"/>
        <w:outlineLvl w:val="2"/>
      </w:pPr>
      <w:r>
        <w:t>2.9. Исчерпывающий перечень оснований для приостановления</w:t>
      </w:r>
    </w:p>
    <w:p w:rsidR="00312B90" w:rsidRDefault="00312B90">
      <w:pPr>
        <w:pStyle w:val="ConsPlusTitle"/>
        <w:jc w:val="center"/>
      </w:pPr>
      <w:r>
        <w:t>или отказа в предоставлении муниципальной услуги</w:t>
      </w:r>
    </w:p>
    <w:p w:rsidR="00312B90" w:rsidRDefault="00312B90">
      <w:pPr>
        <w:pStyle w:val="ConsPlusNormal"/>
        <w:jc w:val="both"/>
      </w:pPr>
    </w:p>
    <w:p w:rsidR="00312B90" w:rsidRDefault="00312B90">
      <w:pPr>
        <w:pStyle w:val="ConsPlusNormal"/>
        <w:ind w:firstLine="540"/>
        <w:jc w:val="both"/>
      </w:pPr>
      <w:r>
        <w:t>2.9.1. Основания для отказа в предоставлении муниципальной услуги:</w:t>
      </w:r>
    </w:p>
    <w:p w:rsidR="00312B90" w:rsidRDefault="00312B90">
      <w:pPr>
        <w:pStyle w:val="ConsPlusNormal"/>
        <w:spacing w:before="220"/>
        <w:ind w:firstLine="540"/>
        <w:jc w:val="both"/>
      </w:pPr>
      <w:bookmarkStart w:id="33" w:name="P408"/>
      <w:bookmarkEnd w:id="33"/>
      <w: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rsidR="00312B90" w:rsidRDefault="00312B90">
      <w:pPr>
        <w:pStyle w:val="ConsPlusNormal"/>
        <w:spacing w:before="220"/>
        <w:ind w:firstLine="540"/>
        <w:jc w:val="both"/>
      </w:pPr>
      <w:r>
        <w:t xml:space="preserve">а) несоответствие семьи требованиям, установленным в </w:t>
      </w:r>
      <w:hyperlink r:id="rId58">
        <w:r>
          <w:rPr>
            <w:color w:val="0000FF"/>
          </w:rPr>
          <w:t>статьях 1</w:t>
        </w:r>
      </w:hyperlink>
      <w:r>
        <w:t xml:space="preserve"> и (или) </w:t>
      </w:r>
      <w:hyperlink r:id="rId59">
        <w:r>
          <w:rPr>
            <w:color w:val="0000FF"/>
          </w:rPr>
          <w:t>2</w:t>
        </w:r>
      </w:hyperlink>
      <w:r>
        <w:t xml:space="preserve"> Закона N 64;</w:t>
      </w:r>
    </w:p>
    <w:p w:rsidR="00312B90" w:rsidRDefault="00312B90">
      <w:pPr>
        <w:pStyle w:val="ConsPlusNormal"/>
        <w:spacing w:before="220"/>
        <w:ind w:firstLine="540"/>
        <w:jc w:val="both"/>
      </w:pPr>
      <w:r>
        <w:t>б)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муниципальной услуги документов);</w:t>
      </w:r>
    </w:p>
    <w:p w:rsidR="00312B90" w:rsidRDefault="00312B90">
      <w:pPr>
        <w:pStyle w:val="ConsPlusNormal"/>
        <w:spacing w:before="220"/>
        <w:ind w:firstLine="540"/>
        <w:jc w:val="both"/>
      </w:pPr>
      <w:r>
        <w:t xml:space="preserve">в) непредставление одного или нескольких документов из перечня документов, указанных в </w:t>
      </w:r>
      <w:hyperlink w:anchor="P183">
        <w:r>
          <w:rPr>
            <w:color w:val="0000FF"/>
          </w:rPr>
          <w:t>подпункте 2.6.1.2 пункта 2.6.1 Главы 2.6</w:t>
        </w:r>
      </w:hyperlink>
      <w:r>
        <w:t xml:space="preserve"> настоящего административного регламента;</w:t>
      </w:r>
    </w:p>
    <w:p w:rsidR="00312B90" w:rsidRDefault="00312B90">
      <w:pPr>
        <w:pStyle w:val="ConsPlusNormal"/>
        <w:spacing w:before="220"/>
        <w:ind w:firstLine="540"/>
        <w:jc w:val="both"/>
      </w:pPr>
      <w:r>
        <w:t xml:space="preserve">г) семья состоит на учете в целях бесплатного предоставления земельного участка в соответствии с </w:t>
      </w:r>
      <w:hyperlink r:id="rId60">
        <w:r>
          <w:rPr>
            <w:color w:val="0000FF"/>
          </w:rPr>
          <w:t>Законом</w:t>
        </w:r>
      </w:hyperlink>
      <w:r>
        <w:t xml:space="preserve"> N 64 в ином муниципальном районе (городском округе) Тюменской области.</w:t>
      </w:r>
    </w:p>
    <w:p w:rsidR="00312B90" w:rsidRDefault="00312B90">
      <w:pPr>
        <w:pStyle w:val="ConsPlusNormal"/>
        <w:spacing w:before="220"/>
        <w:ind w:firstLine="540"/>
        <w:jc w:val="both"/>
      </w:pPr>
      <w:r>
        <w:t xml:space="preserve">2.9.1.2. Заявителю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w:t>
      </w:r>
      <w:hyperlink r:id="rId61">
        <w:r>
          <w:rPr>
            <w:color w:val="0000FF"/>
          </w:rPr>
          <w:t>частью 2 статьи 2</w:t>
        </w:r>
      </w:hyperlink>
      <w:r>
        <w:t xml:space="preserve"> Закона N 64.</w:t>
      </w:r>
    </w:p>
    <w:p w:rsidR="00312B90" w:rsidRDefault="00312B90">
      <w:pPr>
        <w:pStyle w:val="ConsPlusNormal"/>
        <w:spacing w:before="220"/>
        <w:ind w:firstLine="540"/>
        <w:jc w:val="both"/>
      </w:pPr>
      <w:bookmarkStart w:id="34" w:name="P414"/>
      <w:bookmarkEnd w:id="34"/>
      <w:r>
        <w:t>2.9.1.3. Основаниями для отказа в предоставлении земельного участка являются:</w:t>
      </w:r>
    </w:p>
    <w:p w:rsidR="00312B90" w:rsidRDefault="00312B90">
      <w:pPr>
        <w:pStyle w:val="ConsPlusNormal"/>
        <w:spacing w:before="220"/>
        <w:ind w:firstLine="540"/>
        <w:jc w:val="both"/>
      </w:pPr>
      <w:r>
        <w:t>а)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rsidR="00312B90" w:rsidRDefault="00312B90">
      <w:pPr>
        <w:pStyle w:val="ConsPlusNormal"/>
        <w:spacing w:before="220"/>
        <w:ind w:firstLine="540"/>
        <w:jc w:val="both"/>
      </w:pPr>
      <w:r>
        <w:t xml:space="preserve">б) выявленное по итогам проверки, предусмотренной </w:t>
      </w:r>
      <w:hyperlink r:id="rId62">
        <w:r>
          <w:rPr>
            <w:color w:val="0000FF"/>
          </w:rPr>
          <w:t>разделом 5</w:t>
        </w:r>
      </w:hyperlink>
      <w:r>
        <w:t xml:space="preserve"> Положения о бесплатном предоставлении земельных участков, несоответствие заявителя требованиям, установленным в </w:t>
      </w:r>
      <w:hyperlink r:id="rId63">
        <w:r>
          <w:rPr>
            <w:color w:val="0000FF"/>
          </w:rPr>
          <w:t>статьях 1</w:t>
        </w:r>
      </w:hyperlink>
      <w:r>
        <w:t xml:space="preserve"> и (или) </w:t>
      </w:r>
      <w:hyperlink r:id="rId64">
        <w:r>
          <w:rPr>
            <w:color w:val="0000FF"/>
          </w:rPr>
          <w:t>2</w:t>
        </w:r>
      </w:hyperlink>
      <w:r>
        <w:t xml:space="preserve"> Закона N 64 (с учетом </w:t>
      </w:r>
      <w:hyperlink r:id="rId65">
        <w:r>
          <w:rPr>
            <w:color w:val="0000FF"/>
          </w:rPr>
          <w:t>абзацев седьмого</w:t>
        </w:r>
      </w:hyperlink>
      <w:r>
        <w:t xml:space="preserve"> - </w:t>
      </w:r>
      <w:hyperlink r:id="rId66">
        <w:r>
          <w:rPr>
            <w:color w:val="0000FF"/>
          </w:rPr>
          <w:t>девятого части 3</w:t>
        </w:r>
      </w:hyperlink>
      <w:r>
        <w:t xml:space="preserve">, </w:t>
      </w:r>
      <w:hyperlink r:id="rId67">
        <w:r>
          <w:rPr>
            <w:color w:val="0000FF"/>
          </w:rPr>
          <w:t>абзацев третьего</w:t>
        </w:r>
      </w:hyperlink>
      <w:r>
        <w:t xml:space="preserve"> и </w:t>
      </w:r>
      <w:hyperlink r:id="rId68">
        <w:r>
          <w:rPr>
            <w:color w:val="0000FF"/>
          </w:rPr>
          <w:t>четвертого части 4 статьи 3</w:t>
        </w:r>
      </w:hyperlink>
      <w:r>
        <w:t xml:space="preserve"> Закона N 64), на дату принятия решения о предоставлении земельного </w:t>
      </w:r>
      <w:r>
        <w:lastRenderedPageBreak/>
        <w:t>участка;</w:t>
      </w:r>
    </w:p>
    <w:p w:rsidR="00312B90" w:rsidRDefault="00312B90">
      <w:pPr>
        <w:pStyle w:val="ConsPlusNormal"/>
        <w:spacing w:before="220"/>
        <w:ind w:firstLine="540"/>
        <w:jc w:val="both"/>
      </w:pPr>
      <w:r>
        <w:t xml:space="preserve">в)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w:t>
      </w:r>
      <w:hyperlink r:id="rId69">
        <w:r>
          <w:rPr>
            <w:color w:val="0000FF"/>
          </w:rPr>
          <w:t>частью 2 статьи 2</w:t>
        </w:r>
      </w:hyperlink>
      <w:r>
        <w:t xml:space="preserve"> Закона N 150, от трех предложенных вариантов предоставления земельного участка);</w:t>
      </w:r>
    </w:p>
    <w:p w:rsidR="00312B90" w:rsidRDefault="00312B90">
      <w:pPr>
        <w:pStyle w:val="ConsPlusNormal"/>
        <w:spacing w:before="220"/>
        <w:ind w:firstLine="540"/>
        <w:jc w:val="both"/>
      </w:pPr>
      <w:r>
        <w:t xml:space="preserve">г) выявленное по итогам проверки, предусмотренной </w:t>
      </w:r>
      <w:hyperlink r:id="rId70">
        <w:r>
          <w:rPr>
            <w:color w:val="0000FF"/>
          </w:rPr>
          <w:t>пунктом 8.11</w:t>
        </w:r>
      </w:hyperlink>
      <w:r>
        <w:t xml:space="preserve"> Положения о бесплатном предоставлении земельных участков, несоответствие многодетной семьи требованиям, установленным </w:t>
      </w:r>
      <w:hyperlink r:id="rId71">
        <w:r>
          <w:rPr>
            <w:color w:val="0000FF"/>
          </w:rPr>
          <w:t>статьями 1</w:t>
        </w:r>
      </w:hyperlink>
      <w:r>
        <w:t xml:space="preserve"> и (или) </w:t>
      </w:r>
      <w:hyperlink r:id="rId72">
        <w:r>
          <w:rPr>
            <w:color w:val="0000FF"/>
          </w:rPr>
          <w:t>2</w:t>
        </w:r>
      </w:hyperlink>
      <w:r>
        <w:t xml:space="preserve"> Закона N 64 (с учетом </w:t>
      </w:r>
      <w:hyperlink r:id="rId73">
        <w:r>
          <w:rPr>
            <w:color w:val="0000FF"/>
          </w:rPr>
          <w:t>абзацев седьмого</w:t>
        </w:r>
      </w:hyperlink>
      <w:r>
        <w:t xml:space="preserve"> - </w:t>
      </w:r>
      <w:hyperlink r:id="rId74">
        <w:r>
          <w:rPr>
            <w:color w:val="0000FF"/>
          </w:rPr>
          <w:t>девятого части 3</w:t>
        </w:r>
      </w:hyperlink>
      <w:r>
        <w:t xml:space="preserve">, </w:t>
      </w:r>
      <w:hyperlink r:id="rId75">
        <w:r>
          <w:rPr>
            <w:color w:val="0000FF"/>
          </w:rPr>
          <w:t>абзацев третьего</w:t>
        </w:r>
      </w:hyperlink>
      <w:r>
        <w:t xml:space="preserve"> и </w:t>
      </w:r>
      <w:hyperlink r:id="rId76">
        <w:r>
          <w:rPr>
            <w:color w:val="0000FF"/>
          </w:rPr>
          <w:t>четвертого части 4 статьи 3</w:t>
        </w:r>
      </w:hyperlink>
      <w:r>
        <w:t xml:space="preserve"> Закона N 64);</w:t>
      </w:r>
    </w:p>
    <w:p w:rsidR="00312B90" w:rsidRDefault="00312B90">
      <w:pPr>
        <w:pStyle w:val="ConsPlusNormal"/>
        <w:spacing w:before="220"/>
        <w:ind w:firstLine="540"/>
        <w:jc w:val="both"/>
      </w:pPr>
      <w:r>
        <w:t xml:space="preserve">д) предоставление многодетной семье социальной выплаты, предусмотренной </w:t>
      </w:r>
      <w:hyperlink r:id="rId77">
        <w:r>
          <w:rPr>
            <w:color w:val="0000FF"/>
          </w:rPr>
          <w:t>статьей 3.2</w:t>
        </w:r>
      </w:hyperlink>
      <w:r>
        <w:t xml:space="preserve"> Закона N 64.</w:t>
      </w:r>
    </w:p>
    <w:p w:rsidR="00312B90" w:rsidRDefault="00312B90">
      <w:pPr>
        <w:pStyle w:val="ConsPlusNormal"/>
        <w:spacing w:before="220"/>
        <w:ind w:firstLine="540"/>
        <w:jc w:val="both"/>
      </w:pPr>
      <w:bookmarkStart w:id="35" w:name="P420"/>
      <w:bookmarkEnd w:id="35"/>
      <w:r>
        <w:t>2.9.1.4. Основаниями для снятия семьи с учета являются:</w:t>
      </w:r>
    </w:p>
    <w:p w:rsidR="00312B90" w:rsidRDefault="00312B90">
      <w:pPr>
        <w:pStyle w:val="ConsPlusNormal"/>
        <w:spacing w:before="220"/>
        <w:ind w:firstLine="540"/>
        <w:jc w:val="both"/>
      </w:pPr>
      <w:r>
        <w:t>а)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 снятии с учета;</w:t>
      </w:r>
    </w:p>
    <w:p w:rsidR="00312B90" w:rsidRDefault="00312B90">
      <w:pPr>
        <w:pStyle w:val="ConsPlusNormal"/>
        <w:spacing w:before="220"/>
        <w:ind w:firstLine="540"/>
        <w:jc w:val="both"/>
      </w:pPr>
      <w:r>
        <w:t>б) переезд на постоянное место жительства в другой муниципальный район (городской округ);</w:t>
      </w:r>
    </w:p>
    <w:p w:rsidR="00312B90" w:rsidRDefault="00312B90">
      <w:pPr>
        <w:pStyle w:val="ConsPlusNormal"/>
        <w:spacing w:before="220"/>
        <w:ind w:firstLine="540"/>
        <w:jc w:val="both"/>
      </w:pPr>
      <w:r>
        <w:t xml:space="preserve">в) приобретение земельного участка бесплатно в порядке, установленном </w:t>
      </w:r>
      <w:hyperlink r:id="rId78">
        <w:r>
          <w:rPr>
            <w:color w:val="0000FF"/>
          </w:rPr>
          <w:t>Законом</w:t>
        </w:r>
      </w:hyperlink>
      <w:r>
        <w:t xml:space="preserve"> N 64;</w:t>
      </w:r>
    </w:p>
    <w:p w:rsidR="00312B90" w:rsidRDefault="00312B90">
      <w:pPr>
        <w:pStyle w:val="ConsPlusNormal"/>
        <w:spacing w:before="220"/>
        <w:ind w:firstLine="540"/>
        <w:jc w:val="both"/>
      </w:pPr>
      <w:r>
        <w:t>г) выявление не соответствующих действительности сведений в документах, по результатам рассмотрения которых семья принята на учет в целях бесплатного предоставления земельного участка;</w:t>
      </w:r>
    </w:p>
    <w:p w:rsidR="00312B90" w:rsidRDefault="00312B90">
      <w:pPr>
        <w:pStyle w:val="ConsPlusNormal"/>
        <w:spacing w:before="220"/>
        <w:ind w:firstLine="540"/>
        <w:jc w:val="both"/>
      </w:pPr>
      <w:r>
        <w:t xml:space="preserve">д) отказ в предоставлении земельного участка по основаниям, предусмотренным </w:t>
      </w:r>
      <w:hyperlink w:anchor="P414">
        <w:r>
          <w:rPr>
            <w:color w:val="0000FF"/>
          </w:rPr>
          <w:t>подпунктом 2.9.1.3</w:t>
        </w:r>
      </w:hyperlink>
      <w:r>
        <w:t xml:space="preserve"> настоящего пункта.</w:t>
      </w:r>
    </w:p>
    <w:p w:rsidR="00312B90" w:rsidRDefault="00312B90">
      <w:pPr>
        <w:pStyle w:val="ConsPlusNormal"/>
        <w:spacing w:before="220"/>
        <w:ind w:firstLine="540"/>
        <w:jc w:val="both"/>
      </w:pPr>
      <w:r>
        <w:t xml:space="preserve">Снятие заявителей с учета осуществляется с учетом особенностей, установленных </w:t>
      </w:r>
      <w:hyperlink r:id="rId79">
        <w:r>
          <w:rPr>
            <w:color w:val="0000FF"/>
          </w:rPr>
          <w:t>частью 2 статьи 2</w:t>
        </w:r>
      </w:hyperlink>
      <w:r>
        <w:t xml:space="preserve"> Закона N 150.</w:t>
      </w:r>
    </w:p>
    <w:p w:rsidR="00312B90" w:rsidRDefault="00312B90">
      <w:pPr>
        <w:pStyle w:val="ConsPlusNormal"/>
        <w:spacing w:before="220"/>
        <w:ind w:firstLine="540"/>
        <w:jc w:val="both"/>
      </w:pPr>
      <w:r>
        <w:t>2.9.1.5. Основанием для отказа в первоочередном бесплатном предоставлении земельного участка является:</w:t>
      </w:r>
    </w:p>
    <w:p w:rsidR="00312B90" w:rsidRDefault="00312B90">
      <w:pPr>
        <w:pStyle w:val="ConsPlusNormal"/>
        <w:spacing w:before="220"/>
        <w:ind w:firstLine="540"/>
        <w:jc w:val="both"/>
      </w:pPr>
      <w:r>
        <w:t xml:space="preserve">а) выявленное по итогам проверки, предусмотренной </w:t>
      </w:r>
      <w:hyperlink r:id="rId80">
        <w:r>
          <w:rPr>
            <w:color w:val="0000FF"/>
          </w:rPr>
          <w:t>разделом 5</w:t>
        </w:r>
      </w:hyperlink>
      <w:r>
        <w:t xml:space="preserve"> Положения о бесплатном предоставлении земельных участков, отсутствие оснований для первоочередного предоставления земельного участка, установленных </w:t>
      </w:r>
      <w:hyperlink r:id="rId81">
        <w:r>
          <w:rPr>
            <w:color w:val="0000FF"/>
          </w:rPr>
          <w:t>Законом</w:t>
        </w:r>
      </w:hyperlink>
      <w:r>
        <w:t xml:space="preserve"> N 64.</w:t>
      </w:r>
    </w:p>
    <w:p w:rsidR="00312B90" w:rsidRDefault="00312B90">
      <w:pPr>
        <w:pStyle w:val="ConsPlusNormal"/>
        <w:spacing w:before="220"/>
        <w:ind w:firstLine="540"/>
        <w:jc w:val="both"/>
      </w:pPr>
      <w:bookmarkStart w:id="36" w:name="P429"/>
      <w:bookmarkEnd w:id="36"/>
      <w:r>
        <w:t>2.9.1.6. Основаниями для отказа в принятии гражданина (граждан) и (или) ребенка (детей) на учет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являются:</w:t>
      </w:r>
    </w:p>
    <w:p w:rsidR="00312B90" w:rsidRDefault="00312B90">
      <w:pPr>
        <w:pStyle w:val="ConsPlusNormal"/>
        <w:spacing w:before="220"/>
        <w:ind w:firstLine="540"/>
        <w:jc w:val="both"/>
      </w:pPr>
      <w:r>
        <w:t xml:space="preserve">а) заявление подано с нарушением требований, установленного </w:t>
      </w:r>
      <w:hyperlink w:anchor="P201">
        <w:r>
          <w:rPr>
            <w:color w:val="0000FF"/>
          </w:rPr>
          <w:t>подпунктом 2.6.2.1 пункта 2.6.2 Главы 2.6</w:t>
        </w:r>
      </w:hyperlink>
      <w:r>
        <w:t xml:space="preserve">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w:t>
      </w:r>
      <w:hyperlink w:anchor="P214">
        <w:r>
          <w:rPr>
            <w:color w:val="0000FF"/>
          </w:rPr>
          <w:t>подпунктом 2.6.2.2 пункта 2.6.2 Главы 2.6</w:t>
        </w:r>
      </w:hyperlink>
      <w:r>
        <w:t xml:space="preserve"> настоящего административного регламента, обязанность по предоставлению которых возложена на заявителя;</w:t>
      </w:r>
    </w:p>
    <w:p w:rsidR="00312B90" w:rsidRDefault="00312B90">
      <w:pPr>
        <w:pStyle w:val="ConsPlusNormal"/>
        <w:spacing w:before="220"/>
        <w:ind w:firstLine="540"/>
        <w:jc w:val="both"/>
      </w:pPr>
      <w:r>
        <w:t xml:space="preserve">б) отсутствие акта обследования земельного участка, предусмотренного </w:t>
      </w:r>
      <w:hyperlink r:id="rId82">
        <w:r>
          <w:rPr>
            <w:color w:val="0000FF"/>
          </w:rPr>
          <w:t xml:space="preserve">абзацем четвертым </w:t>
        </w:r>
        <w:r>
          <w:rPr>
            <w:color w:val="0000FF"/>
          </w:rPr>
          <w:lastRenderedPageBreak/>
          <w:t>пункта 7.5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в) наличие на земельном участке объектов капитального строительства.</w:t>
      </w:r>
    </w:p>
    <w:p w:rsidR="00312B90" w:rsidRDefault="00312B90">
      <w:pPr>
        <w:pStyle w:val="ConsPlusNormal"/>
        <w:spacing w:before="220"/>
        <w:ind w:firstLine="540"/>
        <w:jc w:val="both"/>
      </w:pPr>
      <w:r>
        <w:t>г) объект археологического наследия не включен в перечень выявленных объектов культурного наследия в соответствии с действующим законодательством;</w:t>
      </w:r>
    </w:p>
    <w:p w:rsidR="00312B90" w:rsidRDefault="00312B90">
      <w:pPr>
        <w:pStyle w:val="ConsPlusNormal"/>
        <w:spacing w:before="220"/>
        <w:ind w:firstLine="540"/>
        <w:jc w:val="both"/>
      </w:pPr>
      <w:r>
        <w:t>д) ранее предоставленный земельный участок не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312B90" w:rsidRDefault="00312B90">
      <w:pPr>
        <w:pStyle w:val="ConsPlusNormal"/>
        <w:spacing w:before="220"/>
        <w:ind w:firstLine="540"/>
        <w:jc w:val="both"/>
      </w:pPr>
      <w:r>
        <w:t>2.9.1.7. Основаниями для снятия гражданина (граждан) и (или) ребенка (детей) с учета в целях повторного предоставления земельного участка в связи с затоплением (подтоплением) ранее предоставленного многодетной семье (семье) являются:</w:t>
      </w:r>
    </w:p>
    <w:p w:rsidR="00312B90" w:rsidRDefault="00312B90">
      <w:pPr>
        <w:pStyle w:val="ConsPlusNormal"/>
        <w:spacing w:before="220"/>
        <w:ind w:firstLine="540"/>
        <w:jc w:val="both"/>
      </w:pPr>
      <w:r>
        <w:t>а) 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
    <w:p w:rsidR="00312B90" w:rsidRDefault="00312B90">
      <w:pPr>
        <w:pStyle w:val="ConsPlusNormal"/>
        <w:spacing w:before="220"/>
        <w:ind w:firstLine="540"/>
        <w:jc w:val="both"/>
      </w:pPr>
      <w:r>
        <w:t xml:space="preserve">б) неполучение администрацией подписанного проекта договора, предусмотренного </w:t>
      </w:r>
      <w:hyperlink r:id="rId83">
        <w:r>
          <w:rPr>
            <w:color w:val="0000FF"/>
          </w:rPr>
          <w:t>пунктом 7.11</w:t>
        </w:r>
      </w:hyperlink>
      <w:r>
        <w:t xml:space="preserve"> Положения о бесплатном предоставлении земельных участков, а также разрешения, предусмотренного </w:t>
      </w:r>
      <w:hyperlink r:id="rId84">
        <w:r>
          <w:rPr>
            <w:color w:val="0000FF"/>
          </w:rPr>
          <w:t>абзацем четвертым пункта 7.12</w:t>
        </w:r>
      </w:hyperlink>
      <w:r>
        <w:t xml:space="preserve"> Положения о бесплатном предоставлении земельных участков, по истечении срока, предусмотренного </w:t>
      </w:r>
      <w:hyperlink r:id="rId85">
        <w:r>
          <w:rPr>
            <w:color w:val="0000FF"/>
          </w:rPr>
          <w:t>абзацем первым пункта 7.12</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 xml:space="preserve">в) отказ в предоставлении земельного участка по основаниям, предусмотренным </w:t>
      </w:r>
      <w:hyperlink r:id="rId86">
        <w:r>
          <w:rPr>
            <w:color w:val="0000FF"/>
          </w:rPr>
          <w:t>пунктом 7.23</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2.9.1.8. Основанием для отказа в повторном бесплатном предоставлении земельного участка гражданину (гражданам) является:</w:t>
      </w:r>
    </w:p>
    <w:p w:rsidR="00312B90" w:rsidRDefault="00312B90">
      <w:pPr>
        <w:pStyle w:val="ConsPlusNormal"/>
        <w:spacing w:before="220"/>
        <w:ind w:firstLine="540"/>
        <w:jc w:val="both"/>
      </w:pPr>
      <w:bookmarkStart w:id="37" w:name="P440"/>
      <w:bookmarkEnd w:id="37"/>
      <w:r>
        <w:t>а) 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 (за исключением случаев, при которых интересы семьи представляет законный представитель);</w:t>
      </w:r>
    </w:p>
    <w:p w:rsidR="00312B90" w:rsidRDefault="00312B90">
      <w:pPr>
        <w:pStyle w:val="ConsPlusNormal"/>
        <w:spacing w:before="220"/>
        <w:ind w:firstLine="540"/>
        <w:jc w:val="both"/>
      </w:pPr>
      <w:r>
        <w:t xml:space="preserve">б) отказ гражданина (граждан) от двух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w:t>
      </w:r>
      <w:hyperlink r:id="rId87">
        <w:r>
          <w:rPr>
            <w:color w:val="0000FF"/>
          </w:rPr>
          <w:t>Закона</w:t>
        </w:r>
      </w:hyperlink>
      <w:r>
        <w:t xml:space="preserve"> N 150) либо от трех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w:t>
      </w:r>
      <w:hyperlink r:id="rId88">
        <w:r>
          <w:rPr>
            <w:color w:val="0000FF"/>
          </w:rPr>
          <w:t>Закона</w:t>
        </w:r>
      </w:hyperlink>
      <w:r>
        <w:t xml:space="preserve"> N 150) (за исключением случаев, при которых интересы семьи представляет законный представитель).;.</w:t>
      </w:r>
    </w:p>
    <w:p w:rsidR="00312B90" w:rsidRDefault="00312B90">
      <w:pPr>
        <w:pStyle w:val="ConsPlusNormal"/>
        <w:spacing w:before="220"/>
        <w:ind w:firstLine="540"/>
        <w:jc w:val="both"/>
      </w:pPr>
      <w:r>
        <w:t xml:space="preserve">в) предоставление социальной выплаты в порядке, установленном </w:t>
      </w:r>
      <w:hyperlink r:id="rId89">
        <w:r>
          <w:rPr>
            <w:color w:val="0000FF"/>
          </w:rPr>
          <w:t>разделом 8</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bookmarkStart w:id="38" w:name="P443"/>
      <w:bookmarkEnd w:id="38"/>
      <w:r>
        <w:t>2.9.1.9. Основаниями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являются:</w:t>
      </w:r>
    </w:p>
    <w:p w:rsidR="00312B90" w:rsidRDefault="00312B90">
      <w:pPr>
        <w:pStyle w:val="ConsPlusNormal"/>
        <w:spacing w:before="220"/>
        <w:ind w:firstLine="540"/>
        <w:jc w:val="both"/>
      </w:pPr>
      <w:r>
        <w:t xml:space="preserve">а) заявление подано с нарушением требований, установленных </w:t>
      </w:r>
      <w:hyperlink w:anchor="P222">
        <w:r>
          <w:rPr>
            <w:color w:val="0000FF"/>
          </w:rPr>
          <w:t>подпунктом 2.6.3.1 пункта 2.6.3 Главы 2.6</w:t>
        </w:r>
      </w:hyperlink>
      <w:r>
        <w:t xml:space="preserve">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w:t>
      </w:r>
      <w:r>
        <w:lastRenderedPageBreak/>
        <w:t xml:space="preserve">районе) или к заявлению не приложены документы, предусмотренные </w:t>
      </w:r>
      <w:hyperlink w:anchor="P183">
        <w:r>
          <w:rPr>
            <w:color w:val="0000FF"/>
          </w:rPr>
          <w:t>пунктом 2.6.1.2</w:t>
        </w:r>
      </w:hyperlink>
      <w:r>
        <w:t xml:space="preserve">, </w:t>
      </w:r>
      <w:hyperlink w:anchor="P230">
        <w:r>
          <w:rPr>
            <w:color w:val="0000FF"/>
          </w:rPr>
          <w:t>пунктами 2.6.3.1.2</w:t>
        </w:r>
      </w:hyperlink>
      <w:r>
        <w:t xml:space="preserve">, </w:t>
      </w:r>
      <w:hyperlink w:anchor="P234">
        <w:r>
          <w:rPr>
            <w:color w:val="0000FF"/>
          </w:rPr>
          <w:t>2.6.3.2</w:t>
        </w:r>
      </w:hyperlink>
      <w:r>
        <w:t xml:space="preserve">, </w:t>
      </w:r>
      <w:hyperlink w:anchor="P237">
        <w:r>
          <w:rPr>
            <w:color w:val="0000FF"/>
          </w:rPr>
          <w:t>2.6.3.2.1</w:t>
        </w:r>
      </w:hyperlink>
      <w:r>
        <w:t xml:space="preserve">, </w:t>
      </w:r>
      <w:hyperlink w:anchor="P239">
        <w:r>
          <w:rPr>
            <w:color w:val="0000FF"/>
          </w:rPr>
          <w:t>2.6.3.3 Главы 2.6</w:t>
        </w:r>
      </w:hyperlink>
      <w:r>
        <w:t xml:space="preserve"> настоящего административного регламента, обязанность по предоставлению которых возложена на заявителя;</w:t>
      </w:r>
    </w:p>
    <w:p w:rsidR="00312B90" w:rsidRDefault="00312B90">
      <w:pPr>
        <w:pStyle w:val="ConsPlusNormal"/>
        <w:spacing w:before="220"/>
        <w:ind w:firstLine="540"/>
        <w:jc w:val="both"/>
      </w:pPr>
      <w:bookmarkStart w:id="39" w:name="P445"/>
      <w:bookmarkEnd w:id="39"/>
      <w:r>
        <w:t xml:space="preserve">б) выявленное по итогам проверки, предусмотренной </w:t>
      </w:r>
      <w:hyperlink r:id="rId90">
        <w:r>
          <w:rPr>
            <w:color w:val="0000FF"/>
          </w:rPr>
          <w:t>пунктом 8.11</w:t>
        </w:r>
      </w:hyperlink>
      <w:r>
        <w:t xml:space="preserve"> Положения о бесплатном предоставлении земельных участков, несоответствие многодетной семьи требованиям, установленным </w:t>
      </w:r>
      <w:hyperlink r:id="rId91">
        <w:r>
          <w:rPr>
            <w:color w:val="0000FF"/>
          </w:rPr>
          <w:t>статьями 1</w:t>
        </w:r>
      </w:hyperlink>
      <w:r>
        <w:t xml:space="preserve"> и (или) </w:t>
      </w:r>
      <w:hyperlink r:id="rId92">
        <w:r>
          <w:rPr>
            <w:color w:val="0000FF"/>
          </w:rPr>
          <w:t>2</w:t>
        </w:r>
      </w:hyperlink>
      <w:r>
        <w:t xml:space="preserve"> Закона N 64;</w:t>
      </w:r>
    </w:p>
    <w:p w:rsidR="00312B90" w:rsidRDefault="00312B90">
      <w:pPr>
        <w:pStyle w:val="ConsPlusNormal"/>
        <w:spacing w:before="220"/>
        <w:ind w:firstLine="540"/>
        <w:jc w:val="both"/>
      </w:pPr>
      <w:r>
        <w:t xml:space="preserve">в) приобретение земельного участка в собственность бесплатно в порядке, установленном </w:t>
      </w:r>
      <w:hyperlink r:id="rId93">
        <w:r>
          <w:rPr>
            <w:color w:val="0000FF"/>
          </w:rPr>
          <w:t>Законом</w:t>
        </w:r>
      </w:hyperlink>
      <w:r>
        <w:t xml:space="preserve"> N 64.</w:t>
      </w:r>
    </w:p>
    <w:p w:rsidR="00312B90" w:rsidRDefault="00312B90">
      <w:pPr>
        <w:pStyle w:val="ConsPlusNormal"/>
        <w:spacing w:before="220"/>
        <w:ind w:firstLine="540"/>
        <w:jc w:val="both"/>
      </w:pPr>
      <w:r>
        <w:t>2.9.1.10. Основаниями для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являются:</w:t>
      </w:r>
    </w:p>
    <w:p w:rsidR="00312B90" w:rsidRDefault="00312B90">
      <w:pPr>
        <w:pStyle w:val="ConsPlusNormal"/>
        <w:spacing w:before="220"/>
        <w:ind w:firstLine="540"/>
        <w:jc w:val="both"/>
      </w:pPr>
      <w:bookmarkStart w:id="40" w:name="P448"/>
      <w:bookmarkEnd w:id="40"/>
      <w:r>
        <w:t>а) письменное заявление обоих родителей (усыновителей) (в семье, состоящей из одного родителя (усыновителя) и детей, - одного родителя (усыновителя), гражданина, законного представителя об исключении из перечня;</w:t>
      </w:r>
    </w:p>
    <w:p w:rsidR="00312B90" w:rsidRDefault="00312B90">
      <w:pPr>
        <w:pStyle w:val="ConsPlusNormal"/>
        <w:spacing w:before="220"/>
        <w:ind w:firstLine="540"/>
        <w:jc w:val="both"/>
      </w:pPr>
      <w:bookmarkStart w:id="41" w:name="P449"/>
      <w:bookmarkEnd w:id="41"/>
      <w:r>
        <w:t xml:space="preserve">б) отказ в предоставлении социальной выплаты по основаниям, предусмотренным </w:t>
      </w:r>
      <w:hyperlink w:anchor="P450">
        <w:r>
          <w:rPr>
            <w:color w:val="0000FF"/>
          </w:rPr>
          <w:t>подпунктом 2.9.1.11 пункта 2.9.1</w:t>
        </w:r>
      </w:hyperlink>
      <w:r>
        <w:t xml:space="preserve"> настоящей Главы.</w:t>
      </w:r>
    </w:p>
    <w:p w:rsidR="00312B90" w:rsidRDefault="00312B90">
      <w:pPr>
        <w:pStyle w:val="ConsPlusNormal"/>
        <w:spacing w:before="220"/>
        <w:ind w:firstLine="540"/>
        <w:jc w:val="both"/>
      </w:pPr>
      <w:bookmarkStart w:id="42" w:name="P450"/>
      <w:bookmarkEnd w:id="42"/>
      <w:r>
        <w:t>2.9.1.11. Основаниями для отказа в предоставлении социальной выплаты являются:</w:t>
      </w:r>
    </w:p>
    <w:p w:rsidR="00312B90" w:rsidRDefault="00312B90">
      <w:pPr>
        <w:pStyle w:val="ConsPlusNormal"/>
        <w:spacing w:before="220"/>
        <w:ind w:firstLine="540"/>
        <w:jc w:val="both"/>
      </w:pPr>
      <w:r>
        <w:t xml:space="preserve">а) заявление подано с нарушением требований, установленных </w:t>
      </w:r>
      <w:hyperlink w:anchor="P222">
        <w:r>
          <w:rPr>
            <w:color w:val="0000FF"/>
          </w:rPr>
          <w:t>подпунктом 2.6.3.1 пункта 2.6.3</w:t>
        </w:r>
      </w:hyperlink>
      <w:r>
        <w:t xml:space="preserve">, </w:t>
      </w:r>
      <w:hyperlink w:anchor="P244">
        <w:r>
          <w:rPr>
            <w:color w:val="0000FF"/>
          </w:rPr>
          <w:t>пунктом 2.6.6 Главы 2.6</w:t>
        </w:r>
      </w:hyperlink>
      <w:r>
        <w:t xml:space="preserve"> настоящего административного регламента, или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w:t>
      </w:r>
    </w:p>
    <w:p w:rsidR="00312B90" w:rsidRDefault="00312B90">
      <w:pPr>
        <w:pStyle w:val="ConsPlusNormal"/>
        <w:spacing w:before="220"/>
        <w:ind w:firstLine="540"/>
        <w:jc w:val="both"/>
      </w:pPr>
      <w:r>
        <w:t xml:space="preserve">б) непредставление документа (документов), представление которых обязательно в соответствии с </w:t>
      </w:r>
      <w:hyperlink w:anchor="P245">
        <w:r>
          <w:rPr>
            <w:color w:val="0000FF"/>
          </w:rPr>
          <w:t>подпунктом 2.6.6.1 пункта 2.6.6 Главы 2.6</w:t>
        </w:r>
      </w:hyperlink>
      <w:r>
        <w:t xml:space="preserve"> настоящего административного регламента;</w:t>
      </w:r>
    </w:p>
    <w:p w:rsidR="00312B90" w:rsidRDefault="00312B90">
      <w:pPr>
        <w:pStyle w:val="ConsPlusNormal"/>
        <w:spacing w:before="220"/>
        <w:ind w:firstLine="540"/>
        <w:jc w:val="both"/>
      </w:pPr>
      <w:r>
        <w:t>в) выявление недостоверных сведений, указанных в заявлении и (или) представленных документах;</w:t>
      </w:r>
    </w:p>
    <w:p w:rsidR="00312B90" w:rsidRDefault="00312B90">
      <w:pPr>
        <w:pStyle w:val="ConsPlusNormal"/>
        <w:spacing w:before="220"/>
        <w:ind w:firstLine="540"/>
        <w:jc w:val="both"/>
      </w:pPr>
      <w:r>
        <w:t xml:space="preserve">г) в договоре купли-продажи жилого помещения,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w:t>
      </w:r>
      <w:hyperlink r:id="rId94">
        <w:r>
          <w:rPr>
            <w:color w:val="0000FF"/>
          </w:rPr>
          <w:t>абзацем третьим подпунктов 1</w:t>
        </w:r>
      </w:hyperlink>
      <w:r>
        <w:t xml:space="preserve">, </w:t>
      </w:r>
      <w:hyperlink r:id="rId95">
        <w:r>
          <w:rPr>
            <w:color w:val="0000FF"/>
          </w:rPr>
          <w:t>1.1</w:t>
        </w:r>
      </w:hyperlink>
      <w:r>
        <w:t xml:space="preserve">, </w:t>
      </w:r>
      <w:hyperlink r:id="rId96">
        <w:r>
          <w:rPr>
            <w:color w:val="0000FF"/>
          </w:rPr>
          <w:t>2</w:t>
        </w:r>
      </w:hyperlink>
      <w:r>
        <w:t xml:space="preserve">, </w:t>
      </w:r>
      <w:hyperlink r:id="rId97">
        <w:r>
          <w:rPr>
            <w:color w:val="0000FF"/>
          </w:rPr>
          <w:t>абзацами третьим</w:t>
        </w:r>
      </w:hyperlink>
      <w:r>
        <w:t xml:space="preserve">, </w:t>
      </w:r>
      <w:hyperlink r:id="rId98">
        <w:r>
          <w:rPr>
            <w:color w:val="0000FF"/>
          </w:rPr>
          <w:t>четвертым</w:t>
        </w:r>
      </w:hyperlink>
      <w:r>
        <w:t xml:space="preserve">, </w:t>
      </w:r>
      <w:hyperlink r:id="rId99">
        <w:r>
          <w:rPr>
            <w:color w:val="0000FF"/>
          </w:rPr>
          <w:t>седьмым подпункта 3 пункта 8.32</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 xml:space="preserve">д) несоответствие приобретаемых объектов недвижимости требованиям, установленным </w:t>
      </w:r>
      <w:hyperlink r:id="rId100">
        <w:r>
          <w:rPr>
            <w:color w:val="0000FF"/>
          </w:rPr>
          <w:t>пунктом 8.30.2</w:t>
        </w:r>
      </w:hyperlink>
      <w:r>
        <w:t xml:space="preserve"> Положения о бесплатном предоставлении земельных участков, а также требованиям к их оформлению, установленным </w:t>
      </w:r>
      <w:hyperlink r:id="rId101">
        <w:r>
          <w:rPr>
            <w:color w:val="0000FF"/>
          </w:rPr>
          <w:t>пунктами 8.30.4</w:t>
        </w:r>
      </w:hyperlink>
      <w:r>
        <w:t xml:space="preserve">, </w:t>
      </w:r>
      <w:hyperlink r:id="rId102">
        <w:r>
          <w:rPr>
            <w:color w:val="0000FF"/>
          </w:rPr>
          <w:t>8.30.5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 xml:space="preserve">е) непредставление в срок, указанный в </w:t>
      </w:r>
      <w:hyperlink w:anchor="P244">
        <w:r>
          <w:rPr>
            <w:color w:val="0000FF"/>
          </w:rPr>
          <w:t>пункте 2.6.6 Главы 2.6</w:t>
        </w:r>
      </w:hyperlink>
      <w:r>
        <w:t xml:space="preserve"> настоящего административного регламента, документов, предусмотренных в </w:t>
      </w:r>
      <w:hyperlink w:anchor="P245">
        <w:r>
          <w:rPr>
            <w:color w:val="0000FF"/>
          </w:rPr>
          <w:t>подпункте 2.6.6.1 пункта 2.6.6 Главы 2.6</w:t>
        </w:r>
      </w:hyperlink>
      <w:r>
        <w:t xml:space="preserve"> настоящего административного регламента;</w:t>
      </w:r>
    </w:p>
    <w:p w:rsidR="00312B90" w:rsidRDefault="00312B90">
      <w:pPr>
        <w:pStyle w:val="ConsPlusNormal"/>
        <w:spacing w:before="220"/>
        <w:ind w:firstLine="540"/>
        <w:jc w:val="both"/>
      </w:pPr>
      <w:r>
        <w:t xml:space="preserve">ж) выявленное по итогам повторной проверки, проводимой в соответствии с </w:t>
      </w:r>
      <w:hyperlink r:id="rId103">
        <w:r>
          <w:rPr>
            <w:color w:val="0000FF"/>
          </w:rPr>
          <w:t>пунктом 8.28</w:t>
        </w:r>
      </w:hyperlink>
      <w:r>
        <w:t xml:space="preserve"> Положения о бесплатном предоставлении земельных участков, несоответствие многодетной семьи требованиям, установленным </w:t>
      </w:r>
      <w:hyperlink r:id="rId104">
        <w:r>
          <w:rPr>
            <w:color w:val="0000FF"/>
          </w:rPr>
          <w:t>статьями 1</w:t>
        </w:r>
      </w:hyperlink>
      <w:r>
        <w:t xml:space="preserve"> и (или) </w:t>
      </w:r>
      <w:hyperlink r:id="rId105">
        <w:r>
          <w:rPr>
            <w:color w:val="0000FF"/>
          </w:rPr>
          <w:t>2</w:t>
        </w:r>
      </w:hyperlink>
      <w:r>
        <w:t xml:space="preserve"> Закона N 64;</w:t>
      </w:r>
    </w:p>
    <w:p w:rsidR="00312B90" w:rsidRDefault="00312B90">
      <w:pPr>
        <w:pStyle w:val="ConsPlusNormal"/>
        <w:spacing w:before="220"/>
        <w:ind w:firstLine="540"/>
        <w:jc w:val="both"/>
      </w:pPr>
      <w:r>
        <w:lastRenderedPageBreak/>
        <w:t xml:space="preserve">з) размер стоимости жилого помещения, земельного участка, объекта долевого строительства, реконструкции объекта индивидуального жилищного строительства, капитального ремонта жилого помещения,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первоначального взноса при получении ипотечного кредита на приобретение земельного участка меньше размера социальной выплаты, установленного </w:t>
      </w:r>
      <w:hyperlink r:id="rId106">
        <w:r>
          <w:rPr>
            <w:color w:val="0000FF"/>
          </w:rPr>
          <w:t>частью 5 статьи 3.2</w:t>
        </w:r>
      </w:hyperlink>
      <w:r>
        <w:t xml:space="preserve"> Закона N 64;</w:t>
      </w:r>
    </w:p>
    <w:p w:rsidR="00312B90" w:rsidRDefault="00312B90">
      <w:pPr>
        <w:pStyle w:val="ConsPlusNormal"/>
        <w:spacing w:before="220"/>
        <w:ind w:firstLine="540"/>
        <w:jc w:val="both"/>
      </w:pPr>
      <w:r>
        <w:t xml:space="preserve">и) отсутствие предварительного разрешения, предусмотренного </w:t>
      </w:r>
      <w:hyperlink r:id="rId107">
        <w:r>
          <w:rPr>
            <w:color w:val="0000FF"/>
          </w:rPr>
          <w:t>абзацем девятым подпункта 1</w:t>
        </w:r>
      </w:hyperlink>
      <w:r>
        <w:t xml:space="preserve">, </w:t>
      </w:r>
      <w:hyperlink r:id="rId108">
        <w:r>
          <w:rPr>
            <w:color w:val="0000FF"/>
          </w:rPr>
          <w:t>абзацем пятым подпункта 1.1</w:t>
        </w:r>
      </w:hyperlink>
      <w:r>
        <w:t xml:space="preserve">, </w:t>
      </w:r>
      <w:hyperlink r:id="rId109">
        <w:r>
          <w:rPr>
            <w:color w:val="0000FF"/>
          </w:rPr>
          <w:t>абзацем тринадцатым подпункта 1.2</w:t>
        </w:r>
      </w:hyperlink>
      <w:r>
        <w:t xml:space="preserve">, </w:t>
      </w:r>
      <w:hyperlink r:id="rId110">
        <w:r>
          <w:rPr>
            <w:color w:val="0000FF"/>
          </w:rPr>
          <w:t>абзацем шестым подпункта 2</w:t>
        </w:r>
      </w:hyperlink>
      <w:r>
        <w:t xml:space="preserve">, </w:t>
      </w:r>
      <w:hyperlink r:id="rId111">
        <w:r>
          <w:rPr>
            <w:color w:val="0000FF"/>
          </w:rPr>
          <w:t>абзацем пятнадцатым подпункта 3 пункта 8.32</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После устранения причин, послуживших основанием для отказа в предоставлении социальной выплаты, многодетная семья (семья), гражданин либо законный представитель вправе повторно обратиться в администрацию с заявлением о предоставлении социальной выплаты в соответствии с настоящим административным регламентом.</w:t>
      </w:r>
    </w:p>
    <w:p w:rsidR="00312B90" w:rsidRDefault="00312B90">
      <w:pPr>
        <w:pStyle w:val="ConsPlusNormal"/>
        <w:spacing w:before="220"/>
        <w:ind w:firstLine="540"/>
        <w:jc w:val="both"/>
      </w:pPr>
      <w:r>
        <w:t>2.9.2. Основания для приостановления предоставления муниципальной услуги отсутствуют.</w:t>
      </w:r>
    </w:p>
    <w:p w:rsidR="00312B90" w:rsidRDefault="00312B90">
      <w:pPr>
        <w:pStyle w:val="ConsPlusNormal"/>
        <w:jc w:val="both"/>
      </w:pPr>
    </w:p>
    <w:p w:rsidR="00312B90" w:rsidRDefault="00312B90">
      <w:pPr>
        <w:pStyle w:val="ConsPlusTitle"/>
        <w:jc w:val="center"/>
        <w:outlineLvl w:val="2"/>
      </w:pPr>
      <w:r>
        <w:t>2.10. Способы, размер и основания взимания государственной</w:t>
      </w:r>
    </w:p>
    <w:p w:rsidR="00312B90" w:rsidRDefault="00312B90">
      <w:pPr>
        <w:pStyle w:val="ConsPlusTitle"/>
        <w:jc w:val="center"/>
      </w:pPr>
      <w:r>
        <w:t>пошлины или иной платы, взимаемой за предоставление</w:t>
      </w:r>
    </w:p>
    <w:p w:rsidR="00312B90" w:rsidRDefault="00312B90">
      <w:pPr>
        <w:pStyle w:val="ConsPlusTitle"/>
        <w:jc w:val="center"/>
      </w:pPr>
      <w:r>
        <w:t>муниципальной услуги</w:t>
      </w:r>
    </w:p>
    <w:p w:rsidR="00312B90" w:rsidRDefault="00312B90">
      <w:pPr>
        <w:pStyle w:val="ConsPlusNormal"/>
        <w:jc w:val="both"/>
      </w:pPr>
    </w:p>
    <w:p w:rsidR="00312B90" w:rsidRDefault="00312B90">
      <w:pPr>
        <w:pStyle w:val="ConsPlusNormal"/>
        <w:ind w:firstLine="540"/>
        <w:jc w:val="both"/>
      </w:pPr>
      <w:r>
        <w:t>Предоставление муниципальной услуги осуществляется бесплатно - без взимания государственной пошлины или иной платы.</w:t>
      </w:r>
    </w:p>
    <w:p w:rsidR="00312B90" w:rsidRDefault="00312B90">
      <w:pPr>
        <w:pStyle w:val="ConsPlusNormal"/>
        <w:jc w:val="both"/>
      </w:pPr>
    </w:p>
    <w:p w:rsidR="00312B90" w:rsidRDefault="00312B90">
      <w:pPr>
        <w:pStyle w:val="ConsPlusTitle"/>
        <w:jc w:val="center"/>
        <w:outlineLvl w:val="2"/>
      </w:pPr>
      <w:r>
        <w:t>2.11. Перечень услуг, которые являются необходимыми</w:t>
      </w:r>
    </w:p>
    <w:p w:rsidR="00312B90" w:rsidRDefault="00312B90">
      <w:pPr>
        <w:pStyle w:val="ConsPlusTitle"/>
        <w:jc w:val="center"/>
      </w:pPr>
      <w:r>
        <w:t>и обязательными для предоставления муниципальной услуги,</w:t>
      </w:r>
    </w:p>
    <w:p w:rsidR="00312B90" w:rsidRDefault="00312B90">
      <w:pPr>
        <w:pStyle w:val="ConsPlusTitle"/>
        <w:jc w:val="center"/>
      </w:pPr>
      <w:r>
        <w:t>и способы, размер и основания взимания платы</w:t>
      </w:r>
    </w:p>
    <w:p w:rsidR="00312B90" w:rsidRDefault="00312B90">
      <w:pPr>
        <w:pStyle w:val="ConsPlusTitle"/>
        <w:jc w:val="center"/>
      </w:pPr>
      <w:r>
        <w:t>за предоставление услуг, которые являются необходимыми</w:t>
      </w:r>
    </w:p>
    <w:p w:rsidR="00312B90" w:rsidRDefault="00312B90">
      <w:pPr>
        <w:pStyle w:val="ConsPlusTitle"/>
        <w:jc w:val="center"/>
      </w:pPr>
      <w:r>
        <w:t>и обязательными для предоставления муниципальной услуги</w:t>
      </w:r>
    </w:p>
    <w:p w:rsidR="00312B90" w:rsidRDefault="00312B90">
      <w:pPr>
        <w:pStyle w:val="ConsPlusNormal"/>
        <w:jc w:val="both"/>
      </w:pPr>
    </w:p>
    <w:p w:rsidR="00312B90" w:rsidRDefault="00312B90">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312B90" w:rsidRDefault="00312B90">
      <w:pPr>
        <w:pStyle w:val="ConsPlusNormal"/>
        <w:spacing w:before="220"/>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312B90" w:rsidRDefault="00312B90">
      <w:pPr>
        <w:pStyle w:val="ConsPlusNormal"/>
        <w:jc w:val="both"/>
      </w:pPr>
    </w:p>
    <w:p w:rsidR="00312B90" w:rsidRDefault="00312B90">
      <w:pPr>
        <w:pStyle w:val="ConsPlusTitle"/>
        <w:jc w:val="center"/>
        <w:outlineLvl w:val="2"/>
      </w:pPr>
      <w:r>
        <w:t>2.12. Максимальный срок ожидания в очереди при подаче</w:t>
      </w:r>
    </w:p>
    <w:p w:rsidR="00312B90" w:rsidRDefault="00312B90">
      <w:pPr>
        <w:pStyle w:val="ConsPlusTitle"/>
        <w:jc w:val="center"/>
      </w:pPr>
      <w:r>
        <w:t>заявления о предоставлении муниципальной услуги, услуги,</w:t>
      </w:r>
    </w:p>
    <w:p w:rsidR="00312B90" w:rsidRDefault="00312B90">
      <w:pPr>
        <w:pStyle w:val="ConsPlusTitle"/>
        <w:jc w:val="center"/>
      </w:pPr>
      <w:r>
        <w:t>предоставляемой организацией, участвующей в предоставлении</w:t>
      </w:r>
    </w:p>
    <w:p w:rsidR="00312B90" w:rsidRDefault="00312B90">
      <w:pPr>
        <w:pStyle w:val="ConsPlusTitle"/>
        <w:jc w:val="center"/>
      </w:pPr>
      <w:r>
        <w:t>муниципальной услуги, и при получении результата</w:t>
      </w:r>
    </w:p>
    <w:p w:rsidR="00312B90" w:rsidRDefault="00312B90">
      <w:pPr>
        <w:pStyle w:val="ConsPlusTitle"/>
        <w:jc w:val="center"/>
      </w:pPr>
      <w:r>
        <w:t>предоставления таких услуг</w:t>
      </w:r>
    </w:p>
    <w:p w:rsidR="00312B90" w:rsidRDefault="00312B90">
      <w:pPr>
        <w:pStyle w:val="ConsPlusNormal"/>
        <w:jc w:val="both"/>
      </w:pPr>
    </w:p>
    <w:p w:rsidR="00312B90" w:rsidRDefault="00312B90">
      <w:pPr>
        <w:pStyle w:val="ConsPlusNormal"/>
        <w:ind w:firstLine="540"/>
        <w:jc w:val="both"/>
      </w:pPr>
      <w: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312B90" w:rsidRDefault="00312B90">
      <w:pPr>
        <w:pStyle w:val="ConsPlusNormal"/>
        <w:jc w:val="both"/>
      </w:pPr>
    </w:p>
    <w:p w:rsidR="00312B90" w:rsidRDefault="00312B90">
      <w:pPr>
        <w:pStyle w:val="ConsPlusTitle"/>
        <w:jc w:val="center"/>
        <w:outlineLvl w:val="2"/>
      </w:pPr>
      <w:bookmarkStart w:id="43" w:name="P486"/>
      <w:bookmarkEnd w:id="43"/>
      <w:r>
        <w:t>2.13. Срок регистрации заявления о предоставлении</w:t>
      </w:r>
    </w:p>
    <w:p w:rsidR="00312B90" w:rsidRDefault="00312B90">
      <w:pPr>
        <w:pStyle w:val="ConsPlusTitle"/>
        <w:jc w:val="center"/>
      </w:pPr>
      <w:r>
        <w:t>муниципальной услуги и услуги, предоставляемой организацией,</w:t>
      </w:r>
    </w:p>
    <w:p w:rsidR="00312B90" w:rsidRDefault="00312B90">
      <w:pPr>
        <w:pStyle w:val="ConsPlusTitle"/>
        <w:jc w:val="center"/>
      </w:pPr>
      <w:r>
        <w:t>участвующей в предоставлении муниципальной услуги</w:t>
      </w:r>
    </w:p>
    <w:p w:rsidR="00312B90" w:rsidRDefault="00312B90">
      <w:pPr>
        <w:pStyle w:val="ConsPlusNormal"/>
        <w:jc w:val="both"/>
      </w:pPr>
    </w:p>
    <w:p w:rsidR="00312B90" w:rsidRDefault="00312B90">
      <w:pPr>
        <w:pStyle w:val="ConsPlusNormal"/>
        <w:ind w:firstLine="540"/>
        <w:jc w:val="both"/>
      </w:pPr>
      <w: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312B90" w:rsidRDefault="00312B90">
      <w:pPr>
        <w:pStyle w:val="ConsPlusNormal"/>
        <w:spacing w:before="220"/>
        <w:ind w:firstLine="540"/>
        <w:jc w:val="both"/>
      </w:pPr>
      <w:r>
        <w:t>2.13.2. 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312B90" w:rsidRDefault="00312B90">
      <w:pPr>
        <w:pStyle w:val="ConsPlusNormal"/>
        <w:jc w:val="both"/>
      </w:pPr>
    </w:p>
    <w:p w:rsidR="00312B90" w:rsidRDefault="00312B90">
      <w:pPr>
        <w:pStyle w:val="ConsPlusTitle"/>
        <w:jc w:val="center"/>
        <w:outlineLvl w:val="2"/>
      </w:pPr>
      <w:r>
        <w:t>2.14. Требования к помещениям, в которых предоставляются</w:t>
      </w:r>
    </w:p>
    <w:p w:rsidR="00312B90" w:rsidRDefault="00312B90">
      <w:pPr>
        <w:pStyle w:val="ConsPlusTitle"/>
        <w:jc w:val="center"/>
      </w:pPr>
      <w:r>
        <w:t>муниципальная услуга, услуга, предоставляемая организацией,</w:t>
      </w:r>
    </w:p>
    <w:p w:rsidR="00312B90" w:rsidRDefault="00312B90">
      <w:pPr>
        <w:pStyle w:val="ConsPlusTitle"/>
        <w:jc w:val="center"/>
      </w:pPr>
      <w:r>
        <w:t>участвующей в предоставлении муниципальной услуги, к месту</w:t>
      </w:r>
    </w:p>
    <w:p w:rsidR="00312B90" w:rsidRDefault="00312B90">
      <w:pPr>
        <w:pStyle w:val="ConsPlusTitle"/>
        <w:jc w:val="center"/>
      </w:pPr>
      <w:r>
        <w:t>ожидания и приема заявителей, размещению и оформлению</w:t>
      </w:r>
    </w:p>
    <w:p w:rsidR="00312B90" w:rsidRDefault="00312B90">
      <w:pPr>
        <w:pStyle w:val="ConsPlusTitle"/>
        <w:jc w:val="center"/>
      </w:pPr>
      <w:r>
        <w:t>визуальной, текстовой и мультимедийной информации о порядке</w:t>
      </w:r>
    </w:p>
    <w:p w:rsidR="00312B90" w:rsidRDefault="00312B90">
      <w:pPr>
        <w:pStyle w:val="ConsPlusTitle"/>
        <w:jc w:val="center"/>
      </w:pPr>
      <w:r>
        <w:t>предоставления таких услуг, в том числе к обеспечению</w:t>
      </w:r>
    </w:p>
    <w:p w:rsidR="00312B90" w:rsidRDefault="00312B90">
      <w:pPr>
        <w:pStyle w:val="ConsPlusTitle"/>
        <w:jc w:val="center"/>
      </w:pPr>
      <w:r>
        <w:t>доступности для инвалидов указанных объектов в соответствии</w:t>
      </w:r>
    </w:p>
    <w:p w:rsidR="00312B90" w:rsidRDefault="00312B90">
      <w:pPr>
        <w:pStyle w:val="ConsPlusTitle"/>
        <w:jc w:val="center"/>
      </w:pPr>
      <w:r>
        <w:t>с законодательством Российской Федерации о социальной защите</w:t>
      </w:r>
    </w:p>
    <w:p w:rsidR="00312B90" w:rsidRDefault="00312B90">
      <w:pPr>
        <w:pStyle w:val="ConsPlusTitle"/>
        <w:jc w:val="center"/>
      </w:pPr>
      <w:r>
        <w:t>инвалидов</w:t>
      </w:r>
    </w:p>
    <w:p w:rsidR="00312B90" w:rsidRDefault="00312B90">
      <w:pPr>
        <w:pStyle w:val="ConsPlusNormal"/>
        <w:jc w:val="both"/>
      </w:pPr>
    </w:p>
    <w:p w:rsidR="00312B90" w:rsidRDefault="00312B90">
      <w:pPr>
        <w:pStyle w:val="ConsPlusNormal"/>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11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312B90" w:rsidRDefault="00312B90">
      <w:pPr>
        <w:pStyle w:val="ConsPlusNormal"/>
        <w:jc w:val="both"/>
      </w:pPr>
    </w:p>
    <w:p w:rsidR="00312B90" w:rsidRDefault="00312B90">
      <w:pPr>
        <w:pStyle w:val="ConsPlusTitle"/>
        <w:jc w:val="center"/>
        <w:outlineLvl w:val="2"/>
      </w:pPr>
      <w:r>
        <w:t>2.15. Показатели доступности и качества муниципальной услуги</w:t>
      </w:r>
    </w:p>
    <w:p w:rsidR="00312B90" w:rsidRDefault="00312B90">
      <w:pPr>
        <w:pStyle w:val="ConsPlusNormal"/>
        <w:jc w:val="both"/>
      </w:pPr>
    </w:p>
    <w:p w:rsidR="00312B90" w:rsidRDefault="00312B90">
      <w:pPr>
        <w:pStyle w:val="ConsPlusNormal"/>
        <w:ind w:firstLine="540"/>
        <w:jc w:val="both"/>
      </w:pPr>
      <w:r>
        <w:t>2.15.1. Показателями доступности муниципальной услуги являются:</w:t>
      </w:r>
    </w:p>
    <w:p w:rsidR="00312B90" w:rsidRDefault="00312B90">
      <w:pPr>
        <w:pStyle w:val="ConsPlusNormal"/>
        <w:spacing w:before="220"/>
        <w:ind w:firstLine="540"/>
        <w:jc w:val="both"/>
      </w:pPr>
      <w:r>
        <w:t>а)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12B90" w:rsidRDefault="00312B90">
      <w:pPr>
        <w:pStyle w:val="ConsPlusNormal"/>
        <w:spacing w:before="220"/>
        <w:ind w:firstLine="540"/>
        <w:jc w:val="both"/>
      </w:pPr>
      <w:r>
        <w:t>б) наличие помещений, оборудования и оснащения, отвечающих требованиям настоящего административного регламента;</w:t>
      </w:r>
    </w:p>
    <w:p w:rsidR="00312B90" w:rsidRDefault="00312B90">
      <w:pPr>
        <w:pStyle w:val="ConsPlusNormal"/>
        <w:spacing w:before="220"/>
        <w:ind w:firstLine="540"/>
        <w:jc w:val="both"/>
      </w:pPr>
      <w:r>
        <w:t>в) соблюдение режима работы администрации, МФЦ при предоставлении муниципальной услуги;</w:t>
      </w:r>
    </w:p>
    <w:p w:rsidR="00312B90" w:rsidRDefault="00312B90">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2B90" w:rsidRDefault="00312B90">
      <w:pPr>
        <w:pStyle w:val="ConsPlusNormal"/>
        <w:spacing w:before="220"/>
        <w:ind w:firstLine="540"/>
        <w:jc w:val="both"/>
      </w:pPr>
      <w:r>
        <w:t>д) возможность получения заявителем (представителем заявителя) муниципальной услуги через МФЦ.</w:t>
      </w:r>
    </w:p>
    <w:p w:rsidR="00312B90" w:rsidRDefault="00312B90">
      <w:pPr>
        <w:pStyle w:val="ConsPlusNormal"/>
        <w:spacing w:before="220"/>
        <w:ind w:firstLine="540"/>
        <w:jc w:val="both"/>
      </w:pPr>
      <w:r>
        <w:t>2.15.2. Показателями качества муниципальной услуги являются:</w:t>
      </w:r>
    </w:p>
    <w:p w:rsidR="00312B90" w:rsidRDefault="00312B90">
      <w:pPr>
        <w:pStyle w:val="ConsPlusNormal"/>
        <w:spacing w:before="220"/>
        <w:ind w:firstLine="540"/>
        <w:jc w:val="both"/>
      </w:pPr>
      <w:r>
        <w:t>а) соблюдение сроков и последовательности административных процедур, установленных настоящим административным регламентом;</w:t>
      </w:r>
    </w:p>
    <w:p w:rsidR="00312B90" w:rsidRDefault="00312B90">
      <w:pPr>
        <w:pStyle w:val="ConsPlusNormal"/>
        <w:spacing w:before="220"/>
        <w:ind w:firstLine="540"/>
        <w:jc w:val="both"/>
      </w:pPr>
      <w:r>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12B90" w:rsidRDefault="00312B90">
      <w:pPr>
        <w:pStyle w:val="ConsPlusNormal"/>
        <w:spacing w:before="220"/>
        <w:ind w:firstLine="540"/>
        <w:jc w:val="both"/>
      </w:pPr>
      <w:r>
        <w:t>в)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312B90" w:rsidRDefault="00312B90">
      <w:pPr>
        <w:pStyle w:val="ConsPlusNormal"/>
        <w:jc w:val="both"/>
      </w:pPr>
    </w:p>
    <w:p w:rsidR="00312B90" w:rsidRDefault="00312B90">
      <w:pPr>
        <w:pStyle w:val="ConsPlusTitle"/>
        <w:jc w:val="center"/>
        <w:outlineLvl w:val="2"/>
      </w:pPr>
      <w:r>
        <w:t>2.16. Иные требования, в том числе учитывающие случаи</w:t>
      </w:r>
    </w:p>
    <w:p w:rsidR="00312B90" w:rsidRDefault="00312B90">
      <w:pPr>
        <w:pStyle w:val="ConsPlusTitle"/>
        <w:jc w:val="center"/>
      </w:pPr>
      <w:r>
        <w:t>и порядок предоставления муниципальной услуги в упреждающем</w:t>
      </w:r>
    </w:p>
    <w:p w:rsidR="00312B90" w:rsidRDefault="00312B90">
      <w:pPr>
        <w:pStyle w:val="ConsPlusTitle"/>
        <w:jc w:val="center"/>
      </w:pPr>
      <w:r>
        <w:t>(проактивном) режиме, особенности предоставления</w:t>
      </w:r>
    </w:p>
    <w:p w:rsidR="00312B90" w:rsidRDefault="00312B90">
      <w:pPr>
        <w:pStyle w:val="ConsPlusTitle"/>
        <w:jc w:val="center"/>
      </w:pPr>
      <w:r>
        <w:t>муниципальной услуги в многофункциональных центрах</w:t>
      </w:r>
    </w:p>
    <w:p w:rsidR="00312B90" w:rsidRDefault="00312B90">
      <w:pPr>
        <w:pStyle w:val="ConsPlusTitle"/>
        <w:jc w:val="center"/>
      </w:pPr>
      <w:r>
        <w:t>предоставления государственных и муниципальных услуг,</w:t>
      </w:r>
    </w:p>
    <w:p w:rsidR="00312B90" w:rsidRDefault="00312B90">
      <w:pPr>
        <w:pStyle w:val="ConsPlusTitle"/>
        <w:jc w:val="center"/>
      </w:pPr>
      <w:r>
        <w:t>особенности предоставления муниципальной услуги</w:t>
      </w:r>
    </w:p>
    <w:p w:rsidR="00312B90" w:rsidRDefault="00312B90">
      <w:pPr>
        <w:pStyle w:val="ConsPlusTitle"/>
        <w:jc w:val="center"/>
      </w:pPr>
      <w:r>
        <w:t>по экстерриториальному принципу (в случае, если</w:t>
      </w:r>
    </w:p>
    <w:p w:rsidR="00312B90" w:rsidRDefault="00312B90">
      <w:pPr>
        <w:pStyle w:val="ConsPlusTitle"/>
        <w:jc w:val="center"/>
      </w:pPr>
      <w:r>
        <w:t>муниципальная услуга предоставляется по экстерриториальному</w:t>
      </w:r>
    </w:p>
    <w:p w:rsidR="00312B90" w:rsidRDefault="00312B90">
      <w:pPr>
        <w:pStyle w:val="ConsPlusTitle"/>
        <w:jc w:val="center"/>
      </w:pPr>
      <w:r>
        <w:t>принципу) и особенности предоставления муниципальной услуги</w:t>
      </w:r>
    </w:p>
    <w:p w:rsidR="00312B90" w:rsidRDefault="00312B90">
      <w:pPr>
        <w:pStyle w:val="ConsPlusTitle"/>
        <w:jc w:val="center"/>
      </w:pPr>
      <w:r>
        <w:t>в электронной форме</w:t>
      </w:r>
    </w:p>
    <w:p w:rsidR="00312B90" w:rsidRDefault="00312B90">
      <w:pPr>
        <w:pStyle w:val="ConsPlusNormal"/>
        <w:jc w:val="both"/>
      </w:pPr>
    </w:p>
    <w:p w:rsidR="00312B90" w:rsidRDefault="00312B90">
      <w:pPr>
        <w:pStyle w:val="ConsPlusNormal"/>
        <w:ind w:firstLine="540"/>
        <w:jc w:val="both"/>
      </w:pPr>
      <w:r>
        <w:t>2.16.1. При предоставлении муниципальной услуги в электронной форме заявитель (представитель заявителя) вправе:</w:t>
      </w:r>
    </w:p>
    <w:p w:rsidR="00312B90" w:rsidRDefault="00312B90">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Региональном портале;</w:t>
      </w:r>
    </w:p>
    <w:p w:rsidR="00312B90" w:rsidRDefault="00312B90">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113">
        <w:r>
          <w:rPr>
            <w:color w:val="0000FF"/>
          </w:rPr>
          <w:t>www.mfcto.ru</w:t>
        </w:r>
      </w:hyperlink>
      <w:r>
        <w:t>), в том числе с использованием мобильного приложения;</w:t>
      </w:r>
    </w:p>
    <w:p w:rsidR="00312B90" w:rsidRDefault="00312B90">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312B90" w:rsidRDefault="00312B90">
      <w:pPr>
        <w:pStyle w:val="ConsPlusNormal"/>
        <w:spacing w:before="220"/>
        <w:ind w:firstLine="540"/>
        <w:jc w:val="both"/>
      </w:pPr>
      <w:r>
        <w:t>г) получить сведения о ходе выполнения заявления, поданного в электронной форме;</w:t>
      </w:r>
    </w:p>
    <w:p w:rsidR="00312B90" w:rsidRDefault="00312B90">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312B90" w:rsidRDefault="00312B90">
      <w:pPr>
        <w:pStyle w:val="ConsPlusNormal"/>
        <w:spacing w:before="220"/>
        <w:ind w:firstLine="540"/>
        <w:jc w:val="both"/>
      </w:pPr>
      <w:r>
        <w:t>е) подать жалобу на решение и действие (бездействие) должностного лица либо муниципального служащего администрации посредством официального сайта Уватского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312B90" w:rsidRDefault="00312B90">
      <w:pPr>
        <w:pStyle w:val="ConsPlusNormal"/>
        <w:spacing w:before="220"/>
        <w:ind w:firstLine="540"/>
        <w:jc w:val="both"/>
      </w:pPr>
      <w:r>
        <w:t>2.16.2.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услуги в МФЦ, не предусмотрено.</w:t>
      </w:r>
    </w:p>
    <w:p w:rsidR="00312B90" w:rsidRDefault="00312B90">
      <w:pPr>
        <w:pStyle w:val="ConsPlusNormal"/>
        <w:jc w:val="both"/>
      </w:pPr>
    </w:p>
    <w:p w:rsidR="00312B90" w:rsidRDefault="00312B90">
      <w:pPr>
        <w:pStyle w:val="ConsPlusTitle"/>
        <w:jc w:val="center"/>
        <w:outlineLvl w:val="1"/>
      </w:pPr>
      <w:r>
        <w:t>III. СОСТАВ, ПОСЛЕДОВАТЕЛЬНОСТЬ И СРОКИ ВЫПОЛНЕНИЯ</w:t>
      </w:r>
    </w:p>
    <w:p w:rsidR="00312B90" w:rsidRDefault="00312B90">
      <w:pPr>
        <w:pStyle w:val="ConsPlusTitle"/>
        <w:jc w:val="center"/>
      </w:pPr>
      <w:r>
        <w:t>АДМИНИСТРАТИВНЫХ ПРОЦЕДУР, ТРЕБОВАНИЯ К ПОРЯДКУ ИХ</w:t>
      </w:r>
    </w:p>
    <w:p w:rsidR="00312B90" w:rsidRDefault="00312B90">
      <w:pPr>
        <w:pStyle w:val="ConsPlusTitle"/>
        <w:jc w:val="center"/>
      </w:pPr>
      <w:r>
        <w:t>ВЫПОЛНЕНИЯ, В ТОМ ЧИСЛЕ ОСОБЕННОСТИ ВЫПОЛНЕНИЯ</w:t>
      </w:r>
    </w:p>
    <w:p w:rsidR="00312B90" w:rsidRDefault="00312B90">
      <w:pPr>
        <w:pStyle w:val="ConsPlusTitle"/>
        <w:jc w:val="center"/>
      </w:pPr>
      <w:r>
        <w:t>АДМИНИСТРАТИВНЫХ ПРОЦЕДУР В ЭЛЕКТРОННОЙ ФОРМЕ, А ТАКЖЕ</w:t>
      </w:r>
    </w:p>
    <w:p w:rsidR="00312B90" w:rsidRDefault="00312B90">
      <w:pPr>
        <w:pStyle w:val="ConsPlusTitle"/>
        <w:jc w:val="center"/>
      </w:pPr>
      <w:r>
        <w:t>ОСОБЕННОСТИ ВЫПОЛНЕНИЯ АДМИНИСТРАТИВНЫХ ПРОЦЕДУР В МФЦ</w:t>
      </w:r>
    </w:p>
    <w:p w:rsidR="00312B90" w:rsidRDefault="00312B90">
      <w:pPr>
        <w:pStyle w:val="ConsPlusNormal"/>
        <w:jc w:val="both"/>
      </w:pPr>
    </w:p>
    <w:p w:rsidR="00312B90" w:rsidRDefault="00312B90">
      <w:pPr>
        <w:pStyle w:val="ConsPlusTitle"/>
        <w:jc w:val="center"/>
        <w:outlineLvl w:val="2"/>
      </w:pPr>
      <w:r>
        <w:t>3.1. Перечень и особенности исполнения административных</w:t>
      </w:r>
    </w:p>
    <w:p w:rsidR="00312B90" w:rsidRDefault="00312B90">
      <w:pPr>
        <w:pStyle w:val="ConsPlusTitle"/>
        <w:jc w:val="center"/>
      </w:pPr>
      <w:r>
        <w:t>процедур</w:t>
      </w:r>
    </w:p>
    <w:p w:rsidR="00312B90" w:rsidRDefault="00312B90">
      <w:pPr>
        <w:pStyle w:val="ConsPlusNormal"/>
        <w:jc w:val="both"/>
      </w:pPr>
    </w:p>
    <w:p w:rsidR="00312B90" w:rsidRDefault="00312B90">
      <w:pPr>
        <w:pStyle w:val="ConsPlusNormal"/>
        <w:ind w:firstLine="540"/>
        <w:jc w:val="both"/>
      </w:pPr>
      <w:r>
        <w:t>3.1.1. Предоставление муниципальной услуги включает в себя следующие административные процедуры:</w:t>
      </w:r>
    </w:p>
    <w:p w:rsidR="00312B90" w:rsidRDefault="00312B90">
      <w:pPr>
        <w:pStyle w:val="ConsPlusNormal"/>
        <w:spacing w:before="220"/>
        <w:ind w:firstLine="540"/>
        <w:jc w:val="both"/>
      </w:pPr>
      <w:r>
        <w:t>а) прием и регистрация заявления о предоставлении муниципальной услуги;</w:t>
      </w:r>
    </w:p>
    <w:p w:rsidR="00312B90" w:rsidRDefault="00312B90">
      <w:pPr>
        <w:pStyle w:val="ConsPlusNormal"/>
        <w:spacing w:before="220"/>
        <w:ind w:firstLine="540"/>
        <w:jc w:val="both"/>
      </w:pPr>
      <w:r>
        <w:lastRenderedPageBreak/>
        <w:t>б) рассмотрение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rsidR="00312B90" w:rsidRDefault="00312B90">
      <w:pPr>
        <w:pStyle w:val="ConsPlusNormal"/>
        <w:spacing w:before="220"/>
        <w:ind w:firstLine="540"/>
        <w:jc w:val="both"/>
      </w:pPr>
      <w:r>
        <w:t>в) предложение многодетной семье (семье) или законному представителю варианта предоставления земельного участка;</w:t>
      </w:r>
    </w:p>
    <w:p w:rsidR="00312B90" w:rsidRDefault="00312B90">
      <w:pPr>
        <w:pStyle w:val="ConsPlusNormal"/>
        <w:spacing w:before="220"/>
        <w:ind w:firstLine="540"/>
        <w:jc w:val="both"/>
      </w:pPr>
      <w:r>
        <w:t xml:space="preserve">г) рассмотрение письменного согласия многодетной семьи (семьи) или законного представителя с предложенным вариантом предоставления земельного участка и принятие решения, за исключением случаев, установленных </w:t>
      </w:r>
      <w:hyperlink r:id="rId114">
        <w:r>
          <w:rPr>
            <w:color w:val="0000FF"/>
          </w:rPr>
          <w:t>пунктом 5.13</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о бесплатном (в том числе первоочередном) предоставлении многодетной семье (семье) земельного участка;</w:t>
      </w:r>
    </w:p>
    <w:p w:rsidR="00312B90" w:rsidRDefault="00312B90">
      <w:pPr>
        <w:pStyle w:val="ConsPlusNormal"/>
        <w:spacing w:before="220"/>
        <w:ind w:firstLine="540"/>
        <w:jc w:val="both"/>
      </w:pPr>
      <w:r>
        <w:t>об отказе в бесплатном предоставлении многодетной семье (семье) земельного участка;</w:t>
      </w:r>
    </w:p>
    <w:p w:rsidR="00312B90" w:rsidRDefault="00312B90">
      <w:pPr>
        <w:pStyle w:val="ConsPlusNormal"/>
        <w:spacing w:before="220"/>
        <w:ind w:firstLine="540"/>
        <w:jc w:val="both"/>
      </w:pPr>
      <w:r>
        <w:t>об отказе в первоочередном бесплатном предоставлении многодетной семье (семье) земельного участка.</w:t>
      </w:r>
    </w:p>
    <w:p w:rsidR="00312B90" w:rsidRDefault="00312B90">
      <w:pPr>
        <w:pStyle w:val="ConsPlusNormal"/>
        <w:spacing w:before="220"/>
        <w:ind w:firstLine="540"/>
        <w:jc w:val="both"/>
      </w:pPr>
      <w:r>
        <w:t>д) рассмотрение отказа многодетной семьи (семьи) или законного представителя от предложенного варианта предоставления земельного участка и принятие решения об отказе в бесплатном (в том числе первоочередном) предоставлении многодетной семье (семье) земельного участка;</w:t>
      </w:r>
    </w:p>
    <w:p w:rsidR="00312B90" w:rsidRDefault="00312B90">
      <w:pPr>
        <w:pStyle w:val="ConsPlusNormal"/>
        <w:spacing w:before="220"/>
        <w:ind w:firstLine="540"/>
        <w:jc w:val="both"/>
      </w:pPr>
      <w:r>
        <w:t>е) снятие многодетных семей (семей) с учета;</w:t>
      </w:r>
    </w:p>
    <w:p w:rsidR="00312B90" w:rsidRDefault="00312B90">
      <w:pPr>
        <w:pStyle w:val="ConsPlusNormal"/>
        <w:spacing w:before="220"/>
        <w:ind w:firstLine="540"/>
        <w:jc w:val="both"/>
      </w:pPr>
      <w:r>
        <w:t>ж) рассмотрение зарегистрированного заявления и принятие решения о повторном предоставлении земельного участка;</w:t>
      </w:r>
    </w:p>
    <w:p w:rsidR="00312B90" w:rsidRDefault="00312B90">
      <w:pPr>
        <w:pStyle w:val="ConsPlusNormal"/>
        <w:spacing w:before="220"/>
        <w:ind w:firstLine="540"/>
        <w:jc w:val="both"/>
      </w:pPr>
      <w:r>
        <w:t>з) рассмотрение зарегистрированного заявления и принятие решения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p>
    <w:p w:rsidR="00312B90" w:rsidRDefault="00312B90">
      <w:pPr>
        <w:pStyle w:val="ConsPlusNormal"/>
        <w:spacing w:before="220"/>
        <w:ind w:firstLine="540"/>
        <w:jc w:val="both"/>
      </w:pPr>
      <w:r>
        <w:t>и) рассмотрение зарегистрированного заявления и принятие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принятие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312B90" w:rsidRDefault="00312B90">
      <w:pPr>
        <w:pStyle w:val="ConsPlusNormal"/>
        <w:spacing w:before="220"/>
        <w:ind w:firstLine="540"/>
        <w:jc w:val="both"/>
      </w:pPr>
      <w:r>
        <w:t>к) исправление допущенных опечаток и ошибок в выданных в результате предоставления муниципальной услуги документах.</w:t>
      </w:r>
    </w:p>
    <w:p w:rsidR="00312B90" w:rsidRDefault="00312B90">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312B90" w:rsidRDefault="00312B90">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312B90" w:rsidRDefault="00312B90">
      <w:pPr>
        <w:pStyle w:val="ConsPlusNormal"/>
        <w:spacing w:before="220"/>
        <w:ind w:firstLine="540"/>
        <w:jc w:val="both"/>
      </w:pPr>
      <w:r>
        <w:t>3.1.2. Особенности выполнения отдельных административных процедур в МФЦ:</w:t>
      </w:r>
    </w:p>
    <w:p w:rsidR="00312B90" w:rsidRDefault="00312B90">
      <w:pPr>
        <w:pStyle w:val="ConsPlusNormal"/>
        <w:spacing w:before="220"/>
        <w:ind w:firstLine="540"/>
        <w:jc w:val="both"/>
      </w:pPr>
      <w:bookmarkStart w:id="44" w:name="P564"/>
      <w:bookmarkEnd w:id="44"/>
      <w:r>
        <w:lastRenderedPageBreak/>
        <w:t>3.1.2.1. При предоставлении муниципальной услуги в МФЦ заявитель (представитель заявителя) вправе:</w:t>
      </w:r>
    </w:p>
    <w:p w:rsidR="00312B90" w:rsidRDefault="00312B90">
      <w:pPr>
        <w:pStyle w:val="ConsPlusNormal"/>
        <w:spacing w:before="220"/>
        <w:ind w:firstLine="540"/>
        <w:jc w:val="both"/>
      </w:pPr>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312B90" w:rsidRDefault="00312B90">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15">
        <w:r>
          <w:rPr>
            <w:color w:val="0000FF"/>
          </w:rPr>
          <w:t>www.mfcto.ru</w:t>
        </w:r>
      </w:hyperlink>
      <w:r>
        <w:t>).</w:t>
      </w:r>
    </w:p>
    <w:p w:rsidR="00312B90" w:rsidRDefault="00312B90">
      <w:pPr>
        <w:pStyle w:val="ConsPlusNormal"/>
        <w:spacing w:before="220"/>
        <w:ind w:firstLine="540"/>
        <w:jc w:val="both"/>
      </w:pPr>
      <w:r>
        <w:t xml:space="preserve">3.1.2.2. Административные процедуры, предусмотренные </w:t>
      </w:r>
      <w:hyperlink w:anchor="P564">
        <w:r>
          <w:rPr>
            <w:color w:val="0000FF"/>
          </w:rPr>
          <w:t>подпунктом 3.1.2.1</w:t>
        </w:r>
      </w:hyperlink>
      <w:r>
        <w:t xml:space="preserve"> настоящего пункта, выполняются в соответствии с </w:t>
      </w:r>
      <w:hyperlink r:id="rId11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17">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312B90" w:rsidRDefault="00312B90">
      <w:pPr>
        <w:pStyle w:val="ConsPlusNormal"/>
        <w:spacing w:before="220"/>
        <w:ind w:firstLine="540"/>
        <w:jc w:val="both"/>
      </w:pPr>
      <w:r>
        <w:t>3.1.3. Особенности предоставления муниципальной услуги в электронной форме:</w:t>
      </w:r>
    </w:p>
    <w:p w:rsidR="00312B90" w:rsidRDefault="00312B90">
      <w:pPr>
        <w:pStyle w:val="ConsPlusNormal"/>
        <w:spacing w:before="220"/>
        <w:ind w:firstLine="540"/>
        <w:jc w:val="both"/>
      </w:pPr>
      <w: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312B90" w:rsidRDefault="00312B90">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2B90" w:rsidRDefault="00312B90">
      <w:pPr>
        <w:pStyle w:val="ConsPlusNormal"/>
        <w:spacing w:before="220"/>
        <w:ind w:firstLine="540"/>
        <w:jc w:val="both"/>
      </w:pPr>
      <w:r>
        <w:t>3.1.3.3. При формировании заявления заявителю (представителю заявителя) обеспечивается:</w:t>
      </w:r>
    </w:p>
    <w:p w:rsidR="00312B90" w:rsidRDefault="00312B90">
      <w:pPr>
        <w:pStyle w:val="ConsPlusNormal"/>
        <w:spacing w:before="220"/>
        <w:ind w:firstLine="540"/>
        <w:jc w:val="both"/>
      </w:pPr>
      <w:r>
        <w:t>а) возможность копирования и сохранения заявления и иных документов;</w:t>
      </w:r>
    </w:p>
    <w:p w:rsidR="00312B90" w:rsidRDefault="00312B90">
      <w:pPr>
        <w:pStyle w:val="ConsPlusNormal"/>
        <w:spacing w:before="220"/>
        <w:ind w:firstLine="540"/>
        <w:jc w:val="both"/>
      </w:pPr>
      <w:r>
        <w:t>б) возможность печати на бумажном носителе копии электронной формы заявления;</w:t>
      </w:r>
    </w:p>
    <w:p w:rsidR="00312B90" w:rsidRDefault="00312B90">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312B90" w:rsidRDefault="00312B90">
      <w:pPr>
        <w:pStyle w:val="ConsPlusNormal"/>
        <w:spacing w:before="22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312B90" w:rsidRDefault="00312B90">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312B90" w:rsidRDefault="00312B90">
      <w:pPr>
        <w:pStyle w:val="ConsPlusNormal"/>
        <w:spacing w:before="220"/>
        <w:ind w:firstLine="540"/>
        <w:jc w:val="both"/>
      </w:pPr>
      <w:r>
        <w:lastRenderedPageBreak/>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12B90" w:rsidRDefault="00312B90">
      <w:pPr>
        <w:pStyle w:val="ConsPlusNormal"/>
        <w:spacing w:before="220"/>
        <w:ind w:firstLine="540"/>
        <w:jc w:val="both"/>
      </w:pPr>
      <w: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312B90" w:rsidRDefault="00312B90">
      <w:pPr>
        <w:pStyle w:val="ConsPlusNormal"/>
        <w:spacing w:before="220"/>
        <w:ind w:firstLine="540"/>
        <w:jc w:val="both"/>
      </w:pPr>
      <w:r>
        <w:t>3.1.3.5. Заявление становится доступным для сотрудника управления,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312B90" w:rsidRDefault="00312B90">
      <w:pPr>
        <w:pStyle w:val="ConsPlusNormal"/>
        <w:spacing w:before="220"/>
        <w:ind w:firstLine="540"/>
        <w:jc w:val="both"/>
      </w:pPr>
      <w:r>
        <w:t>Сотрудник управления:</w:t>
      </w:r>
    </w:p>
    <w:p w:rsidR="00312B90" w:rsidRDefault="00312B90">
      <w:pPr>
        <w:pStyle w:val="ConsPlusNormal"/>
        <w:spacing w:before="220"/>
        <w:ind w:firstLine="540"/>
        <w:jc w:val="both"/>
      </w:pPr>
      <w:r>
        <w:t>а) рассматривает поступившие заявления и документы;</w:t>
      </w:r>
    </w:p>
    <w:p w:rsidR="00312B90" w:rsidRDefault="00312B90">
      <w:pPr>
        <w:pStyle w:val="ConsPlusNormal"/>
        <w:spacing w:before="220"/>
        <w:ind w:firstLine="540"/>
        <w:jc w:val="both"/>
      </w:pPr>
      <w:r>
        <w:t xml:space="preserve">б) производит действия в соответствии с </w:t>
      </w:r>
      <w:hyperlink w:anchor="P601">
        <w:r>
          <w:rPr>
            <w:color w:val="0000FF"/>
          </w:rPr>
          <w:t>пунктом 3.2.3 Главы 3.2</w:t>
        </w:r>
      </w:hyperlink>
      <w:r>
        <w:t xml:space="preserve"> настоящего административного регламента.</w:t>
      </w:r>
    </w:p>
    <w:p w:rsidR="00312B90" w:rsidRDefault="00312B90">
      <w:pPr>
        <w:pStyle w:val="ConsPlusNormal"/>
        <w:spacing w:before="220"/>
        <w:ind w:firstLine="540"/>
        <w:jc w:val="both"/>
      </w:pPr>
      <w: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312B90" w:rsidRDefault="00312B90">
      <w:pPr>
        <w:pStyle w:val="ConsPlusNormal"/>
        <w:spacing w:before="220"/>
        <w:ind w:firstLine="540"/>
        <w:jc w:val="both"/>
      </w:pPr>
      <w:r>
        <w:t>а) 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312B90" w:rsidRDefault="00312B90">
      <w:pPr>
        <w:pStyle w:val="ConsPlusNormal"/>
        <w:spacing w:before="220"/>
        <w:ind w:firstLine="540"/>
        <w:jc w:val="both"/>
      </w:pPr>
      <w:r>
        <w:t>б)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12B90" w:rsidRDefault="00312B90">
      <w:pPr>
        <w:pStyle w:val="ConsPlusNormal"/>
        <w:spacing w:before="220"/>
        <w:ind w:firstLine="540"/>
        <w:jc w:val="both"/>
      </w:pPr>
      <w: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312B90" w:rsidRDefault="00312B90">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312B90" w:rsidRDefault="00312B90">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312B90" w:rsidRDefault="00312B90">
      <w:pPr>
        <w:pStyle w:val="ConsPlusNormal"/>
        <w:spacing w:before="220"/>
        <w:ind w:firstLine="540"/>
        <w:jc w:val="both"/>
      </w:pPr>
      <w: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12B90" w:rsidRDefault="00312B90">
      <w:pPr>
        <w:pStyle w:val="ConsPlusNormal"/>
        <w:jc w:val="both"/>
      </w:pPr>
    </w:p>
    <w:p w:rsidR="00312B90" w:rsidRDefault="00312B90">
      <w:pPr>
        <w:pStyle w:val="ConsPlusTitle"/>
        <w:jc w:val="center"/>
        <w:outlineLvl w:val="2"/>
      </w:pPr>
      <w:bookmarkStart w:id="45" w:name="P591"/>
      <w:bookmarkEnd w:id="45"/>
      <w:r>
        <w:t>3.2. Прием и регистрация заявления и документов, необходимых</w:t>
      </w:r>
    </w:p>
    <w:p w:rsidR="00312B90" w:rsidRDefault="00312B90">
      <w:pPr>
        <w:pStyle w:val="ConsPlusTitle"/>
        <w:jc w:val="center"/>
      </w:pPr>
      <w:r>
        <w:t>для предоставления муниципальной услуги</w:t>
      </w:r>
    </w:p>
    <w:p w:rsidR="00312B90" w:rsidRDefault="00312B90">
      <w:pPr>
        <w:pStyle w:val="ConsPlusNormal"/>
        <w:jc w:val="both"/>
      </w:pPr>
    </w:p>
    <w:p w:rsidR="00312B90" w:rsidRDefault="00312B90">
      <w:pPr>
        <w:pStyle w:val="ConsPlusNormal"/>
        <w:ind w:firstLine="540"/>
        <w:jc w:val="both"/>
      </w:pPr>
      <w: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165">
        <w:r>
          <w:rPr>
            <w:color w:val="0000FF"/>
          </w:rPr>
          <w:t>Главой 2.6</w:t>
        </w:r>
      </w:hyperlink>
      <w:r>
        <w:t xml:space="preserve"> настоящего административного регламента (далее - 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312B90" w:rsidRDefault="00312B90">
      <w:pPr>
        <w:pStyle w:val="ConsPlusNormal"/>
        <w:spacing w:before="220"/>
        <w:ind w:firstLine="540"/>
        <w:jc w:val="both"/>
      </w:pPr>
      <w:r>
        <w:lastRenderedPageBreak/>
        <w:t>3.2.2. В ходе личного приема заявителя (представителя заявителя) сотрудник МФЦ:</w:t>
      </w:r>
    </w:p>
    <w:p w:rsidR="00312B90" w:rsidRDefault="00312B90">
      <w:pPr>
        <w:pStyle w:val="ConsPlusNormal"/>
        <w:spacing w:before="220"/>
        <w:ind w:firstLine="540"/>
        <w:jc w:val="both"/>
      </w:pPr>
      <w:r>
        <w:t xml:space="preserve">а) устанавливает личность заявителя (представителя заявителя) способами, предусмотренными Федеральным </w:t>
      </w:r>
      <w:hyperlink r:id="rId118">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12B90" w:rsidRDefault="00312B90">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312B90" w:rsidRDefault="00312B90">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65">
        <w:r>
          <w:rPr>
            <w:color w:val="0000FF"/>
          </w:rPr>
          <w:t>Главы 2.6</w:t>
        </w:r>
      </w:hyperlink>
      <w:r>
        <w:t xml:space="preserve"> настоящего административного регламента заявитель (представитель заявителя) должен предоставить самостоятельно;</w:t>
      </w:r>
    </w:p>
    <w:p w:rsidR="00312B90" w:rsidRDefault="00312B90">
      <w:pPr>
        <w:pStyle w:val="ConsPlusNormal"/>
        <w:spacing w:before="220"/>
        <w:ind w:firstLine="540"/>
        <w:jc w:val="both"/>
      </w:pPr>
      <w:r>
        <w:t xml:space="preserve">г) обеспечивает изготовление копий с представленных заявителем (представителем заявителя) оригиналов документов, предусмотренных </w:t>
      </w:r>
      <w:hyperlink r:id="rId119">
        <w:r>
          <w:rPr>
            <w:color w:val="0000FF"/>
          </w:rPr>
          <w:t>пунктами 3</w:t>
        </w:r>
      </w:hyperlink>
      <w:r>
        <w:t xml:space="preserve">, </w:t>
      </w:r>
      <w:hyperlink r:id="rId120">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12B90" w:rsidRDefault="00312B90">
      <w:pPr>
        <w:pStyle w:val="ConsPlusNormal"/>
        <w:spacing w:before="220"/>
        <w:ind w:firstLine="540"/>
        <w:jc w:val="both"/>
      </w:pPr>
      <w:r>
        <w:t>д) обеспечивает регистрацию заявления в журнале, а также выдачу заявителю (представителю заявителя) под личную подпись расписки о приеме заявления и документов.</w:t>
      </w:r>
    </w:p>
    <w:p w:rsidR="00312B90" w:rsidRDefault="00312B90">
      <w:pPr>
        <w:pStyle w:val="ConsPlusNormal"/>
        <w:spacing w:before="220"/>
        <w:ind w:firstLine="540"/>
        <w:jc w:val="both"/>
      </w:pPr>
      <w:bookmarkStart w:id="46" w:name="P601"/>
      <w:bookmarkEnd w:id="46"/>
      <w:r>
        <w:t xml:space="preserve">3.2.3. При поступлении в администрацию заявления и документов в электронной форме, посредством почтового отправления или из МФЦ, сотрудник управления в срок, установленный </w:t>
      </w:r>
      <w:hyperlink w:anchor="P486">
        <w:r>
          <w:rPr>
            <w:color w:val="0000FF"/>
          </w:rPr>
          <w:t>Главой 2.13</w:t>
        </w:r>
      </w:hyperlink>
      <w:r>
        <w:t xml:space="preserve"> административного регламента для регистрации заявления, проверяет наличие (отсутствие) указанных в </w:t>
      </w:r>
      <w:hyperlink w:anchor="P392">
        <w:r>
          <w:rPr>
            <w:color w:val="0000FF"/>
          </w:rPr>
          <w:t>Главе 2.8</w:t>
        </w:r>
      </w:hyperlink>
      <w:r>
        <w:t xml:space="preserve"> настоящего административного регламента оснований для отказа в их приеме.</w:t>
      </w:r>
    </w:p>
    <w:p w:rsidR="00312B90" w:rsidRDefault="00312B90">
      <w:pPr>
        <w:pStyle w:val="ConsPlusNormal"/>
        <w:spacing w:before="220"/>
        <w:ind w:firstLine="540"/>
        <w:jc w:val="both"/>
      </w:pPr>
      <w:r>
        <w:t xml:space="preserve">При отсутствии указанных в </w:t>
      </w:r>
      <w:hyperlink w:anchor="P392">
        <w:r>
          <w:rPr>
            <w:color w:val="0000FF"/>
          </w:rPr>
          <w:t>Главе 2.8</w:t>
        </w:r>
      </w:hyperlink>
      <w:r>
        <w:t xml:space="preserve"> настоящего административного регламента оснований для отказа в приеме заявления и документов сотрудник управления в срок, установленный </w:t>
      </w:r>
      <w:hyperlink w:anchor="P486">
        <w:r>
          <w:rPr>
            <w:color w:val="0000FF"/>
          </w:rPr>
          <w:t>Главой 2.13</w:t>
        </w:r>
      </w:hyperlink>
      <w:r>
        <w:t xml:space="preserve"> настоящего административного регламента, обеспечивает регистрацию заявления в журнале.</w:t>
      </w:r>
    </w:p>
    <w:p w:rsidR="00312B90" w:rsidRDefault="00312B90">
      <w:pPr>
        <w:pStyle w:val="ConsPlusNormal"/>
        <w:spacing w:before="220"/>
        <w:ind w:firstLine="540"/>
        <w:jc w:val="both"/>
      </w:pPr>
      <w:r>
        <w:t xml:space="preserve">При наличии указанных в </w:t>
      </w:r>
      <w:hyperlink w:anchor="P392">
        <w:r>
          <w:rPr>
            <w:color w:val="0000FF"/>
          </w:rPr>
          <w:t>Главе 2.8</w:t>
        </w:r>
      </w:hyperlink>
      <w:r>
        <w:t xml:space="preserve"> настоящего административного регламента оснований для отказа в приеме заявления и документов сотрудник управления в срок, установленный </w:t>
      </w:r>
      <w:hyperlink w:anchor="P486">
        <w:r>
          <w:rPr>
            <w:color w:val="0000FF"/>
          </w:rPr>
          <w:t>Главой 2.13</w:t>
        </w:r>
      </w:hyperlink>
      <w:r>
        <w:t xml:space="preserve"> настоящего административного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w:t>
      </w:r>
      <w:hyperlink r:id="rId121">
        <w:r>
          <w:rPr>
            <w:color w:val="0000FF"/>
          </w:rPr>
          <w:t>постановления</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312B90" w:rsidRDefault="00312B90">
      <w:pPr>
        <w:pStyle w:val="ConsPlusNormal"/>
        <w:jc w:val="both"/>
      </w:pPr>
    </w:p>
    <w:p w:rsidR="00312B90" w:rsidRDefault="00312B90">
      <w:pPr>
        <w:pStyle w:val="ConsPlusTitle"/>
        <w:jc w:val="center"/>
        <w:outlineLvl w:val="2"/>
      </w:pPr>
      <w:r>
        <w:t>3.3. Рассмотрение зарегистрированного заявления и принятие</w:t>
      </w:r>
    </w:p>
    <w:p w:rsidR="00312B90" w:rsidRDefault="00312B90">
      <w:pPr>
        <w:pStyle w:val="ConsPlusTitle"/>
        <w:jc w:val="center"/>
      </w:pPr>
      <w:r>
        <w:t>решения о принятии многодетной семьи на учет или об отказе</w:t>
      </w:r>
    </w:p>
    <w:p w:rsidR="00312B90" w:rsidRDefault="00312B90">
      <w:pPr>
        <w:pStyle w:val="ConsPlusTitle"/>
        <w:jc w:val="center"/>
      </w:pPr>
      <w:r>
        <w:t>в принятии многодетной семьи на учет</w:t>
      </w:r>
    </w:p>
    <w:p w:rsidR="00312B90" w:rsidRDefault="00312B90">
      <w:pPr>
        <w:pStyle w:val="ConsPlusNormal"/>
        <w:jc w:val="both"/>
      </w:pPr>
    </w:p>
    <w:p w:rsidR="00312B90" w:rsidRDefault="00312B90">
      <w:pPr>
        <w:pStyle w:val="ConsPlusNormal"/>
        <w:ind w:firstLine="540"/>
        <w:jc w:val="both"/>
      </w:pPr>
      <w:r>
        <w:t xml:space="preserve">3.3.1. Основанием для начала административной процедуры является зарегистрированное </w:t>
      </w:r>
      <w:r>
        <w:lastRenderedPageBreak/>
        <w:t>заявление.</w:t>
      </w:r>
    </w:p>
    <w:p w:rsidR="00312B90" w:rsidRDefault="00312B90">
      <w:pPr>
        <w:pStyle w:val="ConsPlusNormal"/>
        <w:spacing w:before="220"/>
        <w:ind w:firstLine="540"/>
        <w:jc w:val="both"/>
      </w:pPr>
      <w:r>
        <w:t>3.3.2. Сотрудник управления в течение 20 календарных дней со дня регистрации заявления, осуществляет:</w:t>
      </w:r>
    </w:p>
    <w:p w:rsidR="00312B90" w:rsidRDefault="00312B90">
      <w:pPr>
        <w:pStyle w:val="ConsPlusNormal"/>
        <w:spacing w:before="220"/>
        <w:ind w:firstLine="540"/>
        <w:jc w:val="both"/>
      </w:pPr>
      <w:r>
        <w:t xml:space="preserve">а) проведение проверки сведений, подтверждающих соответствие многодетной семьи требованиям, установленным </w:t>
      </w:r>
      <w:hyperlink r:id="rId122">
        <w:r>
          <w:rPr>
            <w:color w:val="0000FF"/>
          </w:rPr>
          <w:t>статьями 1</w:t>
        </w:r>
      </w:hyperlink>
      <w:r>
        <w:t xml:space="preserve"> и </w:t>
      </w:r>
      <w:hyperlink r:id="rId123">
        <w:r>
          <w:rPr>
            <w:color w:val="0000FF"/>
          </w:rPr>
          <w:t>2</w:t>
        </w:r>
      </w:hyperlink>
      <w:r>
        <w:t xml:space="preserve"> Закона N 64, в порядке, установленном </w:t>
      </w:r>
      <w:hyperlink r:id="rId124">
        <w:r>
          <w:rPr>
            <w:color w:val="0000FF"/>
          </w:rPr>
          <w:t>пунктами 3.1</w:t>
        </w:r>
      </w:hyperlink>
      <w:r>
        <w:t xml:space="preserve"> - </w:t>
      </w:r>
      <w:hyperlink r:id="rId125">
        <w:r>
          <w:rPr>
            <w:color w:val="0000FF"/>
          </w:rPr>
          <w:t>3.3</w:t>
        </w:r>
      </w:hyperlink>
      <w:r>
        <w:t xml:space="preserve"> Положения о бесплатном предоставлении земельных участков, рассмотрение зарегистрированного заявления на предмет наличия оснований для отказа в принятии многодетной семьи на учет в целях бесплатного (в том числе первоочередного) предоставления земельного участка, указанных в </w:t>
      </w:r>
      <w:hyperlink w:anchor="P408">
        <w:r>
          <w:rPr>
            <w:color w:val="0000FF"/>
          </w:rPr>
          <w:t>подпункте 2.9.1.1 пункта 2.9.1 Главы 2.9</w:t>
        </w:r>
      </w:hyperlink>
      <w:r>
        <w:t xml:space="preserve"> настоящего административного регламента. Отказ в принятии многодетной семьи на учет в целях бесплатного (в том числе первоочередного) предоставления земельного участка должен быть мотивированным с указанием (описанием) конкретных оснований отказа из установленных в </w:t>
      </w:r>
      <w:hyperlink w:anchor="P408">
        <w:r>
          <w:rPr>
            <w:color w:val="0000FF"/>
          </w:rPr>
          <w:t>подпункте 2.9.1.1 пункта 2.9.1 Главы 2.9</w:t>
        </w:r>
      </w:hyperlink>
      <w:r>
        <w:t xml:space="preserve"> настоящего административного регламента;</w:t>
      </w:r>
    </w:p>
    <w:p w:rsidR="00312B90" w:rsidRDefault="00312B90">
      <w:pPr>
        <w:pStyle w:val="ConsPlusNormal"/>
        <w:spacing w:before="220"/>
        <w:ind w:firstLine="540"/>
        <w:jc w:val="both"/>
      </w:pPr>
      <w:r>
        <w:t>б) подготовку проекта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 при отсутствии оснований для отказа либо проекта решения об отказе в принятии многодетной семьи на учет в целях бесплатного (в том числе первоочередного) предоставления земельного участка - при наличии оснований для отказа.</w:t>
      </w:r>
    </w:p>
    <w:p w:rsidR="00312B90" w:rsidRDefault="00312B90">
      <w:pPr>
        <w:pStyle w:val="ConsPlusNormal"/>
        <w:spacing w:before="220"/>
        <w:ind w:firstLine="540"/>
        <w:jc w:val="both"/>
      </w:pPr>
      <w:r>
        <w:t>3.3.3. Сотрудник управления в течение 1 рабочего дня, следующего за днем подготовки проекта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передает его, в сектор делопроизводства, документационного обеспечения и контроля аппарата Главы Администрации Уватского муниципального района Тюменской области (далее - Сектор) для утверждения (подписания) на заседании Коллегии Администрации,</w:t>
      </w:r>
    </w:p>
    <w:p w:rsidR="00312B90" w:rsidRDefault="00312B90">
      <w:pPr>
        <w:pStyle w:val="ConsPlusNormal"/>
        <w:spacing w:before="220"/>
        <w:ind w:firstLine="540"/>
        <w:jc w:val="both"/>
      </w:pPr>
      <w:r>
        <w:t>Сотрудники Сектора обеспечивают подписание (утверждение) проекта решения Главой Администрации Уватского муниципального района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12B90" w:rsidRDefault="00312B90">
      <w:pPr>
        <w:pStyle w:val="ConsPlusNormal"/>
        <w:spacing w:before="220"/>
        <w:ind w:firstLine="540"/>
        <w:jc w:val="both"/>
      </w:pPr>
      <w:r>
        <w:t>3.3.4. Сотрудник управления в течение 5 рабочих дней со дня утверждения (подписания)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либо решения об отказе в принятии многодетной семьи на учет в целях бесплатного (в том числе первоочередного)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вручается лично под подпись.</w:t>
      </w:r>
    </w:p>
    <w:p w:rsidR="00312B90" w:rsidRDefault="00312B90">
      <w:pPr>
        <w:pStyle w:val="ConsPlusNormal"/>
        <w:jc w:val="both"/>
      </w:pPr>
    </w:p>
    <w:p w:rsidR="00312B90" w:rsidRDefault="00312B90">
      <w:pPr>
        <w:pStyle w:val="ConsPlusTitle"/>
        <w:jc w:val="center"/>
        <w:outlineLvl w:val="2"/>
      </w:pPr>
      <w:r>
        <w:t>3.4. Предложение многодетной семье (семье) или законному</w:t>
      </w:r>
    </w:p>
    <w:p w:rsidR="00312B90" w:rsidRDefault="00312B90">
      <w:pPr>
        <w:pStyle w:val="ConsPlusTitle"/>
        <w:jc w:val="center"/>
      </w:pPr>
      <w:r>
        <w:t>представителю варианта предоставления земельного участка</w:t>
      </w:r>
    </w:p>
    <w:p w:rsidR="00312B90" w:rsidRDefault="00312B90">
      <w:pPr>
        <w:pStyle w:val="ConsPlusNormal"/>
        <w:jc w:val="both"/>
      </w:pPr>
    </w:p>
    <w:p w:rsidR="00312B90" w:rsidRDefault="00312B90">
      <w:pPr>
        <w:pStyle w:val="ConsPlusNormal"/>
        <w:ind w:firstLine="540"/>
        <w:jc w:val="both"/>
      </w:pPr>
      <w:r>
        <w:t>3.4.1. Основанием для начала административной процедуры является принятие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w:t>
      </w:r>
    </w:p>
    <w:p w:rsidR="00312B90" w:rsidRDefault="00312B90">
      <w:pPr>
        <w:pStyle w:val="ConsPlusNormal"/>
        <w:spacing w:before="220"/>
        <w:ind w:firstLine="540"/>
        <w:jc w:val="both"/>
      </w:pPr>
      <w:bookmarkStart w:id="47" w:name="P621"/>
      <w:bookmarkEnd w:id="47"/>
      <w:r>
        <w:t xml:space="preserve">3.4.2. Сотрудник управления в течение 13 рабочих дней со дня включения земельных </w:t>
      </w:r>
      <w:r>
        <w:lastRenderedPageBreak/>
        <w:t xml:space="preserve">участков в перечни, указанные в </w:t>
      </w:r>
      <w:hyperlink r:id="rId126">
        <w:r>
          <w:rPr>
            <w:color w:val="0000FF"/>
          </w:rPr>
          <w:t>абзаце первом пункта 5.1.3</w:t>
        </w:r>
      </w:hyperlink>
      <w:r>
        <w:t xml:space="preserve"> Положения о бесплатном предоставлении земельных участков,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по </w:t>
      </w:r>
      <w:hyperlink w:anchor="P1523">
        <w:r>
          <w:rPr>
            <w:color w:val="0000FF"/>
          </w:rPr>
          <w:t>форме</w:t>
        </w:r>
      </w:hyperlink>
      <w:r>
        <w:t xml:space="preserve"> согласно приложению N 6 к настоящему административному регламенту.</w:t>
      </w:r>
    </w:p>
    <w:p w:rsidR="00312B90" w:rsidRDefault="00312B90">
      <w:pPr>
        <w:pStyle w:val="ConsPlusNormal"/>
        <w:spacing w:before="220"/>
        <w:ind w:firstLine="540"/>
        <w:jc w:val="both"/>
      </w:pPr>
      <w:r>
        <w:t xml:space="preserve">3.4.3. Сотрудник управления в течение 1 рабочего дня, следующего за днем подготовки проекта уведомления, указанного в </w:t>
      </w:r>
      <w:hyperlink w:anchor="P621">
        <w:r>
          <w:rPr>
            <w:color w:val="0000FF"/>
          </w:rPr>
          <w:t>пункте 3.4.2</w:t>
        </w:r>
      </w:hyperlink>
      <w:r>
        <w:t xml:space="preserve"> настоящей Главы, передает его на утверждение (подписание) заместителю главы администрации Уватского муниципального района, курирующего деятельность управления (далее по тексту - Заместитель главы), который подлежит утверждению (подписанию) в течение 1 календарного дня со дня их поступления к Заместителю главы.</w:t>
      </w:r>
    </w:p>
    <w:p w:rsidR="00312B90" w:rsidRDefault="00312B90">
      <w:pPr>
        <w:pStyle w:val="ConsPlusNormal"/>
        <w:spacing w:before="220"/>
        <w:ind w:firstLine="540"/>
        <w:jc w:val="both"/>
      </w:pPr>
      <w:r>
        <w:t>3.4.4. Сотрудник управления в течение 1 рабочего дня со дня утверждения (подписания) Заместителем главы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направление уведомления 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выдачу уведомления 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rsidR="00312B90" w:rsidRDefault="00312B90">
      <w:pPr>
        <w:pStyle w:val="ConsPlusNormal"/>
        <w:jc w:val="both"/>
      </w:pPr>
    </w:p>
    <w:p w:rsidR="00312B90" w:rsidRDefault="00312B90">
      <w:pPr>
        <w:pStyle w:val="ConsPlusTitle"/>
        <w:jc w:val="center"/>
        <w:outlineLvl w:val="2"/>
      </w:pPr>
      <w:r>
        <w:t>3.5. Рассмотрение поступившего от многодетной семьи (семьи)</w:t>
      </w:r>
    </w:p>
    <w:p w:rsidR="00312B90" w:rsidRDefault="00312B90">
      <w:pPr>
        <w:pStyle w:val="ConsPlusTitle"/>
        <w:jc w:val="center"/>
      </w:pPr>
      <w:r>
        <w:t>или законного представителя заявления о предоставлении</w:t>
      </w:r>
    </w:p>
    <w:p w:rsidR="00312B90" w:rsidRDefault="00312B90">
      <w:pPr>
        <w:pStyle w:val="ConsPlusTitle"/>
        <w:jc w:val="center"/>
      </w:pPr>
      <w:r>
        <w:t>предлагаемого варианта земельного участка и принятие</w:t>
      </w:r>
    </w:p>
    <w:p w:rsidR="00312B90" w:rsidRDefault="00312B90">
      <w:pPr>
        <w:pStyle w:val="ConsPlusTitle"/>
        <w:jc w:val="center"/>
      </w:pPr>
      <w:r>
        <w:t>решения, за исключением случаев, установленных пунктом 5.13</w:t>
      </w:r>
    </w:p>
    <w:p w:rsidR="00312B90" w:rsidRDefault="00312B90">
      <w:pPr>
        <w:pStyle w:val="ConsPlusTitle"/>
        <w:jc w:val="center"/>
      </w:pPr>
      <w:r>
        <w:t>Положения о бесплатном предоставлении земельных участков,</w:t>
      </w:r>
    </w:p>
    <w:p w:rsidR="00312B90" w:rsidRDefault="00312B90">
      <w:pPr>
        <w:pStyle w:val="ConsPlusTitle"/>
        <w:jc w:val="center"/>
      </w:pPr>
      <w:r>
        <w:t>о бесплатном (в том числе первоочередном) предоставлении</w:t>
      </w:r>
    </w:p>
    <w:p w:rsidR="00312B90" w:rsidRDefault="00312B90">
      <w:pPr>
        <w:pStyle w:val="ConsPlusTitle"/>
        <w:jc w:val="center"/>
      </w:pPr>
      <w:r>
        <w:t>многодетной семье (семье) земельного участка, об отказе</w:t>
      </w:r>
    </w:p>
    <w:p w:rsidR="00312B90" w:rsidRDefault="00312B90">
      <w:pPr>
        <w:pStyle w:val="ConsPlusTitle"/>
        <w:jc w:val="center"/>
      </w:pPr>
      <w:r>
        <w:t>в бесплатном предоставлении многодетной семье (семье)</w:t>
      </w:r>
    </w:p>
    <w:p w:rsidR="00312B90" w:rsidRDefault="00312B90">
      <w:pPr>
        <w:pStyle w:val="ConsPlusTitle"/>
        <w:jc w:val="center"/>
      </w:pPr>
      <w:r>
        <w:t>земельного участка, об отказе в первоочередном бесплатном</w:t>
      </w:r>
    </w:p>
    <w:p w:rsidR="00312B90" w:rsidRDefault="00312B90">
      <w:pPr>
        <w:pStyle w:val="ConsPlusTitle"/>
        <w:jc w:val="center"/>
      </w:pPr>
      <w:r>
        <w:t>предоставлении многодетной семье (семье) земельного участка</w:t>
      </w:r>
    </w:p>
    <w:p w:rsidR="00312B90" w:rsidRDefault="00312B90">
      <w:pPr>
        <w:pStyle w:val="ConsPlusNormal"/>
        <w:jc w:val="both"/>
      </w:pPr>
    </w:p>
    <w:p w:rsidR="00312B90" w:rsidRDefault="00312B90">
      <w:pPr>
        <w:pStyle w:val="ConsPlusNormal"/>
        <w:ind w:firstLine="540"/>
        <w:jc w:val="both"/>
      </w:pPr>
      <w:r>
        <w:t>3.5.1. Основанием для начала административной процедуры является получение от заявителя (представителя заявителя) заявления о предоставлении предлагаемого варианта земельного участка.</w:t>
      </w:r>
    </w:p>
    <w:p w:rsidR="00312B90" w:rsidRDefault="00312B90">
      <w:pPr>
        <w:pStyle w:val="ConsPlusNormal"/>
        <w:spacing w:before="220"/>
        <w:ind w:firstLine="540"/>
        <w:jc w:val="both"/>
      </w:pPr>
      <w:r>
        <w:t>Заявления о предоставлении предлагаемого варианта земельного участка подлежит регистрации не позднее рабочего дня, следующего за днем поступления такого заявления.</w:t>
      </w:r>
    </w:p>
    <w:p w:rsidR="00312B90" w:rsidRDefault="00312B90">
      <w:pPr>
        <w:pStyle w:val="ConsPlusNormal"/>
        <w:spacing w:before="220"/>
        <w:ind w:firstLine="540"/>
        <w:jc w:val="both"/>
      </w:pPr>
      <w:r>
        <w:t xml:space="preserve">3.5.2. Сотрудник управления в течение 3 календарных дней со дня регистрации заявления о предоставлении предлагаемого варианта земельного участка 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w:t>
      </w:r>
      <w:hyperlink r:id="rId127">
        <w:r>
          <w:rPr>
            <w:color w:val="0000FF"/>
          </w:rPr>
          <w:t>Законом</w:t>
        </w:r>
      </w:hyperlink>
      <w:r>
        <w:t xml:space="preserve"> N 64.</w:t>
      </w:r>
    </w:p>
    <w:p w:rsidR="00312B90" w:rsidRDefault="00312B90">
      <w:pPr>
        <w:pStyle w:val="ConsPlusNormal"/>
        <w:spacing w:before="220"/>
        <w:ind w:firstLine="540"/>
        <w:jc w:val="both"/>
      </w:pPr>
      <w:bookmarkStart w:id="48" w:name="P639"/>
      <w:bookmarkEnd w:id="48"/>
      <w:r>
        <w:t>3.5.3. Сотрудник управления в течение 17 календарных дней со дня регистрации заявления о предоставлении предлагаемого варианта земельного участка, осуществляет подготовку проектов одного из следующих решений:</w:t>
      </w:r>
    </w:p>
    <w:p w:rsidR="00312B90" w:rsidRDefault="00312B90">
      <w:pPr>
        <w:pStyle w:val="ConsPlusNormal"/>
        <w:spacing w:before="220"/>
        <w:ind w:firstLine="540"/>
        <w:jc w:val="both"/>
      </w:pPr>
      <w:r>
        <w:t>а) о бесплатном (в том числе первоочередном) предоставлении многодетной семье (семье) земельного участка;</w:t>
      </w:r>
    </w:p>
    <w:p w:rsidR="00312B90" w:rsidRDefault="00312B90">
      <w:pPr>
        <w:pStyle w:val="ConsPlusNormal"/>
        <w:spacing w:before="220"/>
        <w:ind w:firstLine="540"/>
        <w:jc w:val="both"/>
      </w:pPr>
      <w:r>
        <w:lastRenderedPageBreak/>
        <w:t>б) об отказе в бесплатном предоставлении многодетной семье (семье) земельного участка с указанием причин такого отказа;</w:t>
      </w:r>
    </w:p>
    <w:p w:rsidR="00312B90" w:rsidRDefault="00312B90">
      <w:pPr>
        <w:pStyle w:val="ConsPlusNormal"/>
        <w:spacing w:before="220"/>
        <w:ind w:firstLine="540"/>
        <w:jc w:val="both"/>
      </w:pPr>
      <w:r>
        <w:t>в) об отказе в первоочередном бесплатном предоставлении многодетной семье (семье) земельного участка с указанием причин такого отказа.</w:t>
      </w:r>
    </w:p>
    <w:p w:rsidR="00312B90" w:rsidRDefault="00312B90">
      <w:pPr>
        <w:pStyle w:val="ConsPlusNormal"/>
        <w:spacing w:before="220"/>
        <w:ind w:firstLine="540"/>
        <w:jc w:val="both"/>
      </w:pPr>
      <w:r>
        <w:t xml:space="preserve">3.5.4. Сотрудник управления в течение 1 рабочего дня, следующего за днем подготовки проектов одного из решений, указанных в </w:t>
      </w:r>
      <w:hyperlink w:anchor="P639">
        <w:r>
          <w:rPr>
            <w:color w:val="0000FF"/>
          </w:rPr>
          <w:t>пункте 3.5.3</w:t>
        </w:r>
      </w:hyperlink>
      <w:r>
        <w:t xml:space="preserve"> настоящей Главы, передает их на утверждение (подписание) в Сектор для утверждения (подписания) на заседании Коллегии Администрации.</w:t>
      </w:r>
    </w:p>
    <w:p w:rsidR="00312B90" w:rsidRDefault="00312B90">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12B90" w:rsidRDefault="00312B90">
      <w:pPr>
        <w:pStyle w:val="ConsPlusNormal"/>
        <w:spacing w:before="220"/>
        <w:ind w:firstLine="540"/>
        <w:jc w:val="both"/>
      </w:pPr>
      <w:r>
        <w:t xml:space="preserve">3.5.5. Сотрудник управления в течение 5 рабочих дней со дня утверждения (подписания) одного из решений, указанных в </w:t>
      </w:r>
      <w:hyperlink w:anchor="P639">
        <w:r>
          <w:rPr>
            <w:color w:val="0000FF"/>
          </w:rPr>
          <w:t>пункте 3.5.3</w:t>
        </w:r>
      </w:hyperlink>
      <w:r>
        <w:t xml:space="preserve"> настоящей Главы, осуществляет направление (выдачу) копии решения об отказе в бесплатном (в том числе первоочередном) предоставлении многодетной семье (семье) земельного участка или копии решения о бесплатном (в том числе первоочередном) предоставлении многодетной семье (семье) земельного участка и выписку из Единого государственного реестра недвижимости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вручение лично под подпись.</w:t>
      </w:r>
    </w:p>
    <w:p w:rsidR="00312B90" w:rsidRDefault="00312B90">
      <w:pPr>
        <w:pStyle w:val="ConsPlusNormal"/>
        <w:jc w:val="both"/>
      </w:pPr>
    </w:p>
    <w:p w:rsidR="00312B90" w:rsidRDefault="00312B90">
      <w:pPr>
        <w:pStyle w:val="ConsPlusTitle"/>
        <w:jc w:val="center"/>
        <w:outlineLvl w:val="2"/>
      </w:pPr>
      <w:r>
        <w:t>3.6. Рассмотрение письменного отказа многодетной семьи</w:t>
      </w:r>
    </w:p>
    <w:p w:rsidR="00312B90" w:rsidRDefault="00312B90">
      <w:pPr>
        <w:pStyle w:val="ConsPlusTitle"/>
        <w:jc w:val="center"/>
      </w:pPr>
      <w:r>
        <w:t>(семьи) от предложенного варианта предоставления земельного</w:t>
      </w:r>
    </w:p>
    <w:p w:rsidR="00312B90" w:rsidRDefault="00312B90">
      <w:pPr>
        <w:pStyle w:val="ConsPlusTitle"/>
        <w:jc w:val="center"/>
      </w:pPr>
      <w:r>
        <w:t>участка и принятие решения об отказе в бесплатном (в том</w:t>
      </w:r>
    </w:p>
    <w:p w:rsidR="00312B90" w:rsidRDefault="00312B90">
      <w:pPr>
        <w:pStyle w:val="ConsPlusTitle"/>
        <w:jc w:val="center"/>
      </w:pPr>
      <w:r>
        <w:t>числе первоочередном) предоставлении заявителю земельного</w:t>
      </w:r>
    </w:p>
    <w:p w:rsidR="00312B90" w:rsidRDefault="00312B90">
      <w:pPr>
        <w:pStyle w:val="ConsPlusTitle"/>
        <w:jc w:val="center"/>
      </w:pPr>
      <w:r>
        <w:t>участка</w:t>
      </w:r>
    </w:p>
    <w:p w:rsidR="00312B90" w:rsidRDefault="00312B90">
      <w:pPr>
        <w:pStyle w:val="ConsPlusNormal"/>
        <w:jc w:val="both"/>
      </w:pPr>
    </w:p>
    <w:p w:rsidR="00312B90" w:rsidRDefault="00312B90">
      <w:pPr>
        <w:pStyle w:val="ConsPlusNormal"/>
        <w:ind w:firstLine="540"/>
        <w:jc w:val="both"/>
      </w:pPr>
      <w:r>
        <w:t>3.6.1. Основанием для начала административной процедуры является письменный отказ многодетной семьи (семьи) или законного представителя от предложенного варианта предоставления земельного участка.</w:t>
      </w:r>
    </w:p>
    <w:p w:rsidR="00312B90" w:rsidRDefault="00312B90">
      <w:pPr>
        <w:pStyle w:val="ConsPlusNormal"/>
        <w:spacing w:before="220"/>
        <w:ind w:firstLine="540"/>
        <w:jc w:val="both"/>
      </w:pPr>
      <w:r>
        <w:t>Письменный отказ от предложенного варианта предоставления земельного участка подлежит регистрации не позднее рабочего дня, следующего за днем поступления такого отказа.</w:t>
      </w:r>
    </w:p>
    <w:p w:rsidR="00312B90" w:rsidRDefault="00312B90">
      <w:pPr>
        <w:pStyle w:val="ConsPlusNormal"/>
        <w:spacing w:before="220"/>
        <w:ind w:firstLine="540"/>
        <w:jc w:val="both"/>
      </w:pPr>
      <w:r>
        <w:t>3.6.2. Сотрудник управления в течение 3 рабочих дней со дня получения письменного отказа многодетной семьи (семьи) или законного представителя от предложенного варианта предоставления земельного участка осуществляет подготовку проекта решения об отказе в бесплатном (в том числе первоочередном) предоставлении многодетной семье (семье) земельного участка.</w:t>
      </w:r>
    </w:p>
    <w:p w:rsidR="00312B90" w:rsidRDefault="00312B90">
      <w:pPr>
        <w:pStyle w:val="ConsPlusNormal"/>
        <w:spacing w:before="220"/>
        <w:ind w:firstLine="540"/>
        <w:jc w:val="both"/>
      </w:pPr>
      <w:bookmarkStart w:id="49" w:name="P656"/>
      <w:bookmarkEnd w:id="49"/>
      <w:r>
        <w:t>3.6.3. Сотрудник управления в течение 1 рабочего дня, следующего за днем подготовки проекта решения об отказе в бесплатном (в том числе первоочередном) предоставлении многодетной семье (семье) земельного участка, передает его, в Сектор для утверждения (подписания) на заседании Коллегии Администрации,</w:t>
      </w:r>
    </w:p>
    <w:p w:rsidR="00312B90" w:rsidRDefault="00312B90">
      <w:pPr>
        <w:pStyle w:val="ConsPlusNormal"/>
        <w:spacing w:before="220"/>
        <w:ind w:firstLine="540"/>
        <w:jc w:val="both"/>
      </w:pPr>
      <w:r>
        <w:t xml:space="preserve">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w:t>
      </w:r>
      <w:r>
        <w:lastRenderedPageBreak/>
        <w:t>способом получения результата муниципальной услуги.</w:t>
      </w:r>
    </w:p>
    <w:p w:rsidR="00312B90" w:rsidRDefault="00312B90">
      <w:pPr>
        <w:pStyle w:val="ConsPlusNormal"/>
        <w:spacing w:before="220"/>
        <w:ind w:firstLine="540"/>
        <w:jc w:val="both"/>
      </w:pPr>
      <w:r>
        <w:t xml:space="preserve">3.6.4. Сотрудник управления в течение 5 рабочих дней со дня утверждения (подписания) решения об отказе в бесплатном (в том числе первоочередном) предоставлении многодетной семье (семье) земельного участка, указанного в </w:t>
      </w:r>
      <w:hyperlink w:anchor="P656">
        <w:r>
          <w:rPr>
            <w:color w:val="0000FF"/>
          </w:rPr>
          <w:t>пункте 3.6.3</w:t>
        </w:r>
      </w:hyperlink>
      <w:r>
        <w:t xml:space="preserve"> настоящей Главы, осуществляет направление (выдачу) копии решения родителям (усыновителям), законному представителю либо иному уполномоченному лицу при наличии у него нотариально удостоверенной доверенности почтовым отправлением либо вручение лично под подпись.</w:t>
      </w:r>
    </w:p>
    <w:p w:rsidR="00312B90" w:rsidRDefault="00312B90">
      <w:pPr>
        <w:pStyle w:val="ConsPlusNormal"/>
        <w:jc w:val="both"/>
      </w:pPr>
    </w:p>
    <w:p w:rsidR="00312B90" w:rsidRDefault="00312B90">
      <w:pPr>
        <w:pStyle w:val="ConsPlusTitle"/>
        <w:jc w:val="center"/>
        <w:outlineLvl w:val="2"/>
      </w:pPr>
      <w:r>
        <w:t>3.7. Снятие многодетных семей (семей) с учета</w:t>
      </w:r>
    </w:p>
    <w:p w:rsidR="00312B90" w:rsidRDefault="00312B90">
      <w:pPr>
        <w:pStyle w:val="ConsPlusNormal"/>
        <w:jc w:val="both"/>
      </w:pPr>
    </w:p>
    <w:p w:rsidR="00312B90" w:rsidRDefault="00312B90">
      <w:pPr>
        <w:pStyle w:val="ConsPlusNormal"/>
        <w:ind w:firstLine="540"/>
        <w:jc w:val="both"/>
      </w:pPr>
      <w:r>
        <w:t xml:space="preserve">3.7.1. Основанием для начала административной процедуры является поступление заявления о снятии с учета или выявление сведений, указанных в </w:t>
      </w:r>
      <w:hyperlink w:anchor="P420">
        <w:r>
          <w:rPr>
            <w:color w:val="0000FF"/>
          </w:rPr>
          <w:t>пункте 2.9.1.4 Главы 2.9</w:t>
        </w:r>
      </w:hyperlink>
      <w:r>
        <w:t xml:space="preserve"> настоящего административного регламента.</w:t>
      </w:r>
    </w:p>
    <w:p w:rsidR="00312B90" w:rsidRDefault="00312B90">
      <w:pPr>
        <w:pStyle w:val="ConsPlusNormal"/>
        <w:spacing w:before="220"/>
        <w:ind w:firstLine="540"/>
        <w:jc w:val="both"/>
      </w:pPr>
      <w:bookmarkStart w:id="50" w:name="P663"/>
      <w:bookmarkEnd w:id="50"/>
      <w:r>
        <w:t xml:space="preserve">3.7.2. Сотрудник управления в течение 2 рабочих дней со дня поступления заявления о снятии с учета или выявления сведений, указанных в </w:t>
      </w:r>
      <w:hyperlink w:anchor="P420">
        <w:r>
          <w:rPr>
            <w:color w:val="0000FF"/>
          </w:rPr>
          <w:t>пункте 2.9.1.4 Главы 2.9</w:t>
        </w:r>
      </w:hyperlink>
      <w:r>
        <w:t xml:space="preserve"> настоящего административного регламента, осуществляет подготовку проекта решения о снятии заявителя с учета.</w:t>
      </w:r>
    </w:p>
    <w:p w:rsidR="00312B90" w:rsidRDefault="00312B90">
      <w:pPr>
        <w:pStyle w:val="ConsPlusNormal"/>
        <w:spacing w:before="220"/>
        <w:ind w:firstLine="540"/>
        <w:jc w:val="both"/>
      </w:pPr>
      <w:bookmarkStart w:id="51" w:name="P664"/>
      <w:bookmarkEnd w:id="51"/>
      <w:r>
        <w:t xml:space="preserve">3.7.3. Сотрудник управления в течение 1 рабочего дня, следующего за днем подготовки проекта решения о снятии заявителя с учета, указанного в </w:t>
      </w:r>
      <w:hyperlink w:anchor="P663">
        <w:r>
          <w:rPr>
            <w:color w:val="0000FF"/>
          </w:rPr>
          <w:t>пункте 3.7.2</w:t>
        </w:r>
      </w:hyperlink>
      <w:r>
        <w:t xml:space="preserve"> настоящей Главы, передает их на утверждение (подписание) в Сектор для утверждения (подписания) на заседании Коллегии Администрации.</w:t>
      </w:r>
    </w:p>
    <w:p w:rsidR="00312B90" w:rsidRDefault="00312B90">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12B90" w:rsidRDefault="00312B90">
      <w:pPr>
        <w:pStyle w:val="ConsPlusNormal"/>
        <w:spacing w:before="220"/>
        <w:ind w:firstLine="540"/>
        <w:jc w:val="both"/>
      </w:pPr>
      <w:r>
        <w:t xml:space="preserve">3.7.4. Сотрудник управления в течение 5 рабочих дней со дня утверждения (подписания) решения о снятии заявителя с учета, указанного в </w:t>
      </w:r>
      <w:hyperlink w:anchor="P664">
        <w:r>
          <w:rPr>
            <w:color w:val="0000FF"/>
          </w:rPr>
          <w:t>пункте 3.7.3</w:t>
        </w:r>
      </w:hyperlink>
      <w:r>
        <w:t xml:space="preserve"> настоящей главы, осуществляет направление копии решения заявителю (представителю заявителя) почтовым отправлением либо вручение лично под подпись.</w:t>
      </w:r>
    </w:p>
    <w:p w:rsidR="00312B90" w:rsidRDefault="00312B90">
      <w:pPr>
        <w:pStyle w:val="ConsPlusNormal"/>
        <w:jc w:val="both"/>
      </w:pPr>
    </w:p>
    <w:p w:rsidR="00312B90" w:rsidRDefault="00312B90">
      <w:pPr>
        <w:pStyle w:val="ConsPlusTitle"/>
        <w:jc w:val="center"/>
        <w:outlineLvl w:val="2"/>
      </w:pPr>
      <w:r>
        <w:t>3.8. Рассмотрение зарегистрированного заявления и принятие</w:t>
      </w:r>
    </w:p>
    <w:p w:rsidR="00312B90" w:rsidRDefault="00312B90">
      <w:pPr>
        <w:pStyle w:val="ConsPlusTitle"/>
        <w:jc w:val="center"/>
      </w:pPr>
      <w:r>
        <w:t>решения о повторном предоставлении земельного участка</w:t>
      </w:r>
    </w:p>
    <w:p w:rsidR="00312B90" w:rsidRDefault="00312B90">
      <w:pPr>
        <w:pStyle w:val="ConsPlusNormal"/>
        <w:jc w:val="both"/>
      </w:pPr>
    </w:p>
    <w:p w:rsidR="00312B90" w:rsidRDefault="00312B90">
      <w:pPr>
        <w:pStyle w:val="ConsPlusNormal"/>
        <w:ind w:firstLine="540"/>
        <w:jc w:val="both"/>
      </w:pPr>
      <w:r>
        <w:t>3.8.1. Основанием для начала административной процедуры является зарегистрированное заявление в целях повторного предоставления земельного участка гражданину, достигшему 18 лет, и (или) законному представителю.</w:t>
      </w:r>
    </w:p>
    <w:p w:rsidR="00312B90" w:rsidRDefault="00312B90">
      <w:pPr>
        <w:pStyle w:val="ConsPlusNormal"/>
        <w:spacing w:before="220"/>
        <w:ind w:firstLine="540"/>
        <w:jc w:val="both"/>
      </w:pPr>
      <w:r>
        <w:t>3.8.2. Сотрудник управления в течение 10 рабочих дней со дня регистрации заявления в целях повторного предоставления земельного участка, осуществляет:</w:t>
      </w:r>
    </w:p>
    <w:p w:rsidR="00312B90" w:rsidRDefault="00312B90">
      <w:pPr>
        <w:pStyle w:val="ConsPlusNormal"/>
        <w:spacing w:before="220"/>
        <w:ind w:firstLine="540"/>
        <w:jc w:val="both"/>
      </w:pPr>
      <w:r>
        <w:t xml:space="preserve">а) его рассмотрение на предмет наличия оснований для отказа в принятии гражданина (граждан) и (или) ребенка (детей) на учет в целях повторного бесплатного предоставления земельного участка, указанных в </w:t>
      </w:r>
      <w:hyperlink w:anchor="P429">
        <w:r>
          <w:rPr>
            <w:color w:val="0000FF"/>
          </w:rPr>
          <w:t>подпункте 2.9.1.6 пункта 2.9.1 Главы 2.9</w:t>
        </w:r>
      </w:hyperlink>
      <w:r>
        <w:t xml:space="preserve"> настоящего административного регламента. Отказ в принятии гражданина (граждан) и (или) ребенка (детей) на учет в целях повторного бесплатного предоставления земельного участка должен быть мотивированным с указанием (описанием) конкретных оснований отказа из установленных в </w:t>
      </w:r>
      <w:hyperlink w:anchor="P429">
        <w:r>
          <w:rPr>
            <w:color w:val="0000FF"/>
          </w:rPr>
          <w:t>подпункте 2.9.1.6 пункта 2.9.1 Главы 2.9</w:t>
        </w:r>
      </w:hyperlink>
      <w:r>
        <w:t xml:space="preserve"> настоящего административного регламента, а также с указанием положения заявления, в отношении которого выявлены такие основания;</w:t>
      </w:r>
    </w:p>
    <w:p w:rsidR="00312B90" w:rsidRDefault="00312B90">
      <w:pPr>
        <w:pStyle w:val="ConsPlusNormal"/>
        <w:spacing w:before="220"/>
        <w:ind w:firstLine="540"/>
        <w:jc w:val="both"/>
      </w:pPr>
      <w:bookmarkStart w:id="52" w:name="P674"/>
      <w:bookmarkEnd w:id="52"/>
      <w:r>
        <w:lastRenderedPageBreak/>
        <w:t>б) подготовку проекта решения о принятии гражданина (граждан) и (или) ребенка (детей) на учет в целях повторного бесплатного предоставления земельного участка - при отсутствии оснований для отказа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 при наличии оснований для отказа.</w:t>
      </w:r>
    </w:p>
    <w:p w:rsidR="00312B90" w:rsidRDefault="00312B90">
      <w:pPr>
        <w:pStyle w:val="ConsPlusNormal"/>
        <w:spacing w:before="220"/>
        <w:ind w:firstLine="540"/>
        <w:jc w:val="both"/>
      </w:pPr>
      <w:r>
        <w:t xml:space="preserve">3.8.3. Сотрудник управления в течение 1 рабочего дня, следующего за днем подготовки проектов решений, указанных в </w:t>
      </w:r>
      <w:hyperlink w:anchor="P674">
        <w:r>
          <w:rPr>
            <w:color w:val="0000FF"/>
          </w:rPr>
          <w:t>подпункте "б" пункта 3.8.2</w:t>
        </w:r>
      </w:hyperlink>
      <w:r>
        <w:t xml:space="preserve"> настоящей Главы, передает их на утверждение (подписание) в Сектор для утверждения (подписания) на заседании Коллегии Администрации.</w:t>
      </w:r>
    </w:p>
    <w:p w:rsidR="00312B90" w:rsidRDefault="00312B90">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12B90" w:rsidRDefault="00312B90">
      <w:pPr>
        <w:pStyle w:val="ConsPlusNormal"/>
        <w:spacing w:before="220"/>
        <w:ind w:firstLine="540"/>
        <w:jc w:val="both"/>
      </w:pPr>
      <w:r>
        <w:t>3.8.4. Сотрудник управления в течение 5 рабочих дней со дня утверждения (подписания) решения о принятии гражданина (граждан) и (или) ребенка (детей) на учет в целях повторного бесплатного предоставления земельного участка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w:t>
      </w:r>
    </w:p>
    <w:p w:rsidR="00312B90" w:rsidRDefault="00312B90">
      <w:pPr>
        <w:pStyle w:val="ConsPlusNormal"/>
        <w:spacing w:before="220"/>
        <w:ind w:firstLine="540"/>
        <w:jc w:val="both"/>
      </w:pPr>
      <w:r>
        <w:t xml:space="preserve">Одновременно с копией решения о принятии гражданина (граждан) и (или) ребенка (детей) на учет в целях повторного бесплатного предоставления земельного участка заявителю направляется проект договора о передаче ранее предоставленного многодетной семье (семье) земельного участка на основании </w:t>
      </w:r>
      <w:hyperlink r:id="rId128">
        <w:r>
          <w:rPr>
            <w:color w:val="0000FF"/>
          </w:rPr>
          <w:t>Закона</w:t>
        </w:r>
      </w:hyperlink>
      <w:r>
        <w:t xml:space="preserve"> N 64 в муниципальную собственность для подписания.</w:t>
      </w:r>
    </w:p>
    <w:p w:rsidR="00312B90" w:rsidRDefault="00312B90">
      <w:pPr>
        <w:pStyle w:val="ConsPlusNormal"/>
        <w:spacing w:before="220"/>
        <w:ind w:firstLine="540"/>
        <w:jc w:val="both"/>
      </w:pPr>
      <w:bookmarkStart w:id="53" w:name="P679"/>
      <w:bookmarkEnd w:id="53"/>
      <w:r>
        <w:t>3.8.5. Гражданин (граждане), достигший (достигшие) 18 лет, которому (которым) предоставлен земельный участок, и (или) законный представитель в течение 50 календарных дней со дня принятия решения о принятии гражданина (граждан) и (или) ребенка (детей) на учет в целях повторного бесплатного предоставления земельного участка осуществляет (осуществляют) подписание проекта договора и направление его в администрацию.</w:t>
      </w:r>
    </w:p>
    <w:p w:rsidR="00312B90" w:rsidRDefault="00312B90">
      <w:pPr>
        <w:pStyle w:val="ConsPlusNormal"/>
        <w:spacing w:before="220"/>
        <w:ind w:firstLine="540"/>
        <w:jc w:val="both"/>
      </w:pPr>
      <w:r>
        <w:t xml:space="preserve">Договор о передаче ранее предоставленного многодетной семье (семье) земельного участка на основании </w:t>
      </w:r>
      <w:hyperlink r:id="rId129">
        <w:r>
          <w:rPr>
            <w:color w:val="0000FF"/>
          </w:rPr>
          <w:t>Закона</w:t>
        </w:r>
      </w:hyperlink>
      <w:r>
        <w:t xml:space="preserve"> N 64 в муниципальную собственность подлежит нотариальному удостоверению в случаях, предусмотренных действующим законодательством.</w:t>
      </w:r>
    </w:p>
    <w:p w:rsidR="00312B90" w:rsidRDefault="00312B90">
      <w:pPr>
        <w:pStyle w:val="ConsPlusNormal"/>
        <w:spacing w:before="220"/>
        <w:ind w:firstLine="540"/>
        <w:jc w:val="both"/>
      </w:pPr>
      <w:r>
        <w:t xml:space="preserve">Расходы по нотариальному удостоверению договора о передаче ранее предоставленного многодетной семье (семье) земельного участка на основании </w:t>
      </w:r>
      <w:hyperlink r:id="rId130">
        <w:r>
          <w:rPr>
            <w:color w:val="0000FF"/>
          </w:rPr>
          <w:t>Закона</w:t>
        </w:r>
      </w:hyperlink>
      <w:r>
        <w:t xml:space="preserve"> N 64 в муниципальную собственность возлагаются на администрацию.</w:t>
      </w:r>
    </w:p>
    <w:p w:rsidR="00312B90" w:rsidRDefault="00312B90">
      <w:pPr>
        <w:pStyle w:val="ConsPlusNormal"/>
        <w:spacing w:before="220"/>
        <w:ind w:firstLine="540"/>
        <w:jc w:val="both"/>
      </w:pPr>
      <w:r>
        <w:t xml:space="preserve">3.8.6. Администрация в срок не позднее 5 рабочих дней со дня получения договора, указанного в </w:t>
      </w:r>
      <w:hyperlink w:anchor="P679">
        <w:r>
          <w:rPr>
            <w:color w:val="0000FF"/>
          </w:rPr>
          <w:t>пункте 3.8.5</w:t>
        </w:r>
      </w:hyperlink>
      <w:r>
        <w:t xml:space="preserve"> настоящей Главы, 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w:t>
      </w:r>
      <w:hyperlink r:id="rId131">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312B90" w:rsidRDefault="00312B90">
      <w:pPr>
        <w:pStyle w:val="ConsPlusNormal"/>
        <w:spacing w:before="220"/>
        <w:ind w:firstLine="540"/>
        <w:jc w:val="both"/>
      </w:pPr>
      <w:r>
        <w:t xml:space="preserve">3.8.7. Земельный участок предоставляется повторно гражданину (гражданам) и (или) ребенку (детям), состоящему (состоящим) на учете в зависимости от целей ранее предоставленного на основании </w:t>
      </w:r>
      <w:hyperlink r:id="rId132">
        <w:r>
          <w:rPr>
            <w:color w:val="0000FF"/>
          </w:rPr>
          <w:t>Закона</w:t>
        </w:r>
      </w:hyperlink>
      <w:r>
        <w:t xml:space="preserve"> N 64 земельного участка, в порядке очередности, </w:t>
      </w:r>
      <w:r>
        <w:lastRenderedPageBreak/>
        <w:t>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
    <w:p w:rsidR="00312B90" w:rsidRDefault="00312B90">
      <w:pPr>
        <w:pStyle w:val="ConsPlusNormal"/>
        <w:spacing w:before="220"/>
        <w:ind w:firstLine="540"/>
        <w:jc w:val="both"/>
      </w:pPr>
      <w:bookmarkStart w:id="54" w:name="P684"/>
      <w:bookmarkEnd w:id="54"/>
      <w:r>
        <w:t xml:space="preserve">3.8.8. В течение 15 рабочих дней со дня составления перечня (перечней) земельных участков выдается (направляется) гражданину (гражданам) и (или) законному представителю </w:t>
      </w:r>
      <w:hyperlink w:anchor="P1523">
        <w:r>
          <w:rPr>
            <w:color w:val="0000FF"/>
          </w:rPr>
          <w:t>уведомление</w:t>
        </w:r>
      </w:hyperlink>
      <w:r>
        <w:t>, содержащее сведения (кадастровый номер, расположение, разрешенное использование) о земельном участке по форме согласно приложению N 6 к настоящему административному регламенту.</w:t>
      </w:r>
    </w:p>
    <w:p w:rsidR="00312B90" w:rsidRDefault="00312B90">
      <w:pPr>
        <w:pStyle w:val="ConsPlusNormal"/>
        <w:spacing w:before="220"/>
        <w:ind w:firstLine="540"/>
        <w:jc w:val="both"/>
      </w:pPr>
      <w:r>
        <w:t>Уведомление направляется гражданину (гражданам) и (или) законному представителю почтовым отправлением с уведомлением о вручении либо выдается гражданину (гражданам) и (или) законному представителю либо иному уполномоченному лицу при наличии у него нотариально удостоверенной доверенности.</w:t>
      </w:r>
    </w:p>
    <w:p w:rsidR="00312B90" w:rsidRDefault="00312B90">
      <w:pPr>
        <w:pStyle w:val="ConsPlusNormal"/>
        <w:spacing w:before="220"/>
        <w:ind w:firstLine="540"/>
        <w:jc w:val="both"/>
      </w:pPr>
      <w:r>
        <w:t>При необходимости осмотра земельного участка гражданин (граждане) и (или) законный представитель самостоятельно осуществляют его осмотр.</w:t>
      </w:r>
    </w:p>
    <w:p w:rsidR="00312B90" w:rsidRDefault="00312B90">
      <w:pPr>
        <w:pStyle w:val="ConsPlusNormal"/>
        <w:spacing w:before="220"/>
        <w:ind w:firstLine="540"/>
        <w:jc w:val="both"/>
      </w:pPr>
      <w:r>
        <w:t xml:space="preserve">3.8.9. Гражданину (гражданам), земельный участок которому (которым) был предоставлен по заявлению, поданному со дня вступления в силу </w:t>
      </w:r>
      <w:hyperlink r:id="rId133">
        <w:r>
          <w:rPr>
            <w:color w:val="0000FF"/>
          </w:rPr>
          <w:t>Закона</w:t>
        </w:r>
      </w:hyperlink>
      <w:r>
        <w:t xml:space="preserve"> N 150, предлагается два варианта предоставления земельного участка.</w:t>
      </w:r>
    </w:p>
    <w:p w:rsidR="00312B90" w:rsidRDefault="00312B90">
      <w:pPr>
        <w:pStyle w:val="ConsPlusNormal"/>
        <w:spacing w:before="220"/>
        <w:ind w:firstLine="540"/>
        <w:jc w:val="both"/>
      </w:pPr>
      <w:r>
        <w:t>Гражданин (граждане) имеет (имеют) право отказаться:</w:t>
      </w:r>
    </w:p>
    <w:p w:rsidR="00312B90" w:rsidRDefault="00312B90">
      <w:pPr>
        <w:pStyle w:val="ConsPlusNormal"/>
        <w:spacing w:before="220"/>
        <w:ind w:firstLine="540"/>
        <w:jc w:val="both"/>
      </w:pPr>
      <w:r>
        <w:t>а) 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p>
    <w:p w:rsidR="00312B90" w:rsidRDefault="00312B90">
      <w:pPr>
        <w:pStyle w:val="ConsPlusNormal"/>
        <w:spacing w:before="220"/>
        <w:ind w:firstLine="540"/>
        <w:jc w:val="both"/>
      </w:pPr>
      <w:r>
        <w:t>б) 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rsidR="00312B90" w:rsidRDefault="00312B90">
      <w:pPr>
        <w:pStyle w:val="ConsPlusNormal"/>
        <w:spacing w:before="220"/>
        <w:ind w:firstLine="540"/>
        <w:jc w:val="both"/>
      </w:pPr>
      <w: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администрацией решения о бесплатном предоставлении такому гражданину (таким гражданам) земельного участка.</w:t>
      </w:r>
    </w:p>
    <w:p w:rsidR="00312B90" w:rsidRDefault="00312B90">
      <w:pPr>
        <w:pStyle w:val="ConsPlusNormal"/>
        <w:spacing w:before="220"/>
        <w:ind w:firstLine="540"/>
        <w:jc w:val="both"/>
      </w:pPr>
      <w:r>
        <w:t xml:space="preserve">Гражданину (гражданам), земельный участок которому (которым) был предоставлен по заявлению, поданному до дня вступления в силу </w:t>
      </w:r>
      <w:hyperlink r:id="rId134">
        <w:r>
          <w:rPr>
            <w:color w:val="0000FF"/>
          </w:rPr>
          <w:t>Закона</w:t>
        </w:r>
      </w:hyperlink>
      <w:r>
        <w:t xml:space="preserve"> N 150, предлагается три варианта предоставления земельного участка.</w:t>
      </w:r>
    </w:p>
    <w:p w:rsidR="00312B90" w:rsidRDefault="00312B90">
      <w:pPr>
        <w:pStyle w:val="ConsPlusNormal"/>
        <w:spacing w:before="220"/>
        <w:ind w:firstLine="540"/>
        <w:jc w:val="both"/>
      </w:pPr>
      <w:r>
        <w:t>Гражданин (граждане) имеет (имеют) право отказаться:</w:t>
      </w:r>
    </w:p>
    <w:p w:rsidR="00312B90" w:rsidRDefault="00312B90">
      <w:pPr>
        <w:pStyle w:val="ConsPlusNormal"/>
        <w:spacing w:before="220"/>
        <w:ind w:firstLine="540"/>
        <w:jc w:val="both"/>
      </w:pPr>
      <w:r>
        <w:t>а)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rsidR="00312B90" w:rsidRDefault="00312B90">
      <w:pPr>
        <w:pStyle w:val="ConsPlusNormal"/>
        <w:spacing w:before="220"/>
        <w:ind w:firstLine="540"/>
        <w:jc w:val="both"/>
      </w:pPr>
      <w:r>
        <w:t>б)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rsidR="00312B90" w:rsidRDefault="00312B90">
      <w:pPr>
        <w:pStyle w:val="ConsPlusNormal"/>
        <w:spacing w:before="220"/>
        <w:ind w:firstLine="540"/>
        <w:jc w:val="both"/>
      </w:pPr>
      <w:r>
        <w:t>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 участка до даты принятия администрацией решения о бесплатном предоставлении гражданину (гражданам) земельного участка.</w:t>
      </w:r>
    </w:p>
    <w:p w:rsidR="00312B90" w:rsidRDefault="00312B90">
      <w:pPr>
        <w:pStyle w:val="ConsPlusNormal"/>
        <w:spacing w:before="220"/>
        <w:ind w:firstLine="540"/>
        <w:jc w:val="both"/>
      </w:pPr>
      <w:r>
        <w:lastRenderedPageBreak/>
        <w:t xml:space="preserve">3.8.10. Законному представителю, в случае если земельный участок был предоставлен многодетной семье (семье) по заявлению, поданному со дня вступления в силу </w:t>
      </w:r>
      <w:hyperlink r:id="rId135">
        <w:r>
          <w:rPr>
            <w:color w:val="0000FF"/>
          </w:rPr>
          <w:t>Закона</w:t>
        </w:r>
      </w:hyperlink>
      <w:r>
        <w:t xml:space="preserve"> N 150, предлагается два варианта предоставления земельного участка.</w:t>
      </w:r>
    </w:p>
    <w:p w:rsidR="00312B90" w:rsidRDefault="00312B90">
      <w:pPr>
        <w:pStyle w:val="ConsPlusNormal"/>
        <w:spacing w:before="220"/>
        <w:ind w:firstLine="540"/>
        <w:jc w:val="both"/>
      </w:pPr>
      <w:r>
        <w:t>Законный представитель имеет право отказаться от первого предложенного варианта предоставления земельного участка. Законный представитель не вправе отказаться от второго предложенного варианта предоставления земельного участка.</w:t>
      </w:r>
    </w:p>
    <w:p w:rsidR="00312B90" w:rsidRDefault="00312B90">
      <w:pPr>
        <w:pStyle w:val="ConsPlusNormal"/>
        <w:spacing w:before="220"/>
        <w:ind w:firstLine="540"/>
        <w:jc w:val="both"/>
      </w:pPr>
      <w: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администрацией решения о бесплатном предоставлении семье земельного участка.</w:t>
      </w:r>
    </w:p>
    <w:p w:rsidR="00312B90" w:rsidRDefault="00312B90">
      <w:pPr>
        <w:pStyle w:val="ConsPlusNormal"/>
        <w:spacing w:before="220"/>
        <w:ind w:firstLine="540"/>
        <w:jc w:val="both"/>
      </w:pPr>
      <w:r>
        <w:t xml:space="preserve">Законному представителю, в случае если земельный участок был предоставлен многодетной семье (семье) по заявлению, поданному до дня вступления в силу </w:t>
      </w:r>
      <w:hyperlink r:id="rId136">
        <w:r>
          <w:rPr>
            <w:color w:val="0000FF"/>
          </w:rPr>
          <w:t>Закона</w:t>
        </w:r>
      </w:hyperlink>
      <w:r>
        <w:t xml:space="preserve"> N 150, предлагается три варианта предоставления земельного участка, при этом законный представитель имеет право отказаться от первого, второго предложенного ему варианта предоставления земельного участка, от третьего предложенного ему варианта предоставления земельного участка законный представитель не вправе отказаться.</w:t>
      </w:r>
    </w:p>
    <w:p w:rsidR="00312B90" w:rsidRDefault="00312B90">
      <w:pPr>
        <w:pStyle w:val="ConsPlusNormal"/>
        <w:spacing w:before="220"/>
        <w:ind w:firstLine="540"/>
        <w:jc w:val="both"/>
      </w:pPr>
      <w: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администрацией решения о бесплатном предоставлении семье земельного участка.</w:t>
      </w:r>
    </w:p>
    <w:p w:rsidR="00312B90" w:rsidRDefault="00312B90">
      <w:pPr>
        <w:pStyle w:val="ConsPlusNormal"/>
        <w:spacing w:before="220"/>
        <w:ind w:firstLine="540"/>
        <w:jc w:val="both"/>
      </w:pPr>
      <w:bookmarkStart w:id="55" w:name="P702"/>
      <w:bookmarkEnd w:id="55"/>
      <w:r>
        <w:t xml:space="preserve">3.8.11. Гражданин (граждане) и (или) законный представитель в течение 60 календарных дней со дня получения уведомления, предусмотренного </w:t>
      </w:r>
      <w:hyperlink w:anchor="P684">
        <w:r>
          <w:rPr>
            <w:color w:val="0000FF"/>
          </w:rPr>
          <w:t>пунктом 3.8.8</w:t>
        </w:r>
      </w:hyperlink>
      <w:r>
        <w:t xml:space="preserve"> настоящей Главы, рассматривает (рассматривают) предложенный вариант предоставления земельного участка и направляет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312B90" w:rsidRDefault="00312B90">
      <w:pPr>
        <w:pStyle w:val="ConsPlusNormal"/>
        <w:spacing w:before="220"/>
        <w:ind w:firstLine="540"/>
        <w:jc w:val="both"/>
      </w:pPr>
      <w:bookmarkStart w:id="56" w:name="P703"/>
      <w:bookmarkEnd w:id="56"/>
      <w:r>
        <w:t xml:space="preserve">В случае если в течение 10 календарных дней со дня истечения срока, указанного в </w:t>
      </w:r>
      <w:hyperlink w:anchor="P702">
        <w:r>
          <w:rPr>
            <w:color w:val="0000FF"/>
          </w:rPr>
          <w:t>абзаце первом</w:t>
        </w:r>
      </w:hyperlink>
      <w:r>
        <w:t xml:space="preserve"> настоящего пункта, в администрацию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администрацию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гражданин (граждане) считается (считаются) отказавшимся (отказавшимися) от предложенного варианта предоставления земельного участка.</w:t>
      </w:r>
    </w:p>
    <w:p w:rsidR="00312B90" w:rsidRDefault="00312B90">
      <w:pPr>
        <w:pStyle w:val="ConsPlusNormal"/>
        <w:spacing w:before="220"/>
        <w:ind w:firstLine="540"/>
        <w:jc w:val="both"/>
      </w:pPr>
      <w:r>
        <w:t xml:space="preserve">3.8.12. Не позднее 20 календарных дней со дня получения документов, предусмотренных </w:t>
      </w:r>
      <w:hyperlink w:anchor="P703">
        <w:r>
          <w:rPr>
            <w:color w:val="0000FF"/>
          </w:rPr>
          <w:t>абзацем 2 пункта 3.8.11</w:t>
        </w:r>
      </w:hyperlink>
      <w:r>
        <w:t xml:space="preserve"> настоящей Главы, либо заявления, предусмотренного </w:t>
      </w:r>
      <w:hyperlink w:anchor="P440">
        <w:r>
          <w:rPr>
            <w:color w:val="0000FF"/>
          </w:rPr>
          <w:t>подподпунктом 1 подпункта 2.9.1.8 пункта 2.9.1 Главы 2.9</w:t>
        </w:r>
      </w:hyperlink>
      <w:r>
        <w:t xml:space="preserve"> настоящего административного регламента, администрацией принимается одно из следующих решений:</w:t>
      </w:r>
    </w:p>
    <w:p w:rsidR="00312B90" w:rsidRDefault="00312B90">
      <w:pPr>
        <w:pStyle w:val="ConsPlusNormal"/>
        <w:spacing w:before="220"/>
        <w:ind w:firstLine="540"/>
        <w:jc w:val="both"/>
      </w:pPr>
      <w:r>
        <w:t>а) о повторном бесплатном предоставлении гражданину (гражданам), ребенку (детям) земельного участка;</w:t>
      </w:r>
    </w:p>
    <w:p w:rsidR="00312B90" w:rsidRDefault="00312B90">
      <w:pPr>
        <w:pStyle w:val="ConsPlusNormal"/>
        <w:spacing w:before="220"/>
        <w:ind w:firstLine="540"/>
        <w:jc w:val="both"/>
      </w:pPr>
      <w:r>
        <w:t>б) об отказе в повторном бесплатном предоставлении гражданину (гражданам), ребенку (детям) земельного участка с указанием причин такого отказа.</w:t>
      </w:r>
    </w:p>
    <w:p w:rsidR="00312B90" w:rsidRDefault="00312B90">
      <w:pPr>
        <w:pStyle w:val="ConsPlusNormal"/>
        <w:spacing w:before="220"/>
        <w:ind w:firstLine="540"/>
        <w:jc w:val="both"/>
      </w:pPr>
      <w:r>
        <w:t xml:space="preserve">3.8.13. Копия решения об отказе в повторном бесплатном предоставлении гражданину (гражданам), ребенку (детям) земельного участка или копия решения о повторном бесплатном предоставлении гражданину (гражданам), ребенку (детям) земельного участка и выписка из Единого государственного реестра недвижимости направляются (выдаются) администрацией </w:t>
      </w:r>
      <w:r>
        <w:lastRenderedPageBreak/>
        <w:t>гражданину (гражданам),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312B90" w:rsidRDefault="00312B90">
      <w:pPr>
        <w:pStyle w:val="ConsPlusNormal"/>
        <w:jc w:val="both"/>
      </w:pPr>
    </w:p>
    <w:p w:rsidR="00312B90" w:rsidRDefault="00312B90">
      <w:pPr>
        <w:pStyle w:val="ConsPlusTitle"/>
        <w:jc w:val="center"/>
        <w:outlineLvl w:val="2"/>
      </w:pPr>
      <w:r>
        <w:t>3.9. Рассмотрение зарегистрированного заявления и принятие</w:t>
      </w:r>
    </w:p>
    <w:p w:rsidR="00312B90" w:rsidRDefault="00312B90">
      <w:pPr>
        <w:pStyle w:val="ConsPlusTitle"/>
        <w:jc w:val="center"/>
      </w:pPr>
      <w:r>
        <w:t>решения о предоставлении социальной выплаты в целях</w:t>
      </w:r>
    </w:p>
    <w:p w:rsidR="00312B90" w:rsidRDefault="00312B90">
      <w:pPr>
        <w:pStyle w:val="ConsPlusTitle"/>
        <w:jc w:val="center"/>
      </w:pPr>
      <w:r>
        <w:t>обеспечения жилыми помещениями взамен предоставления</w:t>
      </w:r>
    </w:p>
    <w:p w:rsidR="00312B90" w:rsidRDefault="00312B90">
      <w:pPr>
        <w:pStyle w:val="ConsPlusTitle"/>
        <w:jc w:val="center"/>
      </w:pPr>
      <w:r>
        <w:t>земельного участка в собственность бесплатно</w:t>
      </w:r>
    </w:p>
    <w:p w:rsidR="00312B90" w:rsidRDefault="00312B90">
      <w:pPr>
        <w:pStyle w:val="ConsPlusNormal"/>
        <w:jc w:val="both"/>
      </w:pPr>
    </w:p>
    <w:p w:rsidR="00312B90" w:rsidRDefault="00312B90">
      <w:pPr>
        <w:pStyle w:val="ConsPlusNormal"/>
        <w:ind w:firstLine="540"/>
        <w:jc w:val="both"/>
      </w:pPr>
      <w:r>
        <w:t>3.9.1. Основанием для начала административной процедуры является зарегистрированное заявление о предоставлении социальной выплаты в целях обеспечения жилыми помещениями взамен предоставления земельного участка в собственность бесплатно.</w:t>
      </w:r>
    </w:p>
    <w:p w:rsidR="00312B90" w:rsidRDefault="00312B90">
      <w:pPr>
        <w:pStyle w:val="ConsPlusNormal"/>
        <w:spacing w:before="220"/>
        <w:ind w:firstLine="540"/>
        <w:jc w:val="both"/>
      </w:pPr>
      <w:bookmarkStart w:id="57" w:name="P715"/>
      <w:bookmarkEnd w:id="57"/>
      <w:r>
        <w:t xml:space="preserve">3.9.2. В целях рассмотрения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администрацией проводится проверка сведений, подтверждающих соответствие многодетной семьи (семьи) требованиям, установленным </w:t>
      </w:r>
      <w:hyperlink r:id="rId137">
        <w:r>
          <w:rPr>
            <w:color w:val="0000FF"/>
          </w:rPr>
          <w:t>статьями 1</w:t>
        </w:r>
      </w:hyperlink>
      <w:r>
        <w:t xml:space="preserve">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w:t>
      </w:r>
      <w:hyperlink r:id="rId138">
        <w:r>
          <w:rPr>
            <w:color w:val="0000FF"/>
          </w:rPr>
          <w:t>2</w:t>
        </w:r>
      </w:hyperlink>
      <w:r>
        <w:t xml:space="preserve">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 помещениях, за исключением случая, указанного в </w:t>
      </w:r>
      <w:hyperlink r:id="rId139">
        <w:r>
          <w:rPr>
            <w:color w:val="0000FF"/>
          </w:rPr>
          <w:t>абзаце четвертом части 4 статьи 3</w:t>
        </w:r>
      </w:hyperlink>
      <w:r>
        <w:t xml:space="preserve"> Закона N 64, наличия в составе многодетной семьи (семьи) родителя-инвалида (родителей-инвалидов) и (или) ребенка-инвалида (детей-инвалидов) </w:t>
      </w:r>
      <w:hyperlink r:id="rId140">
        <w:r>
          <w:rPr>
            <w:color w:val="0000FF"/>
          </w:rPr>
          <w:t>Закона</w:t>
        </w:r>
      </w:hyperlink>
      <w:r>
        <w:t xml:space="preserve"> N 64 (с учетом </w:t>
      </w:r>
      <w:hyperlink r:id="rId141">
        <w:r>
          <w:rPr>
            <w:color w:val="0000FF"/>
          </w:rPr>
          <w:t>пункта 1.5</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3.9.3. Сотрудник управления в течение 10 календарных дней со дня окончания проверки либо со дня регистрации заявления о предоставлении социальной выплаты взамен повторного предоставления земельного участка осуществляет:</w:t>
      </w:r>
    </w:p>
    <w:p w:rsidR="00312B90" w:rsidRDefault="00312B90">
      <w:pPr>
        <w:pStyle w:val="ConsPlusNormal"/>
        <w:spacing w:before="220"/>
        <w:ind w:firstLine="540"/>
        <w:jc w:val="both"/>
      </w:pPr>
      <w:bookmarkStart w:id="58" w:name="P717"/>
      <w:bookmarkEnd w:id="58"/>
      <w:r>
        <w:t xml:space="preserve">а) его рассмотрение на предмет наличия оснований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указанных в </w:t>
      </w:r>
      <w:hyperlink w:anchor="P443">
        <w:r>
          <w:rPr>
            <w:color w:val="0000FF"/>
          </w:rPr>
          <w:t>подпункте 2.9.1.9 пункта 2.9.1 Главы 2.9</w:t>
        </w:r>
      </w:hyperlink>
      <w:r>
        <w:t xml:space="preserve"> настоящего административного регламента. Отказ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должен быть мотивированным с указанием (описанием) конкретных оснований отказа, из установленных в </w:t>
      </w:r>
      <w:hyperlink w:anchor="P443">
        <w:r>
          <w:rPr>
            <w:color w:val="0000FF"/>
          </w:rPr>
          <w:t>подпункте 2.9.1.9 пункта 2.9.1 Главы 2.9</w:t>
        </w:r>
      </w:hyperlink>
      <w:r>
        <w:t xml:space="preserve"> настоящего административного регламента;</w:t>
      </w:r>
    </w:p>
    <w:p w:rsidR="00312B90" w:rsidRDefault="00312B90">
      <w:pPr>
        <w:pStyle w:val="ConsPlusNormal"/>
        <w:spacing w:before="220"/>
        <w:ind w:firstLine="540"/>
        <w:jc w:val="both"/>
      </w:pPr>
      <w:bookmarkStart w:id="59" w:name="P718"/>
      <w:bookmarkEnd w:id="59"/>
      <w:r>
        <w:t>б) подготовку проекта решения в форме уведомления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при наличии оснований для отказа.</w:t>
      </w:r>
    </w:p>
    <w:p w:rsidR="00312B90" w:rsidRDefault="00312B90">
      <w:pPr>
        <w:pStyle w:val="ConsPlusNormal"/>
        <w:spacing w:before="220"/>
        <w:ind w:firstLine="540"/>
        <w:jc w:val="both"/>
      </w:pPr>
      <w:r>
        <w:lastRenderedPageBreak/>
        <w:t xml:space="preserve">3.9.4. Сотрудник управления в течение 1 рабочего дня, следующего за днем подготовки проектов решений, указанных в </w:t>
      </w:r>
      <w:hyperlink w:anchor="P718">
        <w:r>
          <w:rPr>
            <w:color w:val="0000FF"/>
          </w:rPr>
          <w:t>подпункте "б" пункта 3.9.3</w:t>
        </w:r>
      </w:hyperlink>
      <w:r>
        <w:t xml:space="preserve"> настоящей Главы, передает их на утверждение (подписание) в Сектор для утверждения (подписания) на заседании Коллегии Администрации.</w:t>
      </w:r>
    </w:p>
    <w:p w:rsidR="00312B90" w:rsidRDefault="00312B90">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12B90" w:rsidRDefault="00312B90">
      <w:pPr>
        <w:pStyle w:val="ConsPlusNormal"/>
        <w:spacing w:before="220"/>
        <w:ind w:firstLine="540"/>
        <w:jc w:val="both"/>
      </w:pPr>
      <w:r>
        <w:t>Сотрудник управления не позднее 5 рабочих дней со дня утверждения (подписания) решения в форме уведомления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 направление (выдачу) их копий заявителю почтовым отправлением с уведомлением о вручении либо вручение лично под подпись.</w:t>
      </w:r>
    </w:p>
    <w:p w:rsidR="00312B90" w:rsidRDefault="00312B90">
      <w:pPr>
        <w:pStyle w:val="ConsPlusNormal"/>
        <w:spacing w:before="220"/>
        <w:ind w:firstLine="540"/>
        <w:jc w:val="both"/>
      </w:pPr>
      <w:r>
        <w:t xml:space="preserve">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445">
        <w:r>
          <w:rPr>
            <w:color w:val="0000FF"/>
          </w:rPr>
          <w:t>подпунктом "б" пункта 2.9.1.9 Главы 2.9</w:t>
        </w:r>
      </w:hyperlink>
      <w:r>
        <w:t xml:space="preserve"> настоящего административного регламента, администрацией не позднее 10 рабочих дней со дня принятия такого решения принимается решение об отказе в бесплатном предоставлении многодетной семье (семье) земельного участка с указанием причин такого отказа. Копия решения об отказе в бесплатном предоставлении многодетной семье (семье) земельного участка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12B90" w:rsidRDefault="00312B90">
      <w:pPr>
        <w:pStyle w:val="ConsPlusNormal"/>
        <w:spacing w:before="220"/>
        <w:ind w:firstLine="540"/>
        <w:jc w:val="both"/>
      </w:pPr>
      <w:bookmarkStart w:id="60" w:name="P723"/>
      <w:bookmarkEnd w:id="60"/>
      <w:r>
        <w:t xml:space="preserve">3.9.5.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448">
        <w:r>
          <w:rPr>
            <w:color w:val="0000FF"/>
          </w:rPr>
          <w:t>подподпунктом 1 подпункта 2.9.1.10 пункта 2.9.1 Главы 2.9</w:t>
        </w:r>
      </w:hyperlink>
      <w:r>
        <w:t xml:space="preserve"> настоящего административного регламента, принимается администрацией в форме уведомления не позднее 10 рабочих дней со дня подачи (направления) родителями (усыновителями), гражданином, законными представителями в произвольной форме письменного заявления об исключении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312B90" w:rsidRDefault="00312B90">
      <w:pPr>
        <w:pStyle w:val="ConsPlusNormal"/>
        <w:spacing w:before="220"/>
        <w:ind w:firstLine="540"/>
        <w:jc w:val="both"/>
      </w:pPr>
      <w:r>
        <w:t xml:space="preserve">В решении, указанном в </w:t>
      </w:r>
      <w:hyperlink w:anchor="P723">
        <w:r>
          <w:rPr>
            <w:color w:val="0000FF"/>
          </w:rPr>
          <w:t>абзаце первом</w:t>
        </w:r>
      </w:hyperlink>
      <w:r>
        <w:t xml:space="preserve"> настоящего пункта, указываются основания для исключения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rsidR="00312B90" w:rsidRDefault="00312B90">
      <w:pPr>
        <w:pStyle w:val="ConsPlusNormal"/>
        <w:spacing w:before="220"/>
        <w:ind w:firstLine="540"/>
        <w:jc w:val="both"/>
      </w:pPr>
      <w:r>
        <w:t xml:space="preserve">3.9.7. 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448">
        <w:r>
          <w:rPr>
            <w:color w:val="0000FF"/>
          </w:rPr>
          <w:t>подпунктами 1</w:t>
        </w:r>
      </w:hyperlink>
      <w:r>
        <w:t xml:space="preserve"> </w:t>
      </w:r>
      <w:r>
        <w:lastRenderedPageBreak/>
        <w:t xml:space="preserve">и </w:t>
      </w:r>
      <w:hyperlink w:anchor="P449">
        <w:r>
          <w:rPr>
            <w:color w:val="0000FF"/>
          </w:rPr>
          <w:t>2 подпункта 2.9.1.10 пункта 2.9.1 Главы 2.9</w:t>
        </w:r>
      </w:hyperlink>
      <w:r>
        <w:t xml:space="preserve"> настоящего административного регламента (за исключением случаев отказа в предоставлении социальной выплаты по основанию, предусмотренному </w:t>
      </w:r>
      <w:hyperlink r:id="rId142">
        <w:r>
          <w:rPr>
            <w:color w:val="0000FF"/>
          </w:rPr>
          <w:t>абзацем восьмым пункта 8.37</w:t>
        </w:r>
      </w:hyperlink>
      <w:r>
        <w:t xml:space="preserve"> Положения о бесплатном предоставлении земельных участков), такой семье или такому гражданину в порядке очередности предлагается на рассмотрение вариант предоставления земельного участка.</w:t>
      </w:r>
    </w:p>
    <w:p w:rsidR="00312B90" w:rsidRDefault="00312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90" w:rsidRDefault="00312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90" w:rsidRDefault="00312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90" w:rsidRDefault="00312B90">
            <w:pPr>
              <w:pStyle w:val="ConsPlusNormal"/>
              <w:jc w:val="both"/>
            </w:pPr>
            <w:r>
              <w:rPr>
                <w:color w:val="392C69"/>
              </w:rPr>
              <w:t>КонсультантПлюс: примечание.</w:t>
            </w:r>
          </w:p>
          <w:p w:rsidR="00312B90" w:rsidRDefault="00312B90">
            <w:pPr>
              <w:pStyle w:val="ConsPlusNormal"/>
              <w:jc w:val="both"/>
            </w:pPr>
            <w:r>
              <w:rPr>
                <w:color w:val="392C69"/>
              </w:rPr>
              <w:t>В официальном тексте документа, видимо, допущена опечатка: в пп. 2.9.1.10 п. 2.9.1 гл. 2.9 данного административного регламента пп. 2 отсутствует, имеется в виду пп. "б" пп. 2.9.1.10 п. 2.9.1 гл. 2.9.</w:t>
            </w:r>
          </w:p>
        </w:tc>
        <w:tc>
          <w:tcPr>
            <w:tcW w:w="113" w:type="dxa"/>
            <w:tcBorders>
              <w:top w:val="nil"/>
              <w:left w:val="nil"/>
              <w:bottom w:val="nil"/>
              <w:right w:val="nil"/>
            </w:tcBorders>
            <w:shd w:val="clear" w:color="auto" w:fill="F4F3F8"/>
            <w:tcMar>
              <w:top w:w="0" w:type="dxa"/>
              <w:left w:w="0" w:type="dxa"/>
              <w:bottom w:w="0" w:type="dxa"/>
              <w:right w:w="0" w:type="dxa"/>
            </w:tcMar>
          </w:tcPr>
          <w:p w:rsidR="00312B90" w:rsidRDefault="00312B90">
            <w:pPr>
              <w:pStyle w:val="ConsPlusNormal"/>
            </w:pPr>
          </w:p>
        </w:tc>
      </w:tr>
    </w:tbl>
    <w:p w:rsidR="00312B90" w:rsidRDefault="00312B90">
      <w:pPr>
        <w:pStyle w:val="ConsPlusNormal"/>
        <w:spacing w:before="280"/>
        <w:ind w:firstLine="540"/>
        <w:jc w:val="both"/>
      </w:pPr>
      <w:r>
        <w:t xml:space="preserve">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449">
        <w:r>
          <w:rPr>
            <w:color w:val="0000FF"/>
          </w:rPr>
          <w:t>подподпунктом 2 подпункта 2.9.1.10 пункта 2.9.1 Главы 2.9</w:t>
        </w:r>
      </w:hyperlink>
      <w:r>
        <w:t xml:space="preserve"> настоящего административного регламента,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не требуется. Исключение многодетной семьи (семьи), гражданина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312B90" w:rsidRDefault="00312B90">
      <w:pPr>
        <w:pStyle w:val="ConsPlusNormal"/>
        <w:spacing w:before="220"/>
        <w:ind w:firstLine="540"/>
        <w:jc w:val="both"/>
      </w:pPr>
      <w:r>
        <w:t>3.9.8. Уведомление о включении многодетной семьи (семьи), гражданина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либо такому гражданину в течение 10 рабочих дней со дня утверждения такого списка.</w:t>
      </w:r>
    </w:p>
    <w:p w:rsidR="00312B90" w:rsidRDefault="00312B90">
      <w:pPr>
        <w:pStyle w:val="ConsPlusNormal"/>
        <w:spacing w:before="220"/>
        <w:ind w:firstLine="540"/>
        <w:jc w:val="both"/>
      </w:pPr>
      <w:r>
        <w:t>В случае если у многодетной семьи (семьи), включенной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администрацию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В случае подачи (направления) многодетной семьей (семьей) заявления, указанного в настоящем абзаце,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(семья), подавшая (направившая) заявление, указанное в настоящем абзаце, включается с составом семьи, указанным в заявлении, в список многодетных семей (семей), граждан - претендентов на получение социальной выплаты взамен предоставления земельного участка в собственность бесплатно в планируемом году.</w:t>
      </w:r>
    </w:p>
    <w:p w:rsidR="00312B90" w:rsidRDefault="00312B90">
      <w:pPr>
        <w:pStyle w:val="ConsPlusNormal"/>
        <w:spacing w:before="220"/>
        <w:ind w:firstLine="540"/>
        <w:jc w:val="both"/>
      </w:pPr>
      <w:bookmarkStart w:id="61" w:name="P731"/>
      <w:bookmarkEnd w:id="61"/>
      <w:r>
        <w:t xml:space="preserve">3.9.8.1. В случае высвобождения средств, предназначенных на предоставление социальной выплаты многодетным семьям (семьям), гражданам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многодетным семьям (семьям), гражданам, включенным в </w:t>
      </w:r>
      <w:r>
        <w:lastRenderedPageBreak/>
        <w:t>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rsidR="00312B90" w:rsidRDefault="00312B90">
      <w:pPr>
        <w:pStyle w:val="ConsPlusNormal"/>
        <w:spacing w:before="220"/>
        <w:ind w:firstLine="540"/>
        <w:jc w:val="both"/>
      </w:pPr>
      <w:bookmarkStart w:id="62" w:name="P732"/>
      <w:bookmarkEnd w:id="62"/>
      <w:r>
        <w:t>Администрация в течение 5 рабочих дней со дня возникновения события, повлекшего высвобождение денежных средств, выдает (направляет) законному представителю, многодетной семье (семье), гражданину, включенной (включенному)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уведомление о возможности включения многодетной семьи (семьи), гражданина в список претендентов.</w:t>
      </w:r>
    </w:p>
    <w:p w:rsidR="00312B90" w:rsidRDefault="00312B90">
      <w:pPr>
        <w:pStyle w:val="ConsPlusNormal"/>
        <w:spacing w:before="220"/>
        <w:ind w:firstLine="540"/>
        <w:jc w:val="both"/>
      </w:pPr>
      <w:r>
        <w:t xml:space="preserve">Уведомление, указанное в </w:t>
      </w:r>
      <w:hyperlink w:anchor="P732">
        <w:r>
          <w:rPr>
            <w:color w:val="0000FF"/>
          </w:rPr>
          <w:t>абзаце втором</w:t>
        </w:r>
      </w:hyperlink>
      <w:r>
        <w:t xml:space="preserve"> настоящего пункта, направляется в письменном виде почтовым отправлением либо вручается лично под подпись.</w:t>
      </w:r>
    </w:p>
    <w:p w:rsidR="00312B90" w:rsidRDefault="00312B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90" w:rsidRDefault="00312B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90" w:rsidRDefault="00312B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90" w:rsidRDefault="00312B90">
            <w:pPr>
              <w:pStyle w:val="ConsPlusNormal"/>
              <w:jc w:val="both"/>
            </w:pPr>
            <w:r>
              <w:rPr>
                <w:color w:val="392C69"/>
              </w:rPr>
              <w:t>КонсультантПлюс: примечание.</w:t>
            </w:r>
          </w:p>
          <w:p w:rsidR="00312B90" w:rsidRDefault="00312B90">
            <w:pPr>
              <w:pStyle w:val="ConsPlusNormal"/>
              <w:jc w:val="both"/>
            </w:pPr>
            <w:r>
              <w:rPr>
                <w:color w:val="392C69"/>
              </w:rPr>
              <w:t>В официальном тексте документа, видимо, допущена опечатка: в пп. 2.6.3.1.1 п. 2.6.3 гл. 2.6 данного административного регламента абз. 2 - 4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312B90" w:rsidRDefault="00312B90">
            <w:pPr>
              <w:pStyle w:val="ConsPlusNormal"/>
            </w:pPr>
          </w:p>
        </w:tc>
      </w:tr>
    </w:tbl>
    <w:p w:rsidR="00312B90" w:rsidRDefault="00312B90">
      <w:pPr>
        <w:pStyle w:val="ConsPlusNormal"/>
        <w:spacing w:before="280"/>
        <w:ind w:firstLine="540"/>
        <w:jc w:val="both"/>
      </w:pPr>
      <w:bookmarkStart w:id="63" w:name="P736"/>
      <w:bookmarkEnd w:id="63"/>
      <w:r>
        <w:t xml:space="preserve">Многодетная семья (семья), гражданин либо законный представитель в течение 10 рабочих дней со дня получения уведомления, указанного в </w:t>
      </w:r>
      <w:hyperlink w:anchor="P732">
        <w:r>
          <w:rPr>
            <w:color w:val="0000FF"/>
          </w:rPr>
          <w:t>абзаце втором</w:t>
        </w:r>
      </w:hyperlink>
      <w:r>
        <w:t xml:space="preserve"> настоящего пункта, подает (направляет) в администрацию в произвольной форме заявление о включении многодетной семьи (семьи), гражданина в список претендентов либо об отказе во включении в список претендентов, в порядке, установленном </w:t>
      </w:r>
      <w:hyperlink w:anchor="P223">
        <w:r>
          <w:rPr>
            <w:color w:val="0000FF"/>
          </w:rPr>
          <w:t>абзацами вторым</w:t>
        </w:r>
      </w:hyperlink>
      <w:r>
        <w:t xml:space="preserve"> - </w:t>
      </w:r>
      <w:hyperlink w:anchor="P224">
        <w:r>
          <w:rPr>
            <w:color w:val="0000FF"/>
          </w:rPr>
          <w:t>третьим подпункта 2.6.3.1</w:t>
        </w:r>
      </w:hyperlink>
      <w:r>
        <w:t xml:space="preserve"> и </w:t>
      </w:r>
      <w:hyperlink w:anchor="P229">
        <w:r>
          <w:rPr>
            <w:color w:val="0000FF"/>
          </w:rPr>
          <w:t>абзацами вторым</w:t>
        </w:r>
      </w:hyperlink>
      <w:r>
        <w:t xml:space="preserve"> - </w:t>
      </w:r>
      <w:hyperlink w:anchor="P229">
        <w:r>
          <w:rPr>
            <w:color w:val="0000FF"/>
          </w:rPr>
          <w:t>четвертым подпункта 2.6.3.1.1 пункта 2.6.3 главы 2.6</w:t>
        </w:r>
      </w:hyperlink>
      <w:r>
        <w:t xml:space="preserve"> настоящего административного регламента.</w:t>
      </w:r>
    </w:p>
    <w:p w:rsidR="00312B90" w:rsidRDefault="00312B90">
      <w:pPr>
        <w:pStyle w:val="ConsPlusNormal"/>
        <w:spacing w:before="220"/>
        <w:ind w:firstLine="540"/>
        <w:jc w:val="both"/>
      </w:pPr>
      <w:r>
        <w:t>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312B90" w:rsidRDefault="00312B90">
      <w:pPr>
        <w:pStyle w:val="ConsPlusNormal"/>
        <w:spacing w:before="220"/>
        <w:ind w:firstLine="540"/>
        <w:jc w:val="both"/>
      </w:pPr>
      <w:r>
        <w:t>Заявление подлежит регистрации администрацией не позднее рабочего дня, следующего за днем его поступления.</w:t>
      </w:r>
    </w:p>
    <w:p w:rsidR="00312B90" w:rsidRDefault="00312B90">
      <w:pPr>
        <w:pStyle w:val="ConsPlusNormal"/>
        <w:spacing w:before="220"/>
        <w:ind w:firstLine="540"/>
        <w:jc w:val="both"/>
      </w:pPr>
      <w:bookmarkStart w:id="64" w:name="P739"/>
      <w:bookmarkEnd w:id="64"/>
      <w:r>
        <w:t>По результатам рассмотрения заявления о включении многодетной семьи (семьи), гражданина в список претендентов администрация не позднее 5 рабочих дней со дня получения заявления вносит изменения в список претендентов.</w:t>
      </w:r>
    </w:p>
    <w:p w:rsidR="00312B90" w:rsidRDefault="00312B90">
      <w:pPr>
        <w:pStyle w:val="ConsPlusNormal"/>
        <w:spacing w:before="220"/>
        <w:ind w:firstLine="540"/>
        <w:jc w:val="both"/>
      </w:pPr>
      <w:r>
        <w:t xml:space="preserve">Уведомление о включении многодетной семьи (семьи), гражданина в список претендентов выдается (направляется) такой семье либо такому гражданину, законному представителю администрацией в течение 5 рабочих дней со дня внесения изменений, предусмотренных </w:t>
      </w:r>
      <w:hyperlink w:anchor="P739">
        <w:r>
          <w:rPr>
            <w:color w:val="0000FF"/>
          </w:rPr>
          <w:t>абзацем седьмым</w:t>
        </w:r>
      </w:hyperlink>
      <w:r>
        <w:t xml:space="preserve"> настоящего пункта, почтовым отправлением либо вручается лично под подпись.</w:t>
      </w:r>
    </w:p>
    <w:p w:rsidR="00312B90" w:rsidRDefault="00312B90">
      <w:pPr>
        <w:pStyle w:val="ConsPlusNormal"/>
        <w:spacing w:before="220"/>
        <w:ind w:firstLine="540"/>
        <w:jc w:val="both"/>
      </w:pPr>
      <w:r>
        <w:t xml:space="preserve">В случае если в течение срока, указанного в </w:t>
      </w:r>
      <w:hyperlink w:anchor="P736">
        <w:r>
          <w:rPr>
            <w:color w:val="0000FF"/>
          </w:rPr>
          <w:t>абзаце четвертом</w:t>
        </w:r>
      </w:hyperlink>
      <w:r>
        <w:t xml:space="preserve"> настоящего пункта, в администрацию не поступило заявление, предусмотренное в </w:t>
      </w:r>
      <w:hyperlink w:anchor="P736">
        <w:r>
          <w:rPr>
            <w:color w:val="0000FF"/>
          </w:rPr>
          <w:t>абзаце четвертом</w:t>
        </w:r>
      </w:hyperlink>
      <w:r>
        <w:t xml:space="preserve"> настоящего пункта, либо в случае поступления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гражданином почтовому адресу, многодетная семья (семья) либо гражданин считается отказавшейся (отказавшимся) от включения ее (его) в список претендентов.</w:t>
      </w:r>
    </w:p>
    <w:p w:rsidR="00312B90" w:rsidRDefault="00312B90">
      <w:pPr>
        <w:pStyle w:val="ConsPlusNormal"/>
        <w:spacing w:before="220"/>
        <w:ind w:firstLine="540"/>
        <w:jc w:val="both"/>
      </w:pPr>
      <w:r>
        <w:t xml:space="preserve">3.9.9. Повторная проверка сведений, указанных в </w:t>
      </w:r>
      <w:hyperlink w:anchor="P715">
        <w:r>
          <w:rPr>
            <w:color w:val="0000FF"/>
          </w:rPr>
          <w:t>пункте 3.9.2</w:t>
        </w:r>
      </w:hyperlink>
      <w:r>
        <w:t xml:space="preserve"> настоящей Главы, подтверждающих соответствие многодетной семьи (семьи), требованиям, установленным </w:t>
      </w:r>
      <w:hyperlink r:id="rId143">
        <w:r>
          <w:rPr>
            <w:color w:val="0000FF"/>
          </w:rPr>
          <w:t>статьями 1</w:t>
        </w:r>
      </w:hyperlink>
      <w:r>
        <w:t xml:space="preserve"> и </w:t>
      </w:r>
      <w:hyperlink r:id="rId144">
        <w:r>
          <w:rPr>
            <w:color w:val="0000FF"/>
          </w:rPr>
          <w:t>2</w:t>
        </w:r>
      </w:hyperlink>
      <w:r>
        <w:t xml:space="preserve"> Закона N 64 (далее - повторная проверка) проводится администрацией ежегодно </w:t>
      </w:r>
      <w:r>
        <w:lastRenderedPageBreak/>
        <w:t xml:space="preserve">по истечении одного календарного года со дня окончания проверки, предусмотренной </w:t>
      </w:r>
      <w:hyperlink w:anchor="P715">
        <w:r>
          <w:rPr>
            <w:color w:val="0000FF"/>
          </w:rPr>
          <w:t>пунктом 3.9.2</w:t>
        </w:r>
      </w:hyperlink>
      <w:r>
        <w:t xml:space="preserve"> настоящей Главы, и до года, предшествующего году, в котором планируется предоставить социальную выплату.</w:t>
      </w:r>
    </w:p>
    <w:p w:rsidR="00312B90" w:rsidRDefault="00312B90">
      <w:pPr>
        <w:pStyle w:val="ConsPlusNormal"/>
        <w:spacing w:before="220"/>
        <w:ind w:firstLine="540"/>
        <w:jc w:val="both"/>
      </w:pPr>
      <w:r>
        <w:t>3.9.10. Не позднее 10 календарных дней со дня окончания повторной проверки администрацией принимается одно из следующих решений в форме уведомления:</w:t>
      </w:r>
    </w:p>
    <w:p w:rsidR="00312B90" w:rsidRDefault="00312B90">
      <w:pPr>
        <w:pStyle w:val="ConsPlusNormal"/>
        <w:spacing w:before="220"/>
        <w:ind w:firstLine="540"/>
        <w:jc w:val="both"/>
      </w:pPr>
      <w:r>
        <w:t xml:space="preserve">а) о соответствии многодетной семьи (семьи) требованиям, установленным </w:t>
      </w:r>
      <w:hyperlink r:id="rId145">
        <w:r>
          <w:rPr>
            <w:color w:val="0000FF"/>
          </w:rPr>
          <w:t>статьями 1</w:t>
        </w:r>
      </w:hyperlink>
      <w:r>
        <w:t xml:space="preserve"> и </w:t>
      </w:r>
      <w:hyperlink r:id="rId146">
        <w:r>
          <w:rPr>
            <w:color w:val="0000FF"/>
          </w:rPr>
          <w:t>2</w:t>
        </w:r>
      </w:hyperlink>
      <w:r>
        <w:t xml:space="preserve"> Закона N 64;</w:t>
      </w:r>
    </w:p>
    <w:p w:rsidR="00312B90" w:rsidRDefault="00312B90">
      <w:pPr>
        <w:pStyle w:val="ConsPlusNormal"/>
        <w:spacing w:before="220"/>
        <w:ind w:firstLine="540"/>
        <w:jc w:val="both"/>
      </w:pPr>
      <w:r>
        <w:t xml:space="preserve">б) о несоответствии многодетной семьи требованиям, установленным </w:t>
      </w:r>
      <w:hyperlink r:id="rId147">
        <w:r>
          <w:rPr>
            <w:color w:val="0000FF"/>
          </w:rPr>
          <w:t>статьями 1</w:t>
        </w:r>
      </w:hyperlink>
      <w:r>
        <w:t xml:space="preserve"> и (или) </w:t>
      </w:r>
      <w:hyperlink r:id="rId148">
        <w:r>
          <w:rPr>
            <w:color w:val="0000FF"/>
          </w:rPr>
          <w:t>2</w:t>
        </w:r>
      </w:hyperlink>
      <w:r>
        <w:t xml:space="preserve"> Закона N 64.</w:t>
      </w:r>
    </w:p>
    <w:p w:rsidR="00312B90" w:rsidRDefault="00312B90">
      <w:pPr>
        <w:pStyle w:val="ConsPlusNormal"/>
        <w:spacing w:before="220"/>
        <w:ind w:firstLine="540"/>
        <w:jc w:val="both"/>
      </w:pPr>
      <w:r>
        <w:t>Копия решения, указанного в настоящем пункте, направляется (выдается) администрацией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312B90" w:rsidRDefault="00312B90">
      <w:pPr>
        <w:pStyle w:val="ConsPlusNormal"/>
        <w:spacing w:before="220"/>
        <w:ind w:firstLine="540"/>
        <w:jc w:val="both"/>
      </w:pPr>
      <w:r>
        <w:t xml:space="preserve">В случае принятия решения о несоответствии многодетной семьи требованиям, установленным </w:t>
      </w:r>
      <w:hyperlink r:id="rId149">
        <w:r>
          <w:rPr>
            <w:color w:val="0000FF"/>
          </w:rPr>
          <w:t>статьями 1</w:t>
        </w:r>
      </w:hyperlink>
      <w:r>
        <w:t xml:space="preserve"> и (или) </w:t>
      </w:r>
      <w:hyperlink r:id="rId150">
        <w:r>
          <w:rPr>
            <w:color w:val="0000FF"/>
          </w:rPr>
          <w:t>2</w:t>
        </w:r>
      </w:hyperlink>
      <w:r>
        <w:t xml:space="preserve"> Закона N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(семье) земельного участка с указанием причин такого отказа. Копия решения, указанного в настоящем абзаце,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12B90" w:rsidRDefault="00312B90">
      <w:pPr>
        <w:pStyle w:val="ConsPlusNormal"/>
        <w:spacing w:before="220"/>
        <w:ind w:firstLine="540"/>
        <w:jc w:val="both"/>
      </w:pPr>
      <w:bookmarkStart w:id="65" w:name="P748"/>
      <w:bookmarkEnd w:id="65"/>
      <w:r>
        <w:t xml:space="preserve">3.9.11. Администрация в течение 20 рабочих дней со дня утверждения списка претендентов либо со дня включения многодетной семьи (семьи), гражданина в список претендентов в порядке, установленном </w:t>
      </w:r>
      <w:hyperlink w:anchor="P731">
        <w:r>
          <w:rPr>
            <w:color w:val="0000FF"/>
          </w:rPr>
          <w:t>пунктом 3.9.8.1</w:t>
        </w:r>
      </w:hyperlink>
      <w:r>
        <w:t xml:space="preserve"> настоящей Главы, направляет (выдает) многодетной семье (семье), гражданину или законному представителю уведомление о предоставлении такой семье, такому гражданину с составом семьи, которым ранее был предоставлен земельный участок, социальной выплаты в соответствующем году. В уведомлении, указанном в настоящем пункте, указывается информация о порядке и условиях получения и использования социальной выплаты.</w:t>
      </w:r>
    </w:p>
    <w:p w:rsidR="00312B90" w:rsidRDefault="00312B90">
      <w:pPr>
        <w:pStyle w:val="ConsPlusNormal"/>
        <w:spacing w:before="220"/>
        <w:ind w:firstLine="540"/>
        <w:jc w:val="both"/>
      </w:pPr>
      <w:bookmarkStart w:id="66" w:name="P749"/>
      <w:bookmarkEnd w:id="66"/>
      <w:r>
        <w:t xml:space="preserve">3.9.12. Многодетная семья (семья), гражданин либо законный представитель до 31 мая года, в котором планируется предоставить социальную выплату, со дня получения уведомления, указанного в </w:t>
      </w:r>
      <w:hyperlink w:anchor="P748">
        <w:r>
          <w:rPr>
            <w:color w:val="0000FF"/>
          </w:rPr>
          <w:t>пункте 3.9.11</w:t>
        </w:r>
      </w:hyperlink>
      <w:r>
        <w:t xml:space="preserve"> настоящей Главы, подает (направляет) в администрацию заявление о перечислении средств социальной выплаты (за исключением случая, указанного в </w:t>
      </w:r>
      <w:hyperlink w:anchor="P717">
        <w:r>
          <w:rPr>
            <w:color w:val="0000FF"/>
          </w:rPr>
          <w:t>абзаце втором</w:t>
        </w:r>
      </w:hyperlink>
      <w:r>
        <w:t xml:space="preserve"> настоящего пункта).</w:t>
      </w:r>
    </w:p>
    <w:p w:rsidR="00312B90" w:rsidRDefault="00312B90">
      <w:pPr>
        <w:pStyle w:val="ConsPlusNormal"/>
        <w:spacing w:before="220"/>
        <w:ind w:firstLine="540"/>
        <w:jc w:val="both"/>
      </w:pPr>
      <w:r>
        <w:t xml:space="preserve">В случае включения многодетной семьи (семьи), гражданина в список претендентов в порядке, установленном </w:t>
      </w:r>
      <w:hyperlink w:anchor="P731">
        <w:r>
          <w:rPr>
            <w:color w:val="0000FF"/>
          </w:rPr>
          <w:t>пунктом 3.9.8.1</w:t>
        </w:r>
      </w:hyperlink>
      <w:r>
        <w:t xml:space="preserve"> настоящей главы, многодетная семья (семья), гражданин либо законный представитель в течение 90 календарных дней со дня получения уведомления, указанного в </w:t>
      </w:r>
      <w:hyperlink w:anchor="P748">
        <w:r>
          <w:rPr>
            <w:color w:val="0000FF"/>
          </w:rPr>
          <w:t>пункте 3.9.11</w:t>
        </w:r>
      </w:hyperlink>
      <w:r>
        <w:t xml:space="preserve"> настоящей главы, подает (направляет) в администрацию заявление о перечислении средств социальной выплаты.</w:t>
      </w:r>
    </w:p>
    <w:p w:rsidR="00312B90" w:rsidRDefault="00312B90">
      <w:pPr>
        <w:pStyle w:val="ConsPlusNormal"/>
        <w:spacing w:before="220"/>
        <w:ind w:firstLine="540"/>
        <w:jc w:val="both"/>
      </w:pPr>
      <w:r>
        <w:t xml:space="preserve">3.9.13. По результатам рассмотрения заявления, указанного в </w:t>
      </w:r>
      <w:hyperlink w:anchor="P749">
        <w:r>
          <w:rPr>
            <w:color w:val="0000FF"/>
          </w:rPr>
          <w:t>пункте 3.9.12</w:t>
        </w:r>
      </w:hyperlink>
      <w:r>
        <w:t xml:space="preserve"> настоящей Главы, 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w:t>
      </w:r>
      <w:hyperlink w:anchor="P450">
        <w:r>
          <w:rPr>
            <w:color w:val="0000FF"/>
          </w:rPr>
          <w:t>подпунктом 2.9.1.11 пункта 2.9.1 Главы 2.9</w:t>
        </w:r>
      </w:hyperlink>
      <w:r>
        <w:t xml:space="preserve"> настоящего административного регламента.</w:t>
      </w:r>
    </w:p>
    <w:p w:rsidR="00312B90" w:rsidRDefault="00312B90">
      <w:pPr>
        <w:pStyle w:val="ConsPlusNormal"/>
        <w:spacing w:before="220"/>
        <w:ind w:firstLine="540"/>
        <w:jc w:val="both"/>
      </w:pPr>
      <w:r>
        <w:t xml:space="preserve">Решение о предоставлении социальной выплаты принимается администрацией одновременно с решением об отказе в бесплатном предоставлении земельного участка по </w:t>
      </w:r>
      <w:r>
        <w:lastRenderedPageBreak/>
        <w:t xml:space="preserve">основанию, предусмотренному </w:t>
      </w:r>
      <w:hyperlink r:id="rId151">
        <w:r>
          <w:rPr>
            <w:color w:val="0000FF"/>
          </w:rPr>
          <w:t>абзацем шестым части 5 статьи 3</w:t>
        </w:r>
      </w:hyperlink>
      <w:r>
        <w:t xml:space="preserve"> Закона N 64, либо решением об отказе в повторном бесплатном предоставлении земельного участка по основанию, предусмотренному </w:t>
      </w:r>
      <w:hyperlink r:id="rId152">
        <w:r>
          <w:rPr>
            <w:color w:val="0000FF"/>
          </w:rPr>
          <w:t>абзацем четвертым пункта 7.23</w:t>
        </w:r>
      </w:hyperlink>
      <w:r>
        <w:t xml:space="preserve"> Положения о бесплатном предоставлении земельных участков.</w:t>
      </w:r>
    </w:p>
    <w:p w:rsidR="00312B90" w:rsidRDefault="00312B90">
      <w:pPr>
        <w:pStyle w:val="ConsPlusNormal"/>
        <w:spacing w:before="220"/>
        <w:ind w:firstLine="540"/>
        <w:jc w:val="both"/>
      </w:pPr>
      <w:r>
        <w:t>Копия решения, указанного в настоящем пункте, направляется (выдается) администрацией родителям (усыновителям), гражданину,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12B90" w:rsidRDefault="00312B90">
      <w:pPr>
        <w:pStyle w:val="ConsPlusNormal"/>
        <w:jc w:val="both"/>
      </w:pPr>
    </w:p>
    <w:p w:rsidR="00312B90" w:rsidRDefault="00312B90">
      <w:pPr>
        <w:pStyle w:val="ConsPlusTitle"/>
        <w:jc w:val="center"/>
        <w:outlineLvl w:val="2"/>
      </w:pPr>
      <w:r>
        <w:t>3.10. Рассмотрение зарегистрированного заявления и принятие</w:t>
      </w:r>
    </w:p>
    <w:p w:rsidR="00312B90" w:rsidRDefault="00312B90">
      <w:pPr>
        <w:pStyle w:val="ConsPlusTitle"/>
        <w:jc w:val="center"/>
      </w:pPr>
      <w:r>
        <w:t>решения о внесении изменений в решение о принятии</w:t>
      </w:r>
    </w:p>
    <w:p w:rsidR="00312B90" w:rsidRDefault="00312B90">
      <w:pPr>
        <w:pStyle w:val="ConsPlusTitle"/>
        <w:jc w:val="center"/>
      </w:pPr>
      <w:r>
        <w:t>многодетной семьи на учет в целях бесплатного (в том числе</w:t>
      </w:r>
    </w:p>
    <w:p w:rsidR="00312B90" w:rsidRDefault="00312B90">
      <w:pPr>
        <w:pStyle w:val="ConsPlusTitle"/>
        <w:jc w:val="center"/>
      </w:pPr>
      <w:r>
        <w:t>и первоочередного) предоставления земельного участка либо</w:t>
      </w:r>
    </w:p>
    <w:p w:rsidR="00312B90" w:rsidRDefault="00312B90">
      <w:pPr>
        <w:pStyle w:val="ConsPlusTitle"/>
        <w:jc w:val="center"/>
      </w:pPr>
      <w:r>
        <w:t>принятие решения об отказе во внесении изменений в решение</w:t>
      </w:r>
    </w:p>
    <w:p w:rsidR="00312B90" w:rsidRDefault="00312B90">
      <w:pPr>
        <w:pStyle w:val="ConsPlusTitle"/>
        <w:jc w:val="center"/>
      </w:pPr>
      <w:r>
        <w:t>о принятии многодетной семьи на учет в целях бесплатного (в</w:t>
      </w:r>
    </w:p>
    <w:p w:rsidR="00312B90" w:rsidRDefault="00312B90">
      <w:pPr>
        <w:pStyle w:val="ConsPlusTitle"/>
        <w:jc w:val="center"/>
      </w:pPr>
      <w:r>
        <w:t>том числе и первоочередного) предоставления земельного</w:t>
      </w:r>
    </w:p>
    <w:p w:rsidR="00312B90" w:rsidRDefault="00312B90">
      <w:pPr>
        <w:pStyle w:val="ConsPlusTitle"/>
        <w:jc w:val="center"/>
      </w:pPr>
      <w:r>
        <w:t>участка в случае выявления недостоверных сведений, указанных</w:t>
      </w:r>
    </w:p>
    <w:p w:rsidR="00312B90" w:rsidRDefault="00312B90">
      <w:pPr>
        <w:pStyle w:val="ConsPlusTitle"/>
        <w:jc w:val="center"/>
      </w:pPr>
      <w:r>
        <w:t>в заявлении об изменении семейного положения (состава семьи)</w:t>
      </w:r>
    </w:p>
    <w:p w:rsidR="00312B90" w:rsidRDefault="00312B90">
      <w:pPr>
        <w:pStyle w:val="ConsPlusNormal"/>
        <w:jc w:val="both"/>
      </w:pPr>
    </w:p>
    <w:p w:rsidR="00312B90" w:rsidRDefault="00312B90">
      <w:pPr>
        <w:pStyle w:val="ConsPlusNormal"/>
        <w:ind w:firstLine="540"/>
        <w:jc w:val="both"/>
      </w:pPr>
      <w:r>
        <w:t>3.10.1. Основанием для начала административной процедуры является поступление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w:t>
      </w:r>
    </w:p>
    <w:p w:rsidR="00312B90" w:rsidRDefault="00312B90">
      <w:pPr>
        <w:pStyle w:val="ConsPlusNormal"/>
        <w:spacing w:before="220"/>
        <w:ind w:firstLine="540"/>
        <w:jc w:val="both"/>
      </w:pPr>
      <w:bookmarkStart w:id="67" w:name="P766"/>
      <w:bookmarkEnd w:id="67"/>
      <w:r>
        <w:t>3.10.2. Сотрудник управления в течение 2 рабочих дней со дня поступления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 осуществляет подготовку проекта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подготовку проекта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312B90" w:rsidRDefault="00312B90">
      <w:pPr>
        <w:pStyle w:val="ConsPlusNormal"/>
        <w:spacing w:before="220"/>
        <w:ind w:firstLine="540"/>
        <w:jc w:val="both"/>
      </w:pPr>
      <w:r>
        <w:t xml:space="preserve">3.10.3. Сотрудник управления в течение 1 рабочего дня, следующего за днем подготовки проекта решения, указанного в </w:t>
      </w:r>
      <w:hyperlink w:anchor="P766">
        <w:r>
          <w:rPr>
            <w:color w:val="0000FF"/>
          </w:rPr>
          <w:t>пункте 3.10.2</w:t>
        </w:r>
      </w:hyperlink>
      <w:r>
        <w:t xml:space="preserve"> настоящей Главы, передает их на утверждение (подписание) в Сектор для утверждения (подписания) на заседании Коллегии Администрации.</w:t>
      </w:r>
    </w:p>
    <w:p w:rsidR="00312B90" w:rsidRDefault="00312B90">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12B90" w:rsidRDefault="00312B90">
      <w:pPr>
        <w:pStyle w:val="ConsPlusNormal"/>
        <w:spacing w:before="220"/>
        <w:ind w:firstLine="540"/>
        <w:jc w:val="both"/>
      </w:pPr>
      <w:r>
        <w:t>3.10.4. Сотрудник управления в течение 5 рабочих дней со дня утверждения (подписания)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 осуществляет его направление (выдачу) заявителю почтовым отправлением либо вручение лично под подпись.</w:t>
      </w:r>
    </w:p>
    <w:p w:rsidR="00312B90" w:rsidRDefault="00312B90">
      <w:pPr>
        <w:pStyle w:val="ConsPlusNormal"/>
        <w:jc w:val="both"/>
      </w:pPr>
    </w:p>
    <w:p w:rsidR="00312B90" w:rsidRDefault="00312B90">
      <w:pPr>
        <w:pStyle w:val="ConsPlusTitle"/>
        <w:jc w:val="center"/>
        <w:outlineLvl w:val="2"/>
      </w:pPr>
      <w:r>
        <w:lastRenderedPageBreak/>
        <w:t>3.11. Исправление допущенных опечаток и (или) ошибок</w:t>
      </w:r>
    </w:p>
    <w:p w:rsidR="00312B90" w:rsidRDefault="00312B90">
      <w:pPr>
        <w:pStyle w:val="ConsPlusTitle"/>
        <w:jc w:val="center"/>
      </w:pPr>
      <w:r>
        <w:t>в выданных в результате предоставления муниципальной услуги</w:t>
      </w:r>
    </w:p>
    <w:p w:rsidR="00312B90" w:rsidRDefault="00312B90">
      <w:pPr>
        <w:pStyle w:val="ConsPlusTitle"/>
        <w:jc w:val="center"/>
      </w:pPr>
      <w:r>
        <w:t>документах</w:t>
      </w:r>
    </w:p>
    <w:p w:rsidR="00312B90" w:rsidRDefault="00312B90">
      <w:pPr>
        <w:pStyle w:val="ConsPlusNormal"/>
        <w:jc w:val="both"/>
      </w:pPr>
    </w:p>
    <w:p w:rsidR="00312B90" w:rsidRDefault="00312B90">
      <w:pPr>
        <w:pStyle w:val="ConsPlusNormal"/>
        <w:ind w:firstLine="540"/>
        <w:jc w:val="both"/>
      </w:pPr>
      <w:r>
        <w:t>3.11.1.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312B90" w:rsidRDefault="00312B90">
      <w:pPr>
        <w:pStyle w:val="ConsPlusNormal"/>
        <w:spacing w:before="220"/>
        <w:ind w:firstLine="540"/>
        <w:jc w:val="both"/>
      </w:pPr>
      <w:r>
        <w:t>3.11.2. При обращении с заявлением об исправлении допущенных опечаток и (или) ошибок заявитель (представитель заявителя) представляет:</w:t>
      </w:r>
    </w:p>
    <w:p w:rsidR="00312B90" w:rsidRDefault="00312B90">
      <w:pPr>
        <w:pStyle w:val="ConsPlusNormal"/>
        <w:spacing w:before="220"/>
        <w:ind w:firstLine="540"/>
        <w:jc w:val="both"/>
      </w:pPr>
      <w:r>
        <w:t xml:space="preserve">а) заявление об исправлении допущенных опечаток и (или) ошибок по форме, согласно </w:t>
      </w:r>
      <w:hyperlink w:anchor="P1463">
        <w:r>
          <w:rPr>
            <w:color w:val="0000FF"/>
          </w:rPr>
          <w:t>приложению N 5</w:t>
        </w:r>
      </w:hyperlink>
      <w:r>
        <w:t xml:space="preserve"> к настоящему административному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312B90" w:rsidRDefault="00312B90">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312B90" w:rsidRDefault="00312B90">
      <w:pPr>
        <w:pStyle w:val="ConsPlusNormal"/>
        <w:spacing w:before="220"/>
        <w:ind w:firstLine="540"/>
        <w:jc w:val="both"/>
      </w:pPr>
      <w:r>
        <w:t>в) выданный результат предоставления муниципальной услуги, в котором содержится опечатка и (или) ошибка.</w:t>
      </w:r>
    </w:p>
    <w:p w:rsidR="00312B90" w:rsidRDefault="00312B90">
      <w:pPr>
        <w:pStyle w:val="ConsPlusNormal"/>
        <w:spacing w:before="220"/>
        <w:ind w:firstLine="540"/>
        <w:jc w:val="both"/>
      </w:pPr>
      <w:r>
        <w:t>3.11.3.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312B90" w:rsidRDefault="00312B90">
      <w:pPr>
        <w:pStyle w:val="ConsPlusNormal"/>
        <w:spacing w:before="220"/>
        <w:ind w:firstLine="540"/>
        <w:jc w:val="both"/>
      </w:pPr>
      <w:r>
        <w:t xml:space="preserve">3.11.4. Регистрация заявления об исправлении допущенных опечаток и (или) ошибок осуществляется в порядке и сроки, установленные </w:t>
      </w:r>
      <w:hyperlink w:anchor="P591">
        <w:r>
          <w:rPr>
            <w:color w:val="0000FF"/>
          </w:rPr>
          <w:t>Главами 3.2</w:t>
        </w:r>
      </w:hyperlink>
      <w:r>
        <w:t xml:space="preserve"> и </w:t>
      </w:r>
      <w:hyperlink w:anchor="P486">
        <w:r>
          <w:rPr>
            <w:color w:val="0000FF"/>
          </w:rPr>
          <w:t>2.13</w:t>
        </w:r>
      </w:hyperlink>
      <w:r>
        <w:t xml:space="preserve"> настоящего административного регламента.</w:t>
      </w:r>
    </w:p>
    <w:p w:rsidR="00312B90" w:rsidRDefault="00312B90">
      <w:pPr>
        <w:pStyle w:val="ConsPlusNormal"/>
        <w:spacing w:before="220"/>
        <w:ind w:firstLine="540"/>
        <w:jc w:val="both"/>
      </w:pPr>
      <w:r>
        <w:t>3.11.5.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312B90" w:rsidRDefault="00312B90">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312B90" w:rsidRDefault="00312B90">
      <w:pPr>
        <w:pStyle w:val="ConsPlusNormal"/>
        <w:jc w:val="both"/>
      </w:pPr>
    </w:p>
    <w:p w:rsidR="00312B90" w:rsidRDefault="00312B90">
      <w:pPr>
        <w:pStyle w:val="ConsPlusTitle"/>
        <w:jc w:val="center"/>
        <w:outlineLvl w:val="1"/>
      </w:pPr>
      <w:r>
        <w:t>IV. ФОРМЫ КОНТРОЛЯ ЗА ПРЕДОСТАВЛЕНИЕМ МУНИЦИПАЛЬНОЙ УСЛУГИ</w:t>
      </w:r>
    </w:p>
    <w:p w:rsidR="00312B90" w:rsidRDefault="00312B90">
      <w:pPr>
        <w:pStyle w:val="ConsPlusNormal"/>
        <w:jc w:val="both"/>
      </w:pPr>
    </w:p>
    <w:p w:rsidR="00312B90" w:rsidRDefault="00312B90">
      <w:pPr>
        <w:pStyle w:val="ConsPlusTitle"/>
        <w:jc w:val="center"/>
        <w:outlineLvl w:val="2"/>
      </w:pPr>
      <w:r>
        <w:t>4.1. Порядок осуществления текущего контроля за соблюдением</w:t>
      </w:r>
    </w:p>
    <w:p w:rsidR="00312B90" w:rsidRDefault="00312B90">
      <w:pPr>
        <w:pStyle w:val="ConsPlusTitle"/>
        <w:jc w:val="center"/>
      </w:pPr>
      <w:r>
        <w:t>ответственными должностными лицами положений</w:t>
      </w:r>
    </w:p>
    <w:p w:rsidR="00312B90" w:rsidRDefault="00312B90">
      <w:pPr>
        <w:pStyle w:val="ConsPlusTitle"/>
        <w:jc w:val="center"/>
      </w:pPr>
      <w:r>
        <w:t>административного регламента и иных нормативных правовых</w:t>
      </w:r>
    </w:p>
    <w:p w:rsidR="00312B90" w:rsidRDefault="00312B90">
      <w:pPr>
        <w:pStyle w:val="ConsPlusTitle"/>
        <w:jc w:val="center"/>
      </w:pPr>
      <w:r>
        <w:t>актов, устанавливающих требования к предоставлению</w:t>
      </w:r>
    </w:p>
    <w:p w:rsidR="00312B90" w:rsidRDefault="00312B90">
      <w:pPr>
        <w:pStyle w:val="ConsPlusTitle"/>
        <w:jc w:val="center"/>
      </w:pPr>
      <w:r>
        <w:t>муниципальной услуги, а также принятием решений</w:t>
      </w:r>
    </w:p>
    <w:p w:rsidR="00312B90" w:rsidRDefault="00312B90">
      <w:pPr>
        <w:pStyle w:val="ConsPlusTitle"/>
        <w:jc w:val="center"/>
      </w:pPr>
      <w:r>
        <w:lastRenderedPageBreak/>
        <w:t>ответственными лицами</w:t>
      </w:r>
    </w:p>
    <w:p w:rsidR="00312B90" w:rsidRDefault="00312B90">
      <w:pPr>
        <w:pStyle w:val="ConsPlusNormal"/>
        <w:jc w:val="both"/>
      </w:pPr>
    </w:p>
    <w:p w:rsidR="00312B90" w:rsidRDefault="00312B90">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12B90" w:rsidRDefault="00312B90">
      <w:pPr>
        <w:pStyle w:val="ConsPlusNormal"/>
        <w:spacing w:before="220"/>
        <w:ind w:firstLine="540"/>
        <w:jc w:val="both"/>
      </w:pPr>
      <w: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312B90" w:rsidRDefault="00312B90">
      <w:pPr>
        <w:pStyle w:val="ConsPlusNormal"/>
        <w:spacing w:before="220"/>
        <w:ind w:firstLine="540"/>
        <w:jc w:val="both"/>
      </w:pPr>
      <w:r>
        <w:t>Периодичность осуществления текущего контроля устанавливается Главой администрации.</w:t>
      </w:r>
    </w:p>
    <w:p w:rsidR="00312B90" w:rsidRDefault="00312B90">
      <w:pPr>
        <w:pStyle w:val="ConsPlusNormal"/>
        <w:jc w:val="both"/>
      </w:pPr>
    </w:p>
    <w:p w:rsidR="00312B90" w:rsidRDefault="00312B90">
      <w:pPr>
        <w:pStyle w:val="ConsPlusTitle"/>
        <w:jc w:val="center"/>
        <w:outlineLvl w:val="2"/>
      </w:pPr>
      <w:r>
        <w:t>4.2. Порядок и периодичность осуществления плановых</w:t>
      </w:r>
    </w:p>
    <w:p w:rsidR="00312B90" w:rsidRDefault="00312B90">
      <w:pPr>
        <w:pStyle w:val="ConsPlusTitle"/>
        <w:jc w:val="center"/>
      </w:pPr>
      <w:r>
        <w:t>и внеплановых проверок полноты и качества предоставления</w:t>
      </w:r>
    </w:p>
    <w:p w:rsidR="00312B90" w:rsidRDefault="00312B90">
      <w:pPr>
        <w:pStyle w:val="ConsPlusTitle"/>
        <w:jc w:val="center"/>
      </w:pPr>
      <w:r>
        <w:t>муниципальной услуги, в том числе порядок и формы контроля</w:t>
      </w:r>
    </w:p>
    <w:p w:rsidR="00312B90" w:rsidRDefault="00312B90">
      <w:pPr>
        <w:pStyle w:val="ConsPlusTitle"/>
        <w:jc w:val="center"/>
      </w:pPr>
      <w:r>
        <w:t>за полнотой и качеством предоставления муниципальной услуги</w:t>
      </w:r>
    </w:p>
    <w:p w:rsidR="00312B90" w:rsidRDefault="00312B90">
      <w:pPr>
        <w:pStyle w:val="ConsPlusNormal"/>
        <w:jc w:val="both"/>
      </w:pPr>
    </w:p>
    <w:p w:rsidR="00312B90" w:rsidRDefault="00312B90">
      <w:pPr>
        <w:pStyle w:val="ConsPlusNormal"/>
        <w:ind w:firstLine="540"/>
        <w:jc w:val="both"/>
      </w:pPr>
      <w:r>
        <w:t>4.2.1. Администрация организует и осуществляет контроль за предоставлением муниципальной услуги.</w:t>
      </w:r>
    </w:p>
    <w:p w:rsidR="00312B90" w:rsidRDefault="00312B90">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12B90" w:rsidRDefault="00312B90">
      <w:pPr>
        <w:pStyle w:val="ConsPlusNormal"/>
        <w:spacing w:before="220"/>
        <w:ind w:firstLine="540"/>
        <w:jc w:val="both"/>
      </w:pPr>
      <w:r>
        <w:t>4.2.2. Проверки полноты и качества предоставления муниципальной услуги осуществляются на основании муниципальных правовых актов Администрации.</w:t>
      </w:r>
    </w:p>
    <w:p w:rsidR="00312B90" w:rsidRDefault="00312B90">
      <w:pPr>
        <w:pStyle w:val="ConsPlusNormal"/>
        <w:spacing w:before="22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rsidR="00312B90" w:rsidRDefault="00312B90">
      <w:pPr>
        <w:pStyle w:val="ConsPlusNormal"/>
        <w:jc w:val="both"/>
      </w:pPr>
    </w:p>
    <w:p w:rsidR="00312B90" w:rsidRDefault="00312B90">
      <w:pPr>
        <w:pStyle w:val="ConsPlusTitle"/>
        <w:jc w:val="center"/>
        <w:outlineLvl w:val="1"/>
      </w:pPr>
      <w:r>
        <w:t>V. ДОСУДЕБНЫЙ (ВНЕСУДЕБНЫЙ) ПОРЯДОК ОБЖАЛОВАНИЯ РЕШЕНИЙ</w:t>
      </w:r>
    </w:p>
    <w:p w:rsidR="00312B90" w:rsidRDefault="00312B90">
      <w:pPr>
        <w:pStyle w:val="ConsPlusTitle"/>
        <w:jc w:val="center"/>
      </w:pPr>
      <w:r>
        <w:t>И ДЕЙСТВИЙ (БЕЗДЕЙСТВИЯ) АДМИНИСТРАЦИИ, МФЦ, ОРГАНИЗАЦИЙ,</w:t>
      </w:r>
    </w:p>
    <w:p w:rsidR="00312B90" w:rsidRDefault="00312B90">
      <w:pPr>
        <w:pStyle w:val="ConsPlusTitle"/>
        <w:jc w:val="center"/>
      </w:pPr>
      <w:r>
        <w:t>УКАЗАННЫХ В ЧАСТИ 1.1 СТАТЬИ 16 ФЕДЕРАЛЬНОГО ЗАКОНА</w:t>
      </w:r>
    </w:p>
    <w:p w:rsidR="00312B90" w:rsidRDefault="00312B90">
      <w:pPr>
        <w:pStyle w:val="ConsPlusTitle"/>
        <w:jc w:val="center"/>
      </w:pPr>
      <w:r>
        <w:t>ОТ 27.07.2010 N 210-ФЗ "ОБ ОРГАНИЗАЦИИ ПРЕДОСТАВЛЕНИЯ</w:t>
      </w:r>
    </w:p>
    <w:p w:rsidR="00312B90" w:rsidRDefault="00312B90">
      <w:pPr>
        <w:pStyle w:val="ConsPlusTitle"/>
        <w:jc w:val="center"/>
      </w:pPr>
      <w:r>
        <w:t>ГОСУДАРСТВЕННЫХ И МУНИЦИПАЛЬНЫХ УСЛУГ", А ТАКЖЕ ИХ</w:t>
      </w:r>
    </w:p>
    <w:p w:rsidR="00312B90" w:rsidRDefault="00312B90">
      <w:pPr>
        <w:pStyle w:val="ConsPlusTitle"/>
        <w:jc w:val="center"/>
      </w:pPr>
      <w:r>
        <w:t>ДОЛЖНОСТНЫХ ЛИЦ, МУНИЦИПАЛЬНЫХ СЛУЖАЩИХ, РАБОТНИКОВ</w:t>
      </w:r>
    </w:p>
    <w:p w:rsidR="00312B90" w:rsidRDefault="00312B90">
      <w:pPr>
        <w:pStyle w:val="ConsPlusNormal"/>
        <w:jc w:val="both"/>
      </w:pPr>
    </w:p>
    <w:p w:rsidR="00312B90" w:rsidRDefault="00312B90">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312B90" w:rsidRDefault="00312B90">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153">
        <w:r>
          <w:rPr>
            <w:color w:val="0000FF"/>
          </w:rPr>
          <w:t>части 1 статьи 11.2</w:t>
        </w:r>
      </w:hyperlink>
      <w:r>
        <w:t xml:space="preserve"> Федерального закона от 27.07.2010 N 210-ФЗ "Об </w:t>
      </w:r>
      <w:r>
        <w:lastRenderedPageBreak/>
        <w:t>организации предоставления государственных и муниципальных услуг", в том числе:</w:t>
      </w:r>
    </w:p>
    <w:p w:rsidR="00312B90" w:rsidRDefault="00312B90">
      <w:pPr>
        <w:pStyle w:val="ConsPlusNormal"/>
        <w:spacing w:before="220"/>
        <w:ind w:firstLine="540"/>
        <w:jc w:val="both"/>
      </w:pPr>
      <w: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312B90" w:rsidRDefault="00312B90">
      <w:pPr>
        <w:pStyle w:val="ConsPlusNormal"/>
        <w:spacing w:before="220"/>
        <w:ind w:firstLine="540"/>
        <w:jc w:val="both"/>
      </w:pPr>
      <w: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312B90" w:rsidRDefault="00312B90">
      <w:pPr>
        <w:pStyle w:val="ConsPlusNormal"/>
        <w:spacing w:before="220"/>
        <w:ind w:firstLine="540"/>
        <w:jc w:val="both"/>
      </w:pPr>
      <w:r>
        <w:t>в) директору МФЦ на решения или (и) действия (бездействие) сотрудников МФЦ.</w:t>
      </w:r>
    </w:p>
    <w:p w:rsidR="00312B90" w:rsidRDefault="00312B90">
      <w:pPr>
        <w:pStyle w:val="ConsPlusNormal"/>
        <w:spacing w:before="220"/>
        <w:ind w:firstLine="540"/>
        <w:jc w:val="both"/>
      </w:pPr>
      <w:r>
        <w:t>5.3. Информация о порядке подачи и рассмотрения жалобы размещается на официальном сайте Уватского муниципального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12B90" w:rsidRDefault="00312B90">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154">
        <w:r>
          <w:rPr>
            <w:color w:val="0000FF"/>
          </w:rPr>
          <w:t>законом</w:t>
        </w:r>
      </w:hyperlink>
      <w:r>
        <w:t xml:space="preserve"> от 27.07.2010 N 210-ФЗ "Об организации предоставления государственных и муниципальных услуг".</w:t>
      </w: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right"/>
        <w:outlineLvl w:val="1"/>
      </w:pPr>
      <w:r>
        <w:t>Приложение N 1</w:t>
      </w:r>
    </w:p>
    <w:p w:rsidR="00312B90" w:rsidRDefault="00312B90">
      <w:pPr>
        <w:pStyle w:val="ConsPlusNormal"/>
        <w:jc w:val="right"/>
      </w:pPr>
      <w:r>
        <w:t>к регламенту</w:t>
      </w:r>
    </w:p>
    <w:p w:rsidR="00312B90" w:rsidRDefault="00312B90">
      <w:pPr>
        <w:pStyle w:val="ConsPlusNormal"/>
        <w:jc w:val="both"/>
      </w:pPr>
    </w:p>
    <w:p w:rsidR="00312B90" w:rsidRDefault="00312B90">
      <w:pPr>
        <w:pStyle w:val="ConsPlusNormal"/>
        <w:jc w:val="right"/>
      </w:pPr>
      <w:bookmarkStart w:id="68" w:name="P830"/>
      <w:bookmarkEnd w:id="68"/>
      <w:r>
        <w:t>(бланк заявления)</w:t>
      </w:r>
    </w:p>
    <w:p w:rsidR="00312B90" w:rsidRDefault="00312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
        <w:gridCol w:w="674"/>
        <w:gridCol w:w="2558"/>
        <w:gridCol w:w="1691"/>
        <w:gridCol w:w="340"/>
        <w:gridCol w:w="1670"/>
        <w:gridCol w:w="1600"/>
      </w:tblGrid>
      <w:tr w:rsidR="00312B90">
        <w:tc>
          <w:tcPr>
            <w:tcW w:w="8956" w:type="dxa"/>
            <w:gridSpan w:val="7"/>
          </w:tcPr>
          <w:p w:rsidR="00312B90" w:rsidRDefault="00312B90">
            <w:pPr>
              <w:pStyle w:val="ConsPlusNormal"/>
              <w:jc w:val="center"/>
            </w:pPr>
            <w:r>
              <w:t>Наименование органа местного самоуправления, в который подается заявление</w:t>
            </w:r>
          </w:p>
        </w:tc>
      </w:tr>
      <w:tr w:rsidR="00312B90">
        <w:tc>
          <w:tcPr>
            <w:tcW w:w="8956" w:type="dxa"/>
            <w:gridSpan w:val="7"/>
          </w:tcPr>
          <w:p w:rsidR="00312B90" w:rsidRDefault="00312B90">
            <w:pPr>
              <w:pStyle w:val="ConsPlusNormal"/>
            </w:pPr>
            <w:r>
              <w:t>СВЕДЕНИЯ О ЗАЯВИТЕЛЕ</w:t>
            </w:r>
          </w:p>
        </w:tc>
      </w:tr>
      <w:tr w:rsidR="00312B90">
        <w:tc>
          <w:tcPr>
            <w:tcW w:w="423" w:type="dxa"/>
            <w:vMerge w:val="restart"/>
            <w:vAlign w:val="center"/>
          </w:tcPr>
          <w:p w:rsidR="00312B90" w:rsidRDefault="00312B90">
            <w:pPr>
              <w:pStyle w:val="ConsPlusNormal"/>
              <w:jc w:val="center"/>
            </w:pPr>
            <w:r>
              <w:t>1.</w:t>
            </w:r>
          </w:p>
        </w:tc>
        <w:tc>
          <w:tcPr>
            <w:tcW w:w="3232" w:type="dxa"/>
            <w:gridSpan w:val="2"/>
          </w:tcPr>
          <w:p w:rsidR="00312B90" w:rsidRDefault="00312B90">
            <w:pPr>
              <w:pStyle w:val="ConsPlusNormal"/>
            </w:pPr>
            <w:r>
              <w:t>Фамилия, имя, отчество</w:t>
            </w:r>
          </w:p>
          <w:p w:rsidR="00312B90" w:rsidRDefault="00312B90">
            <w:pPr>
              <w:pStyle w:val="ConsPlusNormal"/>
            </w:pPr>
            <w:r>
              <w:t>(при наличии)</w:t>
            </w:r>
          </w:p>
        </w:tc>
        <w:tc>
          <w:tcPr>
            <w:tcW w:w="5301" w:type="dxa"/>
            <w:gridSpan w:val="4"/>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vMerge w:val="restart"/>
            <w:vAlign w:val="center"/>
          </w:tcPr>
          <w:p w:rsidR="00312B90" w:rsidRDefault="00312B90">
            <w:pPr>
              <w:pStyle w:val="ConsPlusNormal"/>
            </w:pPr>
            <w:r>
              <w:t>Вид документа, удостоверяющего личность</w:t>
            </w:r>
          </w:p>
        </w:tc>
        <w:tc>
          <w:tcPr>
            <w:tcW w:w="2031" w:type="dxa"/>
            <w:gridSpan w:val="2"/>
            <w:vMerge w:val="restart"/>
            <w:vAlign w:val="center"/>
          </w:tcPr>
          <w:p w:rsidR="00312B90" w:rsidRDefault="00312B90">
            <w:pPr>
              <w:pStyle w:val="ConsPlusNormal"/>
            </w:pPr>
          </w:p>
        </w:tc>
        <w:tc>
          <w:tcPr>
            <w:tcW w:w="1670" w:type="dxa"/>
          </w:tcPr>
          <w:p w:rsidR="00312B90" w:rsidRDefault="00312B90">
            <w:pPr>
              <w:pStyle w:val="ConsPlusNormal"/>
            </w:pPr>
            <w:r>
              <w:t>Серия и номер</w:t>
            </w:r>
          </w:p>
        </w:tc>
        <w:tc>
          <w:tcPr>
            <w:tcW w:w="1600" w:type="dxa"/>
          </w:tcPr>
          <w:p w:rsidR="00312B90" w:rsidRDefault="00312B90">
            <w:pPr>
              <w:pStyle w:val="ConsPlusNormal"/>
            </w:pPr>
            <w:r>
              <w:t>Дата выдачи</w:t>
            </w:r>
          </w:p>
        </w:tc>
      </w:tr>
      <w:tr w:rsidR="00312B90">
        <w:tc>
          <w:tcPr>
            <w:tcW w:w="423" w:type="dxa"/>
            <w:vMerge/>
          </w:tcPr>
          <w:p w:rsidR="00312B90" w:rsidRDefault="00312B90">
            <w:pPr>
              <w:pStyle w:val="ConsPlusNormal"/>
            </w:pPr>
          </w:p>
        </w:tc>
        <w:tc>
          <w:tcPr>
            <w:tcW w:w="3232" w:type="dxa"/>
            <w:gridSpan w:val="2"/>
            <w:vMerge/>
          </w:tcPr>
          <w:p w:rsidR="00312B90" w:rsidRDefault="00312B90">
            <w:pPr>
              <w:pStyle w:val="ConsPlusNormal"/>
            </w:pPr>
          </w:p>
        </w:tc>
        <w:tc>
          <w:tcPr>
            <w:tcW w:w="2031" w:type="dxa"/>
            <w:gridSpan w:val="2"/>
            <w:vMerge/>
          </w:tcPr>
          <w:p w:rsidR="00312B90" w:rsidRDefault="00312B90">
            <w:pPr>
              <w:pStyle w:val="ConsPlusNormal"/>
            </w:pPr>
          </w:p>
        </w:tc>
        <w:tc>
          <w:tcPr>
            <w:tcW w:w="1670" w:type="dxa"/>
          </w:tcPr>
          <w:p w:rsidR="00312B90" w:rsidRDefault="00312B90">
            <w:pPr>
              <w:pStyle w:val="ConsPlusNormal"/>
            </w:pPr>
          </w:p>
        </w:tc>
        <w:tc>
          <w:tcPr>
            <w:tcW w:w="1600" w:type="dxa"/>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tcPr>
          <w:p w:rsidR="00312B90" w:rsidRDefault="00312B90">
            <w:pPr>
              <w:pStyle w:val="ConsPlusNormal"/>
            </w:pPr>
            <w:r>
              <w:t>Кем выдан</w:t>
            </w:r>
          </w:p>
        </w:tc>
        <w:tc>
          <w:tcPr>
            <w:tcW w:w="5301" w:type="dxa"/>
            <w:gridSpan w:val="4"/>
          </w:tcPr>
          <w:p w:rsidR="00312B90" w:rsidRDefault="00312B90">
            <w:pPr>
              <w:pStyle w:val="ConsPlusNormal"/>
            </w:pPr>
          </w:p>
        </w:tc>
      </w:tr>
      <w:tr w:rsidR="00312B90">
        <w:tc>
          <w:tcPr>
            <w:tcW w:w="423" w:type="dxa"/>
            <w:vMerge w:val="restart"/>
            <w:vAlign w:val="center"/>
          </w:tcPr>
          <w:p w:rsidR="00312B90" w:rsidRDefault="00312B90">
            <w:pPr>
              <w:pStyle w:val="ConsPlusNormal"/>
              <w:jc w:val="center"/>
            </w:pPr>
            <w:r>
              <w:t>2.</w:t>
            </w:r>
          </w:p>
        </w:tc>
        <w:tc>
          <w:tcPr>
            <w:tcW w:w="3232" w:type="dxa"/>
            <w:gridSpan w:val="2"/>
          </w:tcPr>
          <w:p w:rsidR="00312B90" w:rsidRDefault="00312B90">
            <w:pPr>
              <w:pStyle w:val="ConsPlusNormal"/>
            </w:pPr>
            <w:r>
              <w:t>Фамилия, имя, отчество</w:t>
            </w:r>
          </w:p>
          <w:p w:rsidR="00312B90" w:rsidRDefault="00312B90">
            <w:pPr>
              <w:pStyle w:val="ConsPlusNormal"/>
            </w:pPr>
            <w:r>
              <w:t>(при наличии)</w:t>
            </w:r>
          </w:p>
        </w:tc>
        <w:tc>
          <w:tcPr>
            <w:tcW w:w="5301" w:type="dxa"/>
            <w:gridSpan w:val="4"/>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vMerge w:val="restart"/>
            <w:vAlign w:val="center"/>
          </w:tcPr>
          <w:p w:rsidR="00312B90" w:rsidRDefault="00312B90">
            <w:pPr>
              <w:pStyle w:val="ConsPlusNormal"/>
            </w:pPr>
            <w:r>
              <w:t>Вид документа, удостоверяющего личность</w:t>
            </w:r>
          </w:p>
        </w:tc>
        <w:tc>
          <w:tcPr>
            <w:tcW w:w="2031" w:type="dxa"/>
            <w:gridSpan w:val="2"/>
            <w:vMerge w:val="restart"/>
            <w:vAlign w:val="center"/>
          </w:tcPr>
          <w:p w:rsidR="00312B90" w:rsidRDefault="00312B90">
            <w:pPr>
              <w:pStyle w:val="ConsPlusNormal"/>
            </w:pPr>
          </w:p>
        </w:tc>
        <w:tc>
          <w:tcPr>
            <w:tcW w:w="1670" w:type="dxa"/>
          </w:tcPr>
          <w:p w:rsidR="00312B90" w:rsidRDefault="00312B90">
            <w:pPr>
              <w:pStyle w:val="ConsPlusNormal"/>
            </w:pPr>
            <w:r>
              <w:t>Серия и номер</w:t>
            </w:r>
          </w:p>
        </w:tc>
        <w:tc>
          <w:tcPr>
            <w:tcW w:w="1600" w:type="dxa"/>
          </w:tcPr>
          <w:p w:rsidR="00312B90" w:rsidRDefault="00312B90">
            <w:pPr>
              <w:pStyle w:val="ConsPlusNormal"/>
            </w:pPr>
            <w:r>
              <w:t>Дата выдачи</w:t>
            </w:r>
          </w:p>
        </w:tc>
      </w:tr>
      <w:tr w:rsidR="00312B90">
        <w:tc>
          <w:tcPr>
            <w:tcW w:w="423" w:type="dxa"/>
            <w:vMerge/>
          </w:tcPr>
          <w:p w:rsidR="00312B90" w:rsidRDefault="00312B90">
            <w:pPr>
              <w:pStyle w:val="ConsPlusNormal"/>
            </w:pPr>
          </w:p>
        </w:tc>
        <w:tc>
          <w:tcPr>
            <w:tcW w:w="3232" w:type="dxa"/>
            <w:gridSpan w:val="2"/>
            <w:vMerge/>
          </w:tcPr>
          <w:p w:rsidR="00312B90" w:rsidRDefault="00312B90">
            <w:pPr>
              <w:pStyle w:val="ConsPlusNormal"/>
            </w:pPr>
          </w:p>
        </w:tc>
        <w:tc>
          <w:tcPr>
            <w:tcW w:w="2031" w:type="dxa"/>
            <w:gridSpan w:val="2"/>
            <w:vMerge/>
          </w:tcPr>
          <w:p w:rsidR="00312B90" w:rsidRDefault="00312B90">
            <w:pPr>
              <w:pStyle w:val="ConsPlusNormal"/>
            </w:pPr>
          </w:p>
        </w:tc>
        <w:tc>
          <w:tcPr>
            <w:tcW w:w="1670" w:type="dxa"/>
          </w:tcPr>
          <w:p w:rsidR="00312B90" w:rsidRDefault="00312B90">
            <w:pPr>
              <w:pStyle w:val="ConsPlusNormal"/>
            </w:pPr>
          </w:p>
        </w:tc>
        <w:tc>
          <w:tcPr>
            <w:tcW w:w="1600" w:type="dxa"/>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tcPr>
          <w:p w:rsidR="00312B90" w:rsidRDefault="00312B90">
            <w:pPr>
              <w:pStyle w:val="ConsPlusNormal"/>
            </w:pPr>
            <w:r>
              <w:t>Кем выдан</w:t>
            </w:r>
          </w:p>
        </w:tc>
        <w:tc>
          <w:tcPr>
            <w:tcW w:w="5301" w:type="dxa"/>
            <w:gridSpan w:val="4"/>
          </w:tcPr>
          <w:p w:rsidR="00312B90" w:rsidRDefault="00312B90">
            <w:pPr>
              <w:pStyle w:val="ConsPlusNormal"/>
            </w:pPr>
          </w:p>
        </w:tc>
      </w:tr>
      <w:tr w:rsidR="00312B90">
        <w:tc>
          <w:tcPr>
            <w:tcW w:w="423" w:type="dxa"/>
            <w:vMerge w:val="restart"/>
            <w:vAlign w:val="center"/>
          </w:tcPr>
          <w:p w:rsidR="00312B90" w:rsidRDefault="00312B90">
            <w:pPr>
              <w:pStyle w:val="ConsPlusNormal"/>
              <w:jc w:val="center"/>
            </w:pPr>
            <w:r>
              <w:t>3.</w:t>
            </w:r>
          </w:p>
        </w:tc>
        <w:tc>
          <w:tcPr>
            <w:tcW w:w="3232" w:type="dxa"/>
            <w:gridSpan w:val="2"/>
          </w:tcPr>
          <w:p w:rsidR="00312B90" w:rsidRDefault="00312B90">
            <w:pPr>
              <w:pStyle w:val="ConsPlusNormal"/>
            </w:pPr>
            <w:r>
              <w:t>Почтовый адрес</w:t>
            </w:r>
          </w:p>
        </w:tc>
        <w:tc>
          <w:tcPr>
            <w:tcW w:w="5301" w:type="dxa"/>
            <w:gridSpan w:val="4"/>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tcPr>
          <w:p w:rsidR="00312B90" w:rsidRDefault="00312B90">
            <w:pPr>
              <w:pStyle w:val="ConsPlusNormal"/>
            </w:pPr>
            <w:r>
              <w:t>Телефон для связи</w:t>
            </w:r>
          </w:p>
        </w:tc>
        <w:tc>
          <w:tcPr>
            <w:tcW w:w="5301" w:type="dxa"/>
            <w:gridSpan w:val="4"/>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tcPr>
          <w:p w:rsidR="00312B90" w:rsidRDefault="00312B90">
            <w:pPr>
              <w:pStyle w:val="ConsPlusNormal"/>
            </w:pPr>
            <w:r>
              <w:t>Адрес электронной почты</w:t>
            </w:r>
          </w:p>
        </w:tc>
        <w:tc>
          <w:tcPr>
            <w:tcW w:w="5301" w:type="dxa"/>
            <w:gridSpan w:val="4"/>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tcPr>
          <w:p w:rsidR="00312B90" w:rsidRDefault="00312B90">
            <w:pPr>
              <w:pStyle w:val="ConsPlusNormal"/>
            </w:pPr>
            <w:r>
              <w:t>Дополнительный адрес электронной почты или (и) номер телефона для связи &lt;1&gt;</w:t>
            </w:r>
          </w:p>
        </w:tc>
        <w:tc>
          <w:tcPr>
            <w:tcW w:w="5301" w:type="dxa"/>
            <w:gridSpan w:val="4"/>
          </w:tcPr>
          <w:p w:rsidR="00312B90" w:rsidRDefault="00312B90">
            <w:pPr>
              <w:pStyle w:val="ConsPlusNormal"/>
            </w:pPr>
          </w:p>
        </w:tc>
      </w:tr>
      <w:tr w:rsidR="00312B90">
        <w:tc>
          <w:tcPr>
            <w:tcW w:w="8956" w:type="dxa"/>
            <w:gridSpan w:val="7"/>
            <w:vAlign w:val="center"/>
          </w:tcPr>
          <w:p w:rsidR="00312B90" w:rsidRDefault="00312B90">
            <w:pPr>
              <w:pStyle w:val="ConsPlusNormal"/>
              <w:jc w:val="both"/>
            </w:pPr>
            <w:r>
              <w:t>ИНЫЕ СВЕДЕНИЯ</w:t>
            </w:r>
          </w:p>
        </w:tc>
      </w:tr>
      <w:tr w:rsidR="00312B90">
        <w:tc>
          <w:tcPr>
            <w:tcW w:w="423" w:type="dxa"/>
            <w:vMerge w:val="restart"/>
            <w:vAlign w:val="center"/>
          </w:tcPr>
          <w:p w:rsidR="00312B90" w:rsidRDefault="00312B90">
            <w:pPr>
              <w:pStyle w:val="ConsPlusNormal"/>
              <w:jc w:val="center"/>
            </w:pPr>
            <w:r>
              <w:t>4.</w:t>
            </w:r>
          </w:p>
        </w:tc>
        <w:tc>
          <w:tcPr>
            <w:tcW w:w="8533" w:type="dxa"/>
            <w:gridSpan w:val="6"/>
          </w:tcPr>
          <w:p w:rsidR="00312B90" w:rsidRDefault="00312B90">
            <w:pPr>
              <w:pStyle w:val="ConsPlusNormal"/>
            </w:pPr>
            <w:r>
              <w:t>Прошу принять нашу семью в составе:</w:t>
            </w:r>
          </w:p>
        </w:tc>
      </w:tr>
      <w:tr w:rsidR="00312B90">
        <w:tc>
          <w:tcPr>
            <w:tcW w:w="423" w:type="dxa"/>
            <w:vMerge/>
          </w:tcPr>
          <w:p w:rsidR="00312B90" w:rsidRDefault="00312B90">
            <w:pPr>
              <w:pStyle w:val="ConsPlusNormal"/>
            </w:pPr>
          </w:p>
        </w:tc>
        <w:tc>
          <w:tcPr>
            <w:tcW w:w="3232" w:type="dxa"/>
            <w:gridSpan w:val="2"/>
            <w:vMerge w:val="restart"/>
            <w:vAlign w:val="center"/>
          </w:tcPr>
          <w:p w:rsidR="00312B90" w:rsidRDefault="00312B90">
            <w:pPr>
              <w:pStyle w:val="ConsPlusNormal"/>
            </w:pPr>
            <w:r>
              <w:t>Родители (одинокая (-ий) мать/отец)</w:t>
            </w:r>
          </w:p>
        </w:tc>
        <w:tc>
          <w:tcPr>
            <w:tcW w:w="5301" w:type="dxa"/>
            <w:gridSpan w:val="4"/>
          </w:tcPr>
          <w:p w:rsidR="00312B90" w:rsidRDefault="00312B90">
            <w:pPr>
              <w:pStyle w:val="ConsPlusNormal"/>
            </w:pPr>
            <w:r>
              <w:t>Фамилия, имя, отчество (при наличии)</w:t>
            </w:r>
          </w:p>
        </w:tc>
      </w:tr>
      <w:tr w:rsidR="00312B90">
        <w:tc>
          <w:tcPr>
            <w:tcW w:w="423" w:type="dxa"/>
            <w:vMerge/>
          </w:tcPr>
          <w:p w:rsidR="00312B90" w:rsidRDefault="00312B90">
            <w:pPr>
              <w:pStyle w:val="ConsPlusNormal"/>
            </w:pPr>
          </w:p>
        </w:tc>
        <w:tc>
          <w:tcPr>
            <w:tcW w:w="3232" w:type="dxa"/>
            <w:gridSpan w:val="2"/>
            <w:vMerge/>
          </w:tcPr>
          <w:p w:rsidR="00312B90" w:rsidRDefault="00312B90">
            <w:pPr>
              <w:pStyle w:val="ConsPlusNormal"/>
            </w:pPr>
          </w:p>
        </w:tc>
        <w:tc>
          <w:tcPr>
            <w:tcW w:w="5301" w:type="dxa"/>
            <w:gridSpan w:val="4"/>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vMerge/>
          </w:tcPr>
          <w:p w:rsidR="00312B90" w:rsidRDefault="00312B90">
            <w:pPr>
              <w:pStyle w:val="ConsPlusNormal"/>
            </w:pPr>
          </w:p>
        </w:tc>
        <w:tc>
          <w:tcPr>
            <w:tcW w:w="5301" w:type="dxa"/>
            <w:gridSpan w:val="4"/>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vMerge w:val="restart"/>
          </w:tcPr>
          <w:p w:rsidR="00312B90" w:rsidRDefault="00312B90">
            <w:pPr>
              <w:pStyle w:val="ConsPlusNormal"/>
            </w:pPr>
            <w:r>
              <w:t>Дети (в том числе усыновленные, пасынки и падчерицы)</w:t>
            </w:r>
          </w:p>
        </w:tc>
        <w:tc>
          <w:tcPr>
            <w:tcW w:w="3701" w:type="dxa"/>
            <w:gridSpan w:val="3"/>
          </w:tcPr>
          <w:p w:rsidR="00312B90" w:rsidRDefault="00312B90">
            <w:pPr>
              <w:pStyle w:val="ConsPlusNormal"/>
            </w:pPr>
            <w:r>
              <w:t>Фамилия, имя, отчество</w:t>
            </w:r>
          </w:p>
          <w:p w:rsidR="00312B90" w:rsidRDefault="00312B90">
            <w:pPr>
              <w:pStyle w:val="ConsPlusNormal"/>
            </w:pPr>
            <w:r>
              <w:t>(при наличии)</w:t>
            </w:r>
          </w:p>
        </w:tc>
        <w:tc>
          <w:tcPr>
            <w:tcW w:w="1600" w:type="dxa"/>
          </w:tcPr>
          <w:p w:rsidR="00312B90" w:rsidRDefault="00312B90">
            <w:pPr>
              <w:pStyle w:val="ConsPlusNormal"/>
            </w:pPr>
            <w:r>
              <w:t>Дата рождения</w:t>
            </w:r>
          </w:p>
        </w:tc>
      </w:tr>
      <w:tr w:rsidR="00312B90">
        <w:tc>
          <w:tcPr>
            <w:tcW w:w="423" w:type="dxa"/>
            <w:vMerge/>
          </w:tcPr>
          <w:p w:rsidR="00312B90" w:rsidRDefault="00312B90">
            <w:pPr>
              <w:pStyle w:val="ConsPlusNormal"/>
            </w:pPr>
          </w:p>
        </w:tc>
        <w:tc>
          <w:tcPr>
            <w:tcW w:w="3232" w:type="dxa"/>
            <w:gridSpan w:val="2"/>
            <w:vMerge/>
          </w:tcPr>
          <w:p w:rsidR="00312B90" w:rsidRDefault="00312B90">
            <w:pPr>
              <w:pStyle w:val="ConsPlusNormal"/>
            </w:pPr>
          </w:p>
        </w:tc>
        <w:tc>
          <w:tcPr>
            <w:tcW w:w="3701" w:type="dxa"/>
            <w:gridSpan w:val="3"/>
          </w:tcPr>
          <w:p w:rsidR="00312B90" w:rsidRDefault="00312B90">
            <w:pPr>
              <w:pStyle w:val="ConsPlusNormal"/>
            </w:pPr>
          </w:p>
        </w:tc>
        <w:tc>
          <w:tcPr>
            <w:tcW w:w="1600" w:type="dxa"/>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vMerge/>
          </w:tcPr>
          <w:p w:rsidR="00312B90" w:rsidRDefault="00312B90">
            <w:pPr>
              <w:pStyle w:val="ConsPlusNormal"/>
            </w:pPr>
          </w:p>
        </w:tc>
        <w:tc>
          <w:tcPr>
            <w:tcW w:w="3701" w:type="dxa"/>
            <w:gridSpan w:val="3"/>
          </w:tcPr>
          <w:p w:rsidR="00312B90" w:rsidRDefault="00312B90">
            <w:pPr>
              <w:pStyle w:val="ConsPlusNormal"/>
            </w:pPr>
          </w:p>
        </w:tc>
        <w:tc>
          <w:tcPr>
            <w:tcW w:w="1600" w:type="dxa"/>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vMerge/>
          </w:tcPr>
          <w:p w:rsidR="00312B90" w:rsidRDefault="00312B90">
            <w:pPr>
              <w:pStyle w:val="ConsPlusNormal"/>
            </w:pPr>
          </w:p>
        </w:tc>
        <w:tc>
          <w:tcPr>
            <w:tcW w:w="3701" w:type="dxa"/>
            <w:gridSpan w:val="3"/>
          </w:tcPr>
          <w:p w:rsidR="00312B90" w:rsidRDefault="00312B90">
            <w:pPr>
              <w:pStyle w:val="ConsPlusNormal"/>
            </w:pPr>
          </w:p>
        </w:tc>
        <w:tc>
          <w:tcPr>
            <w:tcW w:w="1600" w:type="dxa"/>
          </w:tcPr>
          <w:p w:rsidR="00312B90" w:rsidRDefault="00312B90">
            <w:pPr>
              <w:pStyle w:val="ConsPlusNormal"/>
            </w:pPr>
          </w:p>
        </w:tc>
      </w:tr>
      <w:tr w:rsidR="00312B90">
        <w:tc>
          <w:tcPr>
            <w:tcW w:w="423" w:type="dxa"/>
            <w:vMerge/>
          </w:tcPr>
          <w:p w:rsidR="00312B90" w:rsidRDefault="00312B90">
            <w:pPr>
              <w:pStyle w:val="ConsPlusNormal"/>
            </w:pPr>
          </w:p>
        </w:tc>
        <w:tc>
          <w:tcPr>
            <w:tcW w:w="8533" w:type="dxa"/>
            <w:gridSpan w:val="6"/>
          </w:tcPr>
          <w:p w:rsidR="00312B90" w:rsidRDefault="00312B90">
            <w:pPr>
              <w:pStyle w:val="ConsPlusNormal"/>
            </w:pPr>
            <w:r>
              <w:t>на учет в целях бесплатного предоставления в общую долевую собственность</w:t>
            </w:r>
          </w:p>
        </w:tc>
      </w:tr>
      <w:tr w:rsidR="00312B90">
        <w:tc>
          <w:tcPr>
            <w:tcW w:w="423" w:type="dxa"/>
            <w:vMerge/>
          </w:tcPr>
          <w:p w:rsidR="00312B90" w:rsidRDefault="00312B90">
            <w:pPr>
              <w:pStyle w:val="ConsPlusNormal"/>
            </w:pPr>
          </w:p>
        </w:tc>
        <w:tc>
          <w:tcPr>
            <w:tcW w:w="3232" w:type="dxa"/>
            <w:gridSpan w:val="2"/>
          </w:tcPr>
          <w:p w:rsidR="00312B90" w:rsidRDefault="00312B90">
            <w:pPr>
              <w:pStyle w:val="ConsPlusNormal"/>
            </w:pPr>
            <w:r>
              <w:t>садового земельного участка</w:t>
            </w:r>
          </w:p>
        </w:tc>
        <w:tc>
          <w:tcPr>
            <w:tcW w:w="1691" w:type="dxa"/>
          </w:tcPr>
          <w:p w:rsidR="00312B90" w:rsidRDefault="00312B90">
            <w:pPr>
              <w:pStyle w:val="ConsPlusNormal"/>
            </w:pPr>
          </w:p>
        </w:tc>
        <w:tc>
          <w:tcPr>
            <w:tcW w:w="2010" w:type="dxa"/>
            <w:gridSpan w:val="2"/>
          </w:tcPr>
          <w:p w:rsidR="00312B90" w:rsidRDefault="00312B90">
            <w:pPr>
              <w:pStyle w:val="ConsPlusNormal"/>
            </w:pPr>
            <w:r>
              <w:t>земельного участка для индивидуального жилищного строительства</w:t>
            </w:r>
          </w:p>
        </w:tc>
        <w:tc>
          <w:tcPr>
            <w:tcW w:w="1600" w:type="dxa"/>
          </w:tcPr>
          <w:p w:rsidR="00312B90" w:rsidRDefault="00312B90">
            <w:pPr>
              <w:pStyle w:val="ConsPlusNormal"/>
            </w:pPr>
          </w:p>
        </w:tc>
      </w:tr>
      <w:tr w:rsidR="00312B90">
        <w:tc>
          <w:tcPr>
            <w:tcW w:w="423" w:type="dxa"/>
            <w:vAlign w:val="center"/>
          </w:tcPr>
          <w:p w:rsidR="00312B90" w:rsidRDefault="00312B90">
            <w:pPr>
              <w:pStyle w:val="ConsPlusNormal"/>
              <w:jc w:val="center"/>
            </w:pPr>
            <w:r>
              <w:t>5.</w:t>
            </w:r>
          </w:p>
        </w:tc>
        <w:tc>
          <w:tcPr>
            <w:tcW w:w="3232" w:type="dxa"/>
            <w:gridSpan w:val="2"/>
          </w:tcPr>
          <w:p w:rsidR="00312B90" w:rsidRDefault="00312B90">
            <w:pPr>
              <w:pStyle w:val="ConsPlusNormal"/>
            </w:pPr>
            <w:r>
              <w:t>Место жительства многодетной семьи за 5 лет, предшествующих дате подачи заявления</w:t>
            </w:r>
          </w:p>
        </w:tc>
        <w:tc>
          <w:tcPr>
            <w:tcW w:w="5301" w:type="dxa"/>
            <w:gridSpan w:val="4"/>
          </w:tcPr>
          <w:p w:rsidR="00312B90" w:rsidRDefault="00312B90">
            <w:pPr>
              <w:pStyle w:val="ConsPlusNormal"/>
            </w:pPr>
          </w:p>
        </w:tc>
      </w:tr>
      <w:tr w:rsidR="00312B90">
        <w:tc>
          <w:tcPr>
            <w:tcW w:w="423" w:type="dxa"/>
            <w:vMerge w:val="restart"/>
            <w:vAlign w:val="center"/>
          </w:tcPr>
          <w:p w:rsidR="00312B90" w:rsidRDefault="00312B90">
            <w:pPr>
              <w:pStyle w:val="ConsPlusNormal"/>
              <w:jc w:val="center"/>
            </w:pPr>
            <w:r>
              <w:t>6.</w:t>
            </w:r>
          </w:p>
        </w:tc>
        <w:tc>
          <w:tcPr>
            <w:tcW w:w="674" w:type="dxa"/>
          </w:tcPr>
          <w:p w:rsidR="00312B90" w:rsidRDefault="00312B90">
            <w:pPr>
              <w:pStyle w:val="ConsPlusNormal"/>
            </w:pPr>
          </w:p>
        </w:tc>
        <w:tc>
          <w:tcPr>
            <w:tcW w:w="7859" w:type="dxa"/>
            <w:gridSpan w:val="5"/>
          </w:tcPr>
          <w:p w:rsidR="00312B90" w:rsidRDefault="00312B90">
            <w:pPr>
              <w:pStyle w:val="ConsPlusNormal"/>
            </w:pPr>
            <w:r>
              <w:t>Наличие в составе многодетной семьи родителя-инвалида (родителей-инвалидов) и (или) ребенка-инвалида (детей-инвалидов)</w:t>
            </w:r>
          </w:p>
        </w:tc>
      </w:tr>
      <w:tr w:rsidR="00312B90">
        <w:tc>
          <w:tcPr>
            <w:tcW w:w="423" w:type="dxa"/>
            <w:vMerge/>
          </w:tcPr>
          <w:p w:rsidR="00312B90" w:rsidRDefault="00312B90">
            <w:pPr>
              <w:pStyle w:val="ConsPlusNormal"/>
            </w:pPr>
          </w:p>
        </w:tc>
        <w:tc>
          <w:tcPr>
            <w:tcW w:w="674" w:type="dxa"/>
          </w:tcPr>
          <w:p w:rsidR="00312B90" w:rsidRDefault="00312B90">
            <w:pPr>
              <w:pStyle w:val="ConsPlusNormal"/>
            </w:pPr>
          </w:p>
        </w:tc>
        <w:tc>
          <w:tcPr>
            <w:tcW w:w="7859" w:type="dxa"/>
            <w:gridSpan w:val="5"/>
          </w:tcPr>
          <w:p w:rsidR="00312B90" w:rsidRDefault="00312B90">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312B90">
        <w:tc>
          <w:tcPr>
            <w:tcW w:w="423" w:type="dxa"/>
            <w:vAlign w:val="center"/>
          </w:tcPr>
          <w:p w:rsidR="00312B90" w:rsidRDefault="00312B90">
            <w:pPr>
              <w:pStyle w:val="ConsPlusNormal"/>
              <w:jc w:val="center"/>
            </w:pPr>
            <w:r>
              <w:t>7.</w:t>
            </w:r>
          </w:p>
        </w:tc>
        <w:tc>
          <w:tcPr>
            <w:tcW w:w="4923" w:type="dxa"/>
            <w:gridSpan w:val="3"/>
          </w:tcPr>
          <w:p w:rsidR="00312B90" w:rsidRDefault="00312B90">
            <w:pPr>
              <w:pStyle w:val="ConsPlusNormal"/>
            </w:pPr>
            <w:r>
              <w:t>Многодетная семья либо один из членов многодетной семьи состоит на учете в качестве нуждающейся (нуждающегося) в жилом помещении &lt;2&gt;</w:t>
            </w:r>
          </w:p>
        </w:tc>
        <w:tc>
          <w:tcPr>
            <w:tcW w:w="3610" w:type="dxa"/>
            <w:gridSpan w:val="3"/>
          </w:tcPr>
          <w:p w:rsidR="00312B90" w:rsidRDefault="00312B90">
            <w:pPr>
              <w:pStyle w:val="ConsPlusNormal"/>
            </w:pPr>
          </w:p>
        </w:tc>
      </w:tr>
      <w:tr w:rsidR="00312B90">
        <w:tc>
          <w:tcPr>
            <w:tcW w:w="423" w:type="dxa"/>
            <w:vAlign w:val="center"/>
          </w:tcPr>
          <w:p w:rsidR="00312B90" w:rsidRDefault="00312B90">
            <w:pPr>
              <w:pStyle w:val="ConsPlusNormal"/>
              <w:jc w:val="center"/>
            </w:pPr>
            <w:r>
              <w:t>8.</w:t>
            </w:r>
          </w:p>
        </w:tc>
        <w:tc>
          <w:tcPr>
            <w:tcW w:w="8533" w:type="dxa"/>
            <w:gridSpan w:val="6"/>
          </w:tcPr>
          <w:p w:rsidR="00312B90" w:rsidRDefault="00312B90">
            <w:pPr>
              <w:pStyle w:val="ConsPlusNormal"/>
              <w:jc w:val="both"/>
            </w:pPr>
            <w:r>
              <w:t>Способ предоставления результатов рассмотрения заявления:</w:t>
            </w:r>
          </w:p>
        </w:tc>
      </w:tr>
      <w:tr w:rsidR="00312B90">
        <w:tc>
          <w:tcPr>
            <w:tcW w:w="423" w:type="dxa"/>
            <w:vAlign w:val="center"/>
          </w:tcPr>
          <w:p w:rsidR="00312B90" w:rsidRDefault="00312B90">
            <w:pPr>
              <w:pStyle w:val="ConsPlusNormal"/>
            </w:pPr>
          </w:p>
        </w:tc>
        <w:tc>
          <w:tcPr>
            <w:tcW w:w="674" w:type="dxa"/>
          </w:tcPr>
          <w:p w:rsidR="00312B90" w:rsidRDefault="00312B90">
            <w:pPr>
              <w:pStyle w:val="ConsPlusNormal"/>
            </w:pPr>
          </w:p>
        </w:tc>
        <w:tc>
          <w:tcPr>
            <w:tcW w:w="4249" w:type="dxa"/>
            <w:gridSpan w:val="2"/>
          </w:tcPr>
          <w:p w:rsidR="00312B90" w:rsidRDefault="00312B90">
            <w:pPr>
              <w:pStyle w:val="ConsPlusNormal"/>
            </w:pPr>
            <w:r>
              <w:t>в виде бумажного документа, который заявитель получает непосредственно при личном обращении</w:t>
            </w:r>
          </w:p>
        </w:tc>
        <w:tc>
          <w:tcPr>
            <w:tcW w:w="3610" w:type="dxa"/>
            <w:gridSpan w:val="3"/>
          </w:tcPr>
          <w:p w:rsidR="00312B90" w:rsidRDefault="00312B90">
            <w:pPr>
              <w:pStyle w:val="ConsPlusNormal"/>
            </w:pPr>
          </w:p>
        </w:tc>
      </w:tr>
      <w:tr w:rsidR="00312B90">
        <w:tc>
          <w:tcPr>
            <w:tcW w:w="423" w:type="dxa"/>
            <w:vAlign w:val="center"/>
          </w:tcPr>
          <w:p w:rsidR="00312B90" w:rsidRDefault="00312B90">
            <w:pPr>
              <w:pStyle w:val="ConsPlusNormal"/>
            </w:pPr>
          </w:p>
        </w:tc>
        <w:tc>
          <w:tcPr>
            <w:tcW w:w="674" w:type="dxa"/>
          </w:tcPr>
          <w:p w:rsidR="00312B90" w:rsidRDefault="00312B90">
            <w:pPr>
              <w:pStyle w:val="ConsPlusNormal"/>
            </w:pPr>
          </w:p>
        </w:tc>
        <w:tc>
          <w:tcPr>
            <w:tcW w:w="4249" w:type="dxa"/>
            <w:gridSpan w:val="2"/>
          </w:tcPr>
          <w:p w:rsidR="00312B90" w:rsidRDefault="00312B90">
            <w:pPr>
              <w:pStyle w:val="ConsPlusNormal"/>
            </w:pPr>
            <w:r>
              <w:t>в виде бумажного документа, который направляется администрацией заявителю посредством почтового отправления по адресу:</w:t>
            </w:r>
          </w:p>
        </w:tc>
        <w:tc>
          <w:tcPr>
            <w:tcW w:w="3610" w:type="dxa"/>
            <w:gridSpan w:val="3"/>
          </w:tcPr>
          <w:p w:rsidR="00312B90" w:rsidRDefault="00312B90">
            <w:pPr>
              <w:pStyle w:val="ConsPlusNormal"/>
            </w:pPr>
          </w:p>
        </w:tc>
      </w:tr>
      <w:tr w:rsidR="00312B90">
        <w:tc>
          <w:tcPr>
            <w:tcW w:w="423" w:type="dxa"/>
            <w:vAlign w:val="center"/>
          </w:tcPr>
          <w:p w:rsidR="00312B90" w:rsidRDefault="00312B90">
            <w:pPr>
              <w:pStyle w:val="ConsPlusNormal"/>
              <w:jc w:val="center"/>
            </w:pPr>
            <w:r>
              <w:lastRenderedPageBreak/>
              <w:t>9.</w:t>
            </w:r>
          </w:p>
        </w:tc>
        <w:tc>
          <w:tcPr>
            <w:tcW w:w="4923" w:type="dxa"/>
            <w:gridSpan w:val="3"/>
          </w:tcPr>
          <w:p w:rsidR="00312B90" w:rsidRDefault="00312B90">
            <w:pPr>
              <w:pStyle w:val="ConsPlusNormal"/>
            </w:pPr>
            <w:r>
              <w:t>Способ уведомления о результате оказания государственной услуги &lt;3&gt;:</w:t>
            </w:r>
          </w:p>
        </w:tc>
        <w:tc>
          <w:tcPr>
            <w:tcW w:w="3610" w:type="dxa"/>
            <w:gridSpan w:val="3"/>
          </w:tcPr>
          <w:p w:rsidR="00312B90" w:rsidRDefault="00312B90">
            <w:pPr>
              <w:pStyle w:val="ConsPlusNormal"/>
            </w:pPr>
          </w:p>
        </w:tc>
      </w:tr>
      <w:tr w:rsidR="00312B90">
        <w:tc>
          <w:tcPr>
            <w:tcW w:w="423" w:type="dxa"/>
            <w:vMerge w:val="restart"/>
            <w:vAlign w:val="center"/>
          </w:tcPr>
          <w:p w:rsidR="00312B90" w:rsidRDefault="00312B90">
            <w:pPr>
              <w:pStyle w:val="ConsPlusNormal"/>
              <w:jc w:val="center"/>
            </w:pPr>
            <w:r>
              <w:t>10.</w:t>
            </w:r>
          </w:p>
        </w:tc>
        <w:tc>
          <w:tcPr>
            <w:tcW w:w="8533" w:type="dxa"/>
            <w:gridSpan w:val="6"/>
          </w:tcPr>
          <w:p w:rsidR="00312B90" w:rsidRDefault="00312B90">
            <w:pPr>
              <w:pStyle w:val="ConsPlusNormal"/>
              <w:jc w:val="both"/>
            </w:pPr>
            <w:r>
              <w:t>Примечание &lt;4&gt;:</w:t>
            </w:r>
          </w:p>
        </w:tc>
      </w:tr>
      <w:tr w:rsidR="00312B90">
        <w:tc>
          <w:tcPr>
            <w:tcW w:w="423" w:type="dxa"/>
            <w:vMerge/>
          </w:tcPr>
          <w:p w:rsidR="00312B90" w:rsidRDefault="00312B90">
            <w:pPr>
              <w:pStyle w:val="ConsPlusNormal"/>
            </w:pPr>
          </w:p>
        </w:tc>
        <w:tc>
          <w:tcPr>
            <w:tcW w:w="8533" w:type="dxa"/>
            <w:gridSpan w:val="6"/>
          </w:tcPr>
          <w:p w:rsidR="00312B90" w:rsidRDefault="00312B90">
            <w:pPr>
              <w:pStyle w:val="ConsPlusNormal"/>
            </w:pPr>
          </w:p>
        </w:tc>
      </w:tr>
      <w:tr w:rsidR="00312B90">
        <w:tc>
          <w:tcPr>
            <w:tcW w:w="423" w:type="dxa"/>
            <w:vMerge/>
          </w:tcPr>
          <w:p w:rsidR="00312B90" w:rsidRDefault="00312B90">
            <w:pPr>
              <w:pStyle w:val="ConsPlusNormal"/>
            </w:pPr>
          </w:p>
        </w:tc>
        <w:tc>
          <w:tcPr>
            <w:tcW w:w="8533" w:type="dxa"/>
            <w:gridSpan w:val="6"/>
          </w:tcPr>
          <w:p w:rsidR="00312B90" w:rsidRDefault="00312B90">
            <w:pPr>
              <w:pStyle w:val="ConsPlusNormal"/>
            </w:pPr>
          </w:p>
        </w:tc>
      </w:tr>
      <w:tr w:rsidR="00312B90">
        <w:tc>
          <w:tcPr>
            <w:tcW w:w="423" w:type="dxa"/>
            <w:vMerge/>
          </w:tcPr>
          <w:p w:rsidR="00312B90" w:rsidRDefault="00312B90">
            <w:pPr>
              <w:pStyle w:val="ConsPlusNormal"/>
            </w:pPr>
          </w:p>
        </w:tc>
        <w:tc>
          <w:tcPr>
            <w:tcW w:w="8533" w:type="dxa"/>
            <w:gridSpan w:val="6"/>
          </w:tcPr>
          <w:p w:rsidR="00312B90" w:rsidRDefault="00312B90">
            <w:pPr>
              <w:pStyle w:val="ConsPlusNormal"/>
            </w:pPr>
          </w:p>
        </w:tc>
      </w:tr>
      <w:tr w:rsidR="00312B90">
        <w:tc>
          <w:tcPr>
            <w:tcW w:w="423" w:type="dxa"/>
            <w:vAlign w:val="center"/>
          </w:tcPr>
          <w:p w:rsidR="00312B90" w:rsidRDefault="00312B90">
            <w:pPr>
              <w:pStyle w:val="ConsPlusNormal"/>
              <w:jc w:val="center"/>
            </w:pPr>
            <w:r>
              <w:t>11.</w:t>
            </w:r>
          </w:p>
        </w:tc>
        <w:tc>
          <w:tcPr>
            <w:tcW w:w="8533" w:type="dxa"/>
            <w:gridSpan w:val="6"/>
          </w:tcPr>
          <w:p w:rsidR="00312B90" w:rsidRDefault="00312B90">
            <w:pPr>
              <w:pStyle w:val="ConsPlusNormal"/>
              <w:jc w:val="both"/>
            </w:pPr>
            <w:r>
              <w:t>На дату подачи настоящего заявления:</w:t>
            </w:r>
          </w:p>
          <w:p w:rsidR="00312B90" w:rsidRDefault="00312B90">
            <w:pPr>
              <w:pStyle w:val="ConsPlusNormal"/>
              <w:jc w:val="both"/>
            </w:pPr>
            <w:r>
              <w:t>1) все члены семьи являются гражданами Российской Федерации;</w:t>
            </w:r>
          </w:p>
          <w:p w:rsidR="00312B90" w:rsidRDefault="00312B90">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12B90" w:rsidRDefault="00312B90">
            <w:pPr>
              <w:pStyle w:val="ConsPlusNormal"/>
              <w:jc w:val="both"/>
            </w:pPr>
            <w:r>
              <w:t>3) многодетная семья проживает по месту жительства в Тюменской области;</w:t>
            </w:r>
          </w:p>
          <w:p w:rsidR="00312B90" w:rsidRDefault="00312B90">
            <w:pPr>
              <w:pStyle w:val="ConsPlusNormal"/>
              <w:jc w:val="both"/>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312B90" w:rsidRDefault="00312B90">
            <w:pPr>
              <w:pStyle w:val="ConsPlusNormal"/>
              <w:jc w:val="both"/>
            </w:pPr>
            <w:r>
              <w:t>5) в отношении несовершеннолетних детей, указанных в настоящем заявлении,</w:t>
            </w:r>
          </w:p>
          <w:p w:rsidR="00312B90" w:rsidRDefault="00312B90">
            <w:pPr>
              <w:pStyle w:val="ConsPlusNormal"/>
              <w:jc w:val="both"/>
            </w:pPr>
            <w:r>
              <w:t>родители (одинокая мать/отец) не лишены родительских прав;</w:t>
            </w:r>
          </w:p>
          <w:p w:rsidR="00312B90" w:rsidRDefault="00312B90">
            <w:pPr>
              <w:pStyle w:val="ConsPlusNormal"/>
              <w:jc w:val="both"/>
            </w:pPr>
            <w:r>
              <w:t>6) в отношении усыновленных детей, указанных в настоящем заявлении, не отменено усыновление.</w:t>
            </w:r>
          </w:p>
        </w:tc>
      </w:tr>
      <w:tr w:rsidR="00312B90">
        <w:tc>
          <w:tcPr>
            <w:tcW w:w="423" w:type="dxa"/>
            <w:vMerge w:val="restart"/>
            <w:vAlign w:val="center"/>
          </w:tcPr>
          <w:p w:rsidR="00312B90" w:rsidRDefault="00312B90">
            <w:pPr>
              <w:pStyle w:val="ConsPlusNormal"/>
              <w:jc w:val="center"/>
            </w:pPr>
            <w:r>
              <w:t>12.</w:t>
            </w:r>
          </w:p>
        </w:tc>
        <w:tc>
          <w:tcPr>
            <w:tcW w:w="8533" w:type="dxa"/>
            <w:gridSpan w:val="6"/>
          </w:tcPr>
          <w:p w:rsidR="00312B90" w:rsidRDefault="00312B90">
            <w:pPr>
              <w:pStyle w:val="ConsPlusNormal"/>
              <w:jc w:val="both"/>
            </w:pPr>
            <w:r>
              <w:t>Правильность сообщенных сведений подтверждаем (-ю).</w:t>
            </w:r>
          </w:p>
          <w:p w:rsidR="00312B90" w:rsidRDefault="00312B90">
            <w:pPr>
              <w:pStyle w:val="ConsPlusNormal"/>
              <w:jc w:val="both"/>
            </w:pPr>
            <w:r>
              <w:t>Предупреждены об ответственности за представление недостоверных сведений.</w:t>
            </w:r>
          </w:p>
          <w:p w:rsidR="00312B90" w:rsidRDefault="00312B90">
            <w:pPr>
              <w:pStyle w:val="ConsPlusNormal"/>
              <w:jc w:val="both"/>
            </w:pPr>
            <w:r>
              <w:t xml:space="preserve">Ознакомлены с </w:t>
            </w:r>
            <w:hyperlink r:id="rId155">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56">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12B90" w:rsidRDefault="00312B90">
            <w:pPr>
              <w:pStyle w:val="ConsPlusNormal"/>
              <w:jc w:val="both"/>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312B90" w:rsidRDefault="00312B90">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312B90" w:rsidRDefault="00312B90">
            <w:pPr>
              <w:pStyle w:val="ConsPlusNormal"/>
              <w:jc w:val="both"/>
            </w:pPr>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соответствующий орган местного самоуправления в течение 20 календарных дней со дня возникновения таких обстоятельств.</w:t>
            </w:r>
          </w:p>
          <w:p w:rsidR="00312B90" w:rsidRDefault="00312B90">
            <w:pPr>
              <w:pStyle w:val="ConsPlusNormal"/>
              <w:jc w:val="both"/>
            </w:pPr>
            <w:r>
              <w:t xml:space="preserve">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w:t>
            </w:r>
            <w:hyperlink r:id="rId157">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312B90">
        <w:tc>
          <w:tcPr>
            <w:tcW w:w="423" w:type="dxa"/>
            <w:vMerge/>
          </w:tcPr>
          <w:p w:rsidR="00312B90" w:rsidRDefault="00312B90">
            <w:pPr>
              <w:pStyle w:val="ConsPlusNormal"/>
            </w:pPr>
          </w:p>
        </w:tc>
        <w:tc>
          <w:tcPr>
            <w:tcW w:w="4923" w:type="dxa"/>
            <w:gridSpan w:val="3"/>
          </w:tcPr>
          <w:p w:rsidR="00312B90" w:rsidRDefault="00312B90">
            <w:pPr>
              <w:pStyle w:val="ConsPlusNormal"/>
              <w:jc w:val="center"/>
            </w:pPr>
            <w:r>
              <w:t>____________________________</w:t>
            </w:r>
          </w:p>
          <w:p w:rsidR="00312B90" w:rsidRDefault="00312B90">
            <w:pPr>
              <w:pStyle w:val="ConsPlusNormal"/>
              <w:jc w:val="center"/>
            </w:pPr>
            <w:r>
              <w:lastRenderedPageBreak/>
              <w:t>(Подпись)</w:t>
            </w:r>
          </w:p>
        </w:tc>
        <w:tc>
          <w:tcPr>
            <w:tcW w:w="3610" w:type="dxa"/>
            <w:gridSpan w:val="3"/>
          </w:tcPr>
          <w:p w:rsidR="00312B90" w:rsidRDefault="00312B90">
            <w:pPr>
              <w:pStyle w:val="ConsPlusNormal"/>
              <w:jc w:val="center"/>
            </w:pPr>
            <w:r>
              <w:lastRenderedPageBreak/>
              <w:t>_____________________________</w:t>
            </w:r>
          </w:p>
          <w:p w:rsidR="00312B90" w:rsidRDefault="00312B90">
            <w:pPr>
              <w:pStyle w:val="ConsPlusNormal"/>
              <w:jc w:val="center"/>
            </w:pPr>
            <w:r>
              <w:lastRenderedPageBreak/>
              <w:t>(Инициалы, фамилия)</w:t>
            </w:r>
          </w:p>
        </w:tc>
      </w:tr>
      <w:tr w:rsidR="00312B90">
        <w:tc>
          <w:tcPr>
            <w:tcW w:w="423" w:type="dxa"/>
            <w:vAlign w:val="center"/>
          </w:tcPr>
          <w:p w:rsidR="00312B90" w:rsidRDefault="00312B90">
            <w:pPr>
              <w:pStyle w:val="ConsPlusNormal"/>
              <w:jc w:val="center"/>
            </w:pPr>
            <w:r>
              <w:lastRenderedPageBreak/>
              <w:t>13.</w:t>
            </w:r>
          </w:p>
        </w:tc>
        <w:tc>
          <w:tcPr>
            <w:tcW w:w="8533" w:type="dxa"/>
            <w:gridSpan w:val="6"/>
          </w:tcPr>
          <w:p w:rsidR="00312B90" w:rsidRDefault="00312B90">
            <w:pPr>
              <w:pStyle w:val="ConsPlusNormal"/>
            </w:pPr>
            <w:r>
              <w:t>К заявлению прилагаются:</w:t>
            </w:r>
          </w:p>
          <w:p w:rsidR="00312B90" w:rsidRDefault="00312B90">
            <w:pPr>
              <w:pStyle w:val="ConsPlusNormal"/>
            </w:pPr>
            <w:r>
              <w:t>1. ________________________________________________ на _____ л. в 1 экз.;</w:t>
            </w:r>
          </w:p>
          <w:p w:rsidR="00312B90" w:rsidRDefault="00312B90">
            <w:pPr>
              <w:pStyle w:val="ConsPlusNormal"/>
            </w:pPr>
            <w:r>
              <w:t>2. ________________________________________________ на _____ л. в 1 экз.;</w:t>
            </w:r>
          </w:p>
          <w:p w:rsidR="00312B90" w:rsidRDefault="00312B90">
            <w:pPr>
              <w:pStyle w:val="ConsPlusNormal"/>
            </w:pPr>
            <w:r>
              <w:t>3. ________________________________________________ на _____ л. в 1 экз.;</w:t>
            </w:r>
          </w:p>
          <w:p w:rsidR="00312B90" w:rsidRDefault="00312B90">
            <w:pPr>
              <w:pStyle w:val="ConsPlusNormal"/>
            </w:pPr>
            <w:r>
              <w:t>4. ________________________________________________ на _____ л. в 1 экз.</w:t>
            </w:r>
          </w:p>
        </w:tc>
      </w:tr>
      <w:tr w:rsidR="00312B90">
        <w:tc>
          <w:tcPr>
            <w:tcW w:w="423" w:type="dxa"/>
            <w:vMerge w:val="restart"/>
            <w:vAlign w:val="center"/>
          </w:tcPr>
          <w:p w:rsidR="00312B90" w:rsidRDefault="00312B90">
            <w:pPr>
              <w:pStyle w:val="ConsPlusNormal"/>
              <w:jc w:val="center"/>
            </w:pPr>
            <w:r>
              <w:t>14.</w:t>
            </w:r>
          </w:p>
        </w:tc>
        <w:tc>
          <w:tcPr>
            <w:tcW w:w="6933" w:type="dxa"/>
            <w:gridSpan w:val="5"/>
          </w:tcPr>
          <w:p w:rsidR="00312B90" w:rsidRDefault="00312B90">
            <w:pPr>
              <w:pStyle w:val="ConsPlusNormal"/>
            </w:pPr>
            <w:r>
              <w:t>Подпись</w:t>
            </w:r>
          </w:p>
        </w:tc>
        <w:tc>
          <w:tcPr>
            <w:tcW w:w="1600" w:type="dxa"/>
          </w:tcPr>
          <w:p w:rsidR="00312B90" w:rsidRDefault="00312B90">
            <w:pPr>
              <w:pStyle w:val="ConsPlusNormal"/>
              <w:jc w:val="center"/>
            </w:pPr>
            <w:r>
              <w:t>Дата</w:t>
            </w:r>
          </w:p>
        </w:tc>
      </w:tr>
      <w:tr w:rsidR="00312B90">
        <w:tc>
          <w:tcPr>
            <w:tcW w:w="423" w:type="dxa"/>
            <w:vMerge/>
          </w:tcPr>
          <w:p w:rsidR="00312B90" w:rsidRDefault="00312B90">
            <w:pPr>
              <w:pStyle w:val="ConsPlusNormal"/>
            </w:pPr>
          </w:p>
        </w:tc>
        <w:tc>
          <w:tcPr>
            <w:tcW w:w="3232" w:type="dxa"/>
            <w:gridSpan w:val="2"/>
          </w:tcPr>
          <w:p w:rsidR="00312B90" w:rsidRDefault="00312B90">
            <w:pPr>
              <w:pStyle w:val="ConsPlusNormal"/>
              <w:jc w:val="center"/>
            </w:pPr>
            <w:r>
              <w:t>__________________/</w:t>
            </w:r>
          </w:p>
          <w:p w:rsidR="00312B90" w:rsidRDefault="00312B90">
            <w:pPr>
              <w:pStyle w:val="ConsPlusNormal"/>
              <w:jc w:val="center"/>
            </w:pPr>
            <w:r>
              <w:t>(Подпись)</w:t>
            </w:r>
          </w:p>
        </w:tc>
        <w:tc>
          <w:tcPr>
            <w:tcW w:w="3701" w:type="dxa"/>
            <w:gridSpan w:val="3"/>
          </w:tcPr>
          <w:p w:rsidR="00312B90" w:rsidRDefault="00312B90">
            <w:pPr>
              <w:pStyle w:val="ConsPlusNormal"/>
              <w:jc w:val="center"/>
            </w:pPr>
            <w:r>
              <w:t>________________________</w:t>
            </w:r>
          </w:p>
          <w:p w:rsidR="00312B90" w:rsidRDefault="00312B90">
            <w:pPr>
              <w:pStyle w:val="ConsPlusNormal"/>
              <w:jc w:val="center"/>
            </w:pPr>
            <w:r>
              <w:t>(Инициалы, фамилия)</w:t>
            </w:r>
          </w:p>
        </w:tc>
        <w:tc>
          <w:tcPr>
            <w:tcW w:w="1600" w:type="dxa"/>
          </w:tcPr>
          <w:p w:rsidR="00312B90" w:rsidRDefault="00312B90">
            <w:pPr>
              <w:pStyle w:val="ConsPlusNormal"/>
            </w:pPr>
          </w:p>
        </w:tc>
      </w:tr>
      <w:tr w:rsidR="00312B90">
        <w:tc>
          <w:tcPr>
            <w:tcW w:w="423" w:type="dxa"/>
            <w:vMerge/>
          </w:tcPr>
          <w:p w:rsidR="00312B90" w:rsidRDefault="00312B90">
            <w:pPr>
              <w:pStyle w:val="ConsPlusNormal"/>
            </w:pPr>
          </w:p>
        </w:tc>
        <w:tc>
          <w:tcPr>
            <w:tcW w:w="3232" w:type="dxa"/>
            <w:gridSpan w:val="2"/>
          </w:tcPr>
          <w:p w:rsidR="00312B90" w:rsidRDefault="00312B90">
            <w:pPr>
              <w:pStyle w:val="ConsPlusNormal"/>
              <w:jc w:val="center"/>
            </w:pPr>
            <w:r>
              <w:t>__________________/</w:t>
            </w:r>
          </w:p>
          <w:p w:rsidR="00312B90" w:rsidRDefault="00312B90">
            <w:pPr>
              <w:pStyle w:val="ConsPlusNormal"/>
              <w:jc w:val="center"/>
            </w:pPr>
            <w:r>
              <w:t>(Подпись)</w:t>
            </w:r>
          </w:p>
        </w:tc>
        <w:tc>
          <w:tcPr>
            <w:tcW w:w="3701" w:type="dxa"/>
            <w:gridSpan w:val="3"/>
          </w:tcPr>
          <w:p w:rsidR="00312B90" w:rsidRDefault="00312B90">
            <w:pPr>
              <w:pStyle w:val="ConsPlusNormal"/>
              <w:jc w:val="center"/>
            </w:pPr>
            <w:r>
              <w:t>_________________________</w:t>
            </w:r>
          </w:p>
          <w:p w:rsidR="00312B90" w:rsidRDefault="00312B90">
            <w:pPr>
              <w:pStyle w:val="ConsPlusNormal"/>
              <w:jc w:val="center"/>
            </w:pPr>
            <w:r>
              <w:t>(Инициалы, фамилия)</w:t>
            </w:r>
          </w:p>
        </w:tc>
        <w:tc>
          <w:tcPr>
            <w:tcW w:w="1600" w:type="dxa"/>
          </w:tcPr>
          <w:p w:rsidR="00312B90" w:rsidRDefault="00312B90">
            <w:pPr>
              <w:pStyle w:val="ConsPlusNormal"/>
            </w:pPr>
            <w:r>
              <w:t>"__" _____ г.</w:t>
            </w:r>
          </w:p>
        </w:tc>
      </w:tr>
    </w:tbl>
    <w:p w:rsidR="00312B90" w:rsidRDefault="00312B90">
      <w:pPr>
        <w:pStyle w:val="ConsPlusNormal"/>
        <w:jc w:val="both"/>
      </w:pPr>
    </w:p>
    <w:p w:rsidR="00312B90" w:rsidRDefault="00312B90">
      <w:pPr>
        <w:pStyle w:val="ConsPlusNormal"/>
        <w:ind w:firstLine="540"/>
        <w:jc w:val="both"/>
      </w:pPr>
      <w:r>
        <w:t>--------------------------------</w:t>
      </w:r>
    </w:p>
    <w:p w:rsidR="00312B90" w:rsidRDefault="00312B90">
      <w:pPr>
        <w:pStyle w:val="ConsPlusNormal"/>
        <w:spacing w:before="220"/>
        <w:ind w:firstLine="540"/>
        <w:jc w:val="both"/>
      </w:pPr>
      <w:r>
        <w:t>&lt;1&gt; Указывается в качестве дополнительного способа информирования заявителя.</w:t>
      </w:r>
    </w:p>
    <w:p w:rsidR="00312B90" w:rsidRDefault="00312B90">
      <w:pPr>
        <w:pStyle w:val="ConsPlusNormal"/>
        <w:spacing w:before="220"/>
        <w:ind w:firstLine="540"/>
        <w:jc w:val="both"/>
      </w:pPr>
      <w:r>
        <w:t>&lt;2&gt; Указывается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p>
    <w:p w:rsidR="00312B90" w:rsidRDefault="00312B90">
      <w:pPr>
        <w:pStyle w:val="ConsPlusNormal"/>
        <w:spacing w:before="220"/>
        <w:ind w:firstLine="540"/>
        <w:jc w:val="both"/>
      </w:pPr>
      <w:r>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312B90" w:rsidRDefault="00312B90">
      <w:pPr>
        <w:pStyle w:val="ConsPlusNormal"/>
        <w:spacing w:before="220"/>
        <w:ind w:firstLine="540"/>
        <w:jc w:val="both"/>
      </w:pPr>
      <w:r>
        <w:t>&lt;4&gt; Заполняется по желанию заявителя.</w:t>
      </w:r>
    </w:p>
    <w:p w:rsidR="00312B90" w:rsidRDefault="00312B90">
      <w:pPr>
        <w:pStyle w:val="ConsPlusNormal"/>
        <w:spacing w:before="220"/>
        <w:ind w:firstLine="540"/>
        <w:jc w:val="both"/>
      </w:pPr>
      <w:r>
        <w:t>&lt;5&gt; Сведения могут быть поданы посредством:</w:t>
      </w:r>
    </w:p>
    <w:p w:rsidR="00312B90" w:rsidRDefault="00312B90">
      <w:pPr>
        <w:pStyle w:val="ConsPlusNormal"/>
        <w:spacing w:before="220"/>
        <w:ind w:firstLine="540"/>
        <w:jc w:val="both"/>
      </w:pPr>
      <w:r>
        <w:t>- электронной почты: ___________;</w:t>
      </w:r>
    </w:p>
    <w:p w:rsidR="00312B90" w:rsidRDefault="00312B90">
      <w:pPr>
        <w:pStyle w:val="ConsPlusNormal"/>
        <w:spacing w:before="220"/>
        <w:ind w:firstLine="540"/>
        <w:jc w:val="both"/>
      </w:pPr>
      <w:r>
        <w:t>- почтовой связи на бумажном носителе по адресу: ___________________;</w:t>
      </w:r>
    </w:p>
    <w:p w:rsidR="00312B90" w:rsidRDefault="00312B90">
      <w:pPr>
        <w:pStyle w:val="ConsPlusNormal"/>
        <w:spacing w:before="220"/>
        <w:ind w:firstLine="540"/>
        <w:jc w:val="both"/>
      </w:pPr>
      <w:r>
        <w:t>- личного посещения по адресу: ________________________.</w:t>
      </w:r>
    </w:p>
    <w:p w:rsidR="00312B90" w:rsidRDefault="00312B90">
      <w:pPr>
        <w:pStyle w:val="ConsPlusNormal"/>
        <w:jc w:val="both"/>
      </w:pPr>
    </w:p>
    <w:p w:rsidR="00312B90" w:rsidRDefault="00312B90">
      <w:pPr>
        <w:pStyle w:val="ConsPlusNormal"/>
        <w:jc w:val="center"/>
      </w:pPr>
      <w:r>
        <w:t>Заполняется при подписании заявления</w:t>
      </w:r>
    </w:p>
    <w:p w:rsidR="00312B90" w:rsidRDefault="00312B90">
      <w:pPr>
        <w:pStyle w:val="ConsPlusNormal"/>
        <w:jc w:val="center"/>
      </w:pPr>
      <w:r>
        <w:t>представителем заявителя</w:t>
      </w:r>
    </w:p>
    <w:p w:rsidR="00312B90" w:rsidRDefault="00312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2"/>
        <w:gridCol w:w="6641"/>
      </w:tblGrid>
      <w:tr w:rsidR="00312B90">
        <w:tc>
          <w:tcPr>
            <w:tcW w:w="2152" w:type="dxa"/>
            <w:vMerge w:val="restart"/>
          </w:tcPr>
          <w:p w:rsidR="00312B90" w:rsidRDefault="00312B90">
            <w:pPr>
              <w:pStyle w:val="ConsPlusNormal"/>
              <w:jc w:val="center"/>
            </w:pPr>
            <w:r>
              <w:t>Представитель по доверенности</w:t>
            </w:r>
          </w:p>
        </w:tc>
        <w:tc>
          <w:tcPr>
            <w:tcW w:w="6641" w:type="dxa"/>
          </w:tcPr>
          <w:p w:rsidR="00312B90" w:rsidRDefault="00312B90">
            <w:pPr>
              <w:pStyle w:val="ConsPlusNormal"/>
            </w:pPr>
          </w:p>
        </w:tc>
      </w:tr>
      <w:tr w:rsidR="00312B90">
        <w:tc>
          <w:tcPr>
            <w:tcW w:w="2152" w:type="dxa"/>
            <w:vMerge/>
          </w:tcPr>
          <w:p w:rsidR="00312B90" w:rsidRDefault="00312B90">
            <w:pPr>
              <w:pStyle w:val="ConsPlusNormal"/>
            </w:pPr>
          </w:p>
        </w:tc>
        <w:tc>
          <w:tcPr>
            <w:tcW w:w="6641" w:type="dxa"/>
          </w:tcPr>
          <w:p w:rsidR="00312B90" w:rsidRDefault="00312B90">
            <w:pPr>
              <w:pStyle w:val="ConsPlusNormal"/>
              <w:jc w:val="center"/>
            </w:pPr>
            <w:r>
              <w:t>(фамилия, имя, отчество представителя заявителя</w:t>
            </w:r>
          </w:p>
          <w:p w:rsidR="00312B90" w:rsidRDefault="00312B90">
            <w:pPr>
              <w:pStyle w:val="ConsPlusNormal"/>
              <w:jc w:val="center"/>
            </w:pPr>
            <w:r>
              <w:t>без сокращений)</w:t>
            </w:r>
          </w:p>
        </w:tc>
      </w:tr>
      <w:tr w:rsidR="00312B90">
        <w:tc>
          <w:tcPr>
            <w:tcW w:w="2152" w:type="dxa"/>
            <w:vMerge/>
          </w:tcPr>
          <w:p w:rsidR="00312B90" w:rsidRDefault="00312B90">
            <w:pPr>
              <w:pStyle w:val="ConsPlusNormal"/>
            </w:pPr>
          </w:p>
        </w:tc>
        <w:tc>
          <w:tcPr>
            <w:tcW w:w="6641" w:type="dxa"/>
          </w:tcPr>
          <w:p w:rsidR="00312B90" w:rsidRDefault="00312B90">
            <w:pPr>
              <w:pStyle w:val="ConsPlusNormal"/>
            </w:pPr>
          </w:p>
        </w:tc>
      </w:tr>
      <w:tr w:rsidR="00312B90">
        <w:tc>
          <w:tcPr>
            <w:tcW w:w="2152" w:type="dxa"/>
            <w:vMerge/>
          </w:tcPr>
          <w:p w:rsidR="00312B90" w:rsidRDefault="00312B90">
            <w:pPr>
              <w:pStyle w:val="ConsPlusNormal"/>
            </w:pPr>
          </w:p>
        </w:tc>
        <w:tc>
          <w:tcPr>
            <w:tcW w:w="6641" w:type="dxa"/>
          </w:tcPr>
          <w:p w:rsidR="00312B90" w:rsidRDefault="00312B90">
            <w:pPr>
              <w:pStyle w:val="ConsPlusNormal"/>
              <w:jc w:val="center"/>
            </w:pPr>
            <w:r>
              <w:t>(номер и дата выдачи доверенности)</w:t>
            </w:r>
          </w:p>
        </w:tc>
      </w:tr>
    </w:tbl>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right"/>
        <w:outlineLvl w:val="1"/>
      </w:pPr>
      <w:r>
        <w:t>Приложение N 2</w:t>
      </w:r>
    </w:p>
    <w:p w:rsidR="00312B90" w:rsidRDefault="00312B90">
      <w:pPr>
        <w:pStyle w:val="ConsPlusNormal"/>
        <w:jc w:val="right"/>
      </w:pPr>
      <w:r>
        <w:t>к регламенту</w:t>
      </w:r>
    </w:p>
    <w:p w:rsidR="00312B90" w:rsidRDefault="00312B90">
      <w:pPr>
        <w:pStyle w:val="ConsPlusNormal"/>
        <w:jc w:val="both"/>
      </w:pPr>
    </w:p>
    <w:p w:rsidR="00312B90" w:rsidRDefault="00312B90">
      <w:pPr>
        <w:pStyle w:val="ConsPlusNormal"/>
        <w:jc w:val="right"/>
      </w:pPr>
      <w:bookmarkStart w:id="69" w:name="P986"/>
      <w:bookmarkEnd w:id="69"/>
      <w:r>
        <w:t>(бланк заявления)</w:t>
      </w:r>
    </w:p>
    <w:p w:rsidR="00312B90" w:rsidRDefault="00312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672"/>
        <w:gridCol w:w="2324"/>
        <w:gridCol w:w="340"/>
        <w:gridCol w:w="1586"/>
        <w:gridCol w:w="341"/>
        <w:gridCol w:w="1622"/>
        <w:gridCol w:w="1484"/>
      </w:tblGrid>
      <w:tr w:rsidR="00312B90">
        <w:tc>
          <w:tcPr>
            <w:tcW w:w="8793" w:type="dxa"/>
            <w:gridSpan w:val="8"/>
          </w:tcPr>
          <w:p w:rsidR="00312B90" w:rsidRDefault="00312B90">
            <w:pPr>
              <w:pStyle w:val="ConsPlusNormal"/>
              <w:jc w:val="center"/>
            </w:pPr>
            <w:r>
              <w:t>Наименование органа местного самоуправления, в который подается заявление</w:t>
            </w:r>
          </w:p>
        </w:tc>
      </w:tr>
      <w:tr w:rsidR="00312B90">
        <w:tc>
          <w:tcPr>
            <w:tcW w:w="8793" w:type="dxa"/>
            <w:gridSpan w:val="8"/>
          </w:tcPr>
          <w:p w:rsidR="00312B90" w:rsidRDefault="00312B90">
            <w:pPr>
              <w:pStyle w:val="ConsPlusNormal"/>
              <w:jc w:val="both"/>
            </w:pPr>
            <w:r>
              <w:t>СВЕДЕНИЯ О ЗАЯВИТЕЛЕ</w:t>
            </w:r>
          </w:p>
        </w:tc>
      </w:tr>
      <w:tr w:rsidR="00312B90">
        <w:tc>
          <w:tcPr>
            <w:tcW w:w="424" w:type="dxa"/>
            <w:vMerge w:val="restart"/>
            <w:vAlign w:val="center"/>
          </w:tcPr>
          <w:p w:rsidR="00312B90" w:rsidRDefault="00312B90">
            <w:pPr>
              <w:pStyle w:val="ConsPlusNormal"/>
              <w:jc w:val="center"/>
            </w:pPr>
            <w:r>
              <w:t>1.</w:t>
            </w:r>
          </w:p>
        </w:tc>
        <w:tc>
          <w:tcPr>
            <w:tcW w:w="2996" w:type="dxa"/>
            <w:gridSpan w:val="2"/>
          </w:tcPr>
          <w:p w:rsidR="00312B90" w:rsidRDefault="00312B90">
            <w:pPr>
              <w:pStyle w:val="ConsPlusNormal"/>
            </w:pPr>
            <w:r>
              <w:t>Фамилия, имя, отчество</w:t>
            </w:r>
          </w:p>
          <w:p w:rsidR="00312B90" w:rsidRDefault="00312B90">
            <w:pPr>
              <w:pStyle w:val="ConsPlusNormal"/>
            </w:pPr>
            <w:r>
              <w:t>(при наличии)</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val="restart"/>
            <w:vAlign w:val="center"/>
          </w:tcPr>
          <w:p w:rsidR="00312B90" w:rsidRDefault="00312B90">
            <w:pPr>
              <w:pStyle w:val="ConsPlusNormal"/>
            </w:pPr>
            <w:r>
              <w:t>Вид документа, удостоверяющего личность</w:t>
            </w:r>
          </w:p>
        </w:tc>
        <w:tc>
          <w:tcPr>
            <w:tcW w:w="2267" w:type="dxa"/>
            <w:gridSpan w:val="3"/>
            <w:vMerge w:val="restart"/>
            <w:vAlign w:val="center"/>
          </w:tcPr>
          <w:p w:rsidR="00312B90" w:rsidRDefault="00312B90">
            <w:pPr>
              <w:pStyle w:val="ConsPlusNormal"/>
            </w:pPr>
          </w:p>
        </w:tc>
        <w:tc>
          <w:tcPr>
            <w:tcW w:w="1622" w:type="dxa"/>
          </w:tcPr>
          <w:p w:rsidR="00312B90" w:rsidRDefault="00312B90">
            <w:pPr>
              <w:pStyle w:val="ConsPlusNormal"/>
            </w:pPr>
            <w:r>
              <w:t>Серия и номер</w:t>
            </w:r>
          </w:p>
        </w:tc>
        <w:tc>
          <w:tcPr>
            <w:tcW w:w="1484" w:type="dxa"/>
          </w:tcPr>
          <w:p w:rsidR="00312B90" w:rsidRDefault="00312B90">
            <w:pPr>
              <w:pStyle w:val="ConsPlusNormal"/>
            </w:pPr>
            <w:r>
              <w:t>Дата выдачи</w:t>
            </w: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2267" w:type="dxa"/>
            <w:gridSpan w:val="3"/>
            <w:vMerge/>
          </w:tcPr>
          <w:p w:rsidR="00312B90" w:rsidRDefault="00312B90">
            <w:pPr>
              <w:pStyle w:val="ConsPlusNormal"/>
            </w:pPr>
          </w:p>
        </w:tc>
        <w:tc>
          <w:tcPr>
            <w:tcW w:w="1622" w:type="dxa"/>
          </w:tcPr>
          <w:p w:rsidR="00312B90" w:rsidRDefault="00312B90">
            <w:pPr>
              <w:pStyle w:val="ConsPlusNormal"/>
            </w:pPr>
          </w:p>
        </w:tc>
        <w:tc>
          <w:tcPr>
            <w:tcW w:w="1484"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Кем выдан</w:t>
            </w:r>
          </w:p>
        </w:tc>
        <w:tc>
          <w:tcPr>
            <w:tcW w:w="5373" w:type="dxa"/>
            <w:gridSpan w:val="5"/>
          </w:tcPr>
          <w:p w:rsidR="00312B90" w:rsidRDefault="00312B90">
            <w:pPr>
              <w:pStyle w:val="ConsPlusNormal"/>
            </w:pPr>
          </w:p>
        </w:tc>
      </w:tr>
      <w:tr w:rsidR="00312B90">
        <w:tc>
          <w:tcPr>
            <w:tcW w:w="424" w:type="dxa"/>
            <w:vMerge w:val="restart"/>
            <w:vAlign w:val="center"/>
          </w:tcPr>
          <w:p w:rsidR="00312B90" w:rsidRDefault="00312B90">
            <w:pPr>
              <w:pStyle w:val="ConsPlusNormal"/>
              <w:jc w:val="center"/>
            </w:pPr>
            <w:r>
              <w:t>2.</w:t>
            </w:r>
          </w:p>
        </w:tc>
        <w:tc>
          <w:tcPr>
            <w:tcW w:w="2996" w:type="dxa"/>
            <w:gridSpan w:val="2"/>
          </w:tcPr>
          <w:p w:rsidR="00312B90" w:rsidRDefault="00312B90">
            <w:pPr>
              <w:pStyle w:val="ConsPlusNormal"/>
            </w:pPr>
            <w:r>
              <w:t>Фамилия, имя, отчество</w:t>
            </w:r>
          </w:p>
          <w:p w:rsidR="00312B90" w:rsidRDefault="00312B90">
            <w:pPr>
              <w:pStyle w:val="ConsPlusNormal"/>
            </w:pPr>
            <w:r>
              <w:t>(при наличии)</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val="restart"/>
            <w:vAlign w:val="center"/>
          </w:tcPr>
          <w:p w:rsidR="00312B90" w:rsidRDefault="00312B90">
            <w:pPr>
              <w:pStyle w:val="ConsPlusNormal"/>
            </w:pPr>
            <w:r>
              <w:t>Вид документа, удостоверяющего личность</w:t>
            </w:r>
          </w:p>
        </w:tc>
        <w:tc>
          <w:tcPr>
            <w:tcW w:w="2267" w:type="dxa"/>
            <w:gridSpan w:val="3"/>
            <w:vMerge w:val="restart"/>
            <w:vAlign w:val="center"/>
          </w:tcPr>
          <w:p w:rsidR="00312B90" w:rsidRDefault="00312B90">
            <w:pPr>
              <w:pStyle w:val="ConsPlusNormal"/>
            </w:pPr>
          </w:p>
        </w:tc>
        <w:tc>
          <w:tcPr>
            <w:tcW w:w="1622" w:type="dxa"/>
          </w:tcPr>
          <w:p w:rsidR="00312B90" w:rsidRDefault="00312B90">
            <w:pPr>
              <w:pStyle w:val="ConsPlusNormal"/>
            </w:pPr>
            <w:r>
              <w:t>Серия и номер</w:t>
            </w:r>
          </w:p>
        </w:tc>
        <w:tc>
          <w:tcPr>
            <w:tcW w:w="1484" w:type="dxa"/>
          </w:tcPr>
          <w:p w:rsidR="00312B90" w:rsidRDefault="00312B90">
            <w:pPr>
              <w:pStyle w:val="ConsPlusNormal"/>
            </w:pPr>
            <w:r>
              <w:t>Дата выдачи</w:t>
            </w: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2267" w:type="dxa"/>
            <w:gridSpan w:val="3"/>
            <w:vMerge/>
          </w:tcPr>
          <w:p w:rsidR="00312B90" w:rsidRDefault="00312B90">
            <w:pPr>
              <w:pStyle w:val="ConsPlusNormal"/>
            </w:pPr>
          </w:p>
        </w:tc>
        <w:tc>
          <w:tcPr>
            <w:tcW w:w="1622" w:type="dxa"/>
          </w:tcPr>
          <w:p w:rsidR="00312B90" w:rsidRDefault="00312B90">
            <w:pPr>
              <w:pStyle w:val="ConsPlusNormal"/>
            </w:pPr>
          </w:p>
        </w:tc>
        <w:tc>
          <w:tcPr>
            <w:tcW w:w="1484"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Кем выдан</w:t>
            </w:r>
          </w:p>
        </w:tc>
        <w:tc>
          <w:tcPr>
            <w:tcW w:w="5373" w:type="dxa"/>
            <w:gridSpan w:val="5"/>
          </w:tcPr>
          <w:p w:rsidR="00312B90" w:rsidRDefault="00312B90">
            <w:pPr>
              <w:pStyle w:val="ConsPlusNormal"/>
            </w:pPr>
          </w:p>
        </w:tc>
      </w:tr>
      <w:tr w:rsidR="00312B90">
        <w:tc>
          <w:tcPr>
            <w:tcW w:w="424" w:type="dxa"/>
            <w:vMerge w:val="restart"/>
            <w:vAlign w:val="center"/>
          </w:tcPr>
          <w:p w:rsidR="00312B90" w:rsidRDefault="00312B90">
            <w:pPr>
              <w:pStyle w:val="ConsPlusNormal"/>
              <w:jc w:val="center"/>
            </w:pPr>
            <w:r>
              <w:t>3.</w:t>
            </w:r>
          </w:p>
        </w:tc>
        <w:tc>
          <w:tcPr>
            <w:tcW w:w="2996" w:type="dxa"/>
            <w:gridSpan w:val="2"/>
          </w:tcPr>
          <w:p w:rsidR="00312B90" w:rsidRDefault="00312B90">
            <w:pPr>
              <w:pStyle w:val="ConsPlusNormal"/>
            </w:pPr>
            <w:r>
              <w:t>Почтовый адрес</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Телефон для связи</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Адрес электронной почты</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Дополнительный адрес электронной почты или (и) номер телефона для связи &lt;1&gt;</w:t>
            </w:r>
          </w:p>
        </w:tc>
        <w:tc>
          <w:tcPr>
            <w:tcW w:w="5373" w:type="dxa"/>
            <w:gridSpan w:val="5"/>
          </w:tcPr>
          <w:p w:rsidR="00312B90" w:rsidRDefault="00312B90">
            <w:pPr>
              <w:pStyle w:val="ConsPlusNormal"/>
            </w:pPr>
          </w:p>
        </w:tc>
      </w:tr>
      <w:tr w:rsidR="00312B90">
        <w:tc>
          <w:tcPr>
            <w:tcW w:w="8793" w:type="dxa"/>
            <w:gridSpan w:val="8"/>
            <w:vAlign w:val="center"/>
          </w:tcPr>
          <w:p w:rsidR="00312B90" w:rsidRDefault="00312B90">
            <w:pPr>
              <w:pStyle w:val="ConsPlusNormal"/>
              <w:jc w:val="both"/>
            </w:pPr>
            <w:r>
              <w:t>ИНЫЕ СВЕДЕНИЯ</w:t>
            </w:r>
          </w:p>
        </w:tc>
      </w:tr>
      <w:tr w:rsidR="00312B90">
        <w:tc>
          <w:tcPr>
            <w:tcW w:w="424" w:type="dxa"/>
            <w:vMerge w:val="restart"/>
            <w:vAlign w:val="center"/>
          </w:tcPr>
          <w:p w:rsidR="00312B90" w:rsidRDefault="00312B90">
            <w:pPr>
              <w:pStyle w:val="ConsPlusNormal"/>
              <w:jc w:val="center"/>
            </w:pPr>
            <w:r>
              <w:t>4.</w:t>
            </w:r>
          </w:p>
        </w:tc>
        <w:tc>
          <w:tcPr>
            <w:tcW w:w="6885" w:type="dxa"/>
            <w:gridSpan w:val="6"/>
          </w:tcPr>
          <w:p w:rsidR="00312B90" w:rsidRDefault="00312B90">
            <w:pPr>
              <w:pStyle w:val="ConsPlusNormal"/>
            </w:pPr>
            <w:r>
              <w:t>Прошу предоставить социальную выплату взамен предоставления земельного участка в собственность бесплатно</w:t>
            </w:r>
          </w:p>
        </w:tc>
        <w:tc>
          <w:tcPr>
            <w:tcW w:w="1484" w:type="dxa"/>
          </w:tcPr>
          <w:p w:rsidR="00312B90" w:rsidRDefault="00312B90">
            <w:pPr>
              <w:pStyle w:val="ConsPlusNormal"/>
            </w:pPr>
          </w:p>
        </w:tc>
      </w:tr>
      <w:tr w:rsidR="00312B90">
        <w:tc>
          <w:tcPr>
            <w:tcW w:w="424" w:type="dxa"/>
            <w:vMerge/>
          </w:tcPr>
          <w:p w:rsidR="00312B90" w:rsidRDefault="00312B90">
            <w:pPr>
              <w:pStyle w:val="ConsPlusNormal"/>
            </w:pPr>
          </w:p>
        </w:tc>
        <w:tc>
          <w:tcPr>
            <w:tcW w:w="6885" w:type="dxa"/>
            <w:gridSpan w:val="6"/>
          </w:tcPr>
          <w:p w:rsidR="00312B90" w:rsidRDefault="00312B90">
            <w:pPr>
              <w:pStyle w:val="ConsPlusNormal"/>
            </w:pPr>
            <w:r>
              <w:t>Прошу предоставить социальную выплату взамен повторного предоставления земельного участка в собственность бесплатно</w:t>
            </w:r>
          </w:p>
        </w:tc>
        <w:tc>
          <w:tcPr>
            <w:tcW w:w="1484"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val="restart"/>
            <w:vAlign w:val="center"/>
          </w:tcPr>
          <w:p w:rsidR="00312B90" w:rsidRDefault="00312B90">
            <w:pPr>
              <w:pStyle w:val="ConsPlusNormal"/>
            </w:pPr>
            <w:r>
              <w:t>Родители (одинокая (-ий) мать/отец)</w:t>
            </w:r>
          </w:p>
        </w:tc>
        <w:tc>
          <w:tcPr>
            <w:tcW w:w="5373" w:type="dxa"/>
            <w:gridSpan w:val="5"/>
          </w:tcPr>
          <w:p w:rsidR="00312B90" w:rsidRDefault="00312B90">
            <w:pPr>
              <w:pStyle w:val="ConsPlusNormal"/>
            </w:pPr>
            <w:r>
              <w:t>Фамилия, имя, отчество (при наличии)</w:t>
            </w: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val="restart"/>
          </w:tcPr>
          <w:p w:rsidR="00312B90" w:rsidRDefault="00312B90">
            <w:pPr>
              <w:pStyle w:val="ConsPlusNormal"/>
            </w:pPr>
            <w:r>
              <w:t>Дети (в том числе усыновленные, пасынки и падчерицы)</w:t>
            </w:r>
          </w:p>
        </w:tc>
        <w:tc>
          <w:tcPr>
            <w:tcW w:w="3889" w:type="dxa"/>
            <w:gridSpan w:val="4"/>
          </w:tcPr>
          <w:p w:rsidR="00312B90" w:rsidRDefault="00312B90">
            <w:pPr>
              <w:pStyle w:val="ConsPlusNormal"/>
            </w:pPr>
            <w:r>
              <w:t>Фамилия, имя, отчество</w:t>
            </w:r>
          </w:p>
          <w:p w:rsidR="00312B90" w:rsidRDefault="00312B90">
            <w:pPr>
              <w:pStyle w:val="ConsPlusNormal"/>
            </w:pPr>
            <w:r>
              <w:t>(при наличии)</w:t>
            </w:r>
          </w:p>
        </w:tc>
        <w:tc>
          <w:tcPr>
            <w:tcW w:w="1484" w:type="dxa"/>
          </w:tcPr>
          <w:p w:rsidR="00312B90" w:rsidRDefault="00312B90">
            <w:pPr>
              <w:pStyle w:val="ConsPlusNormal"/>
            </w:pPr>
            <w:r>
              <w:t>Дата рождения</w:t>
            </w: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3889" w:type="dxa"/>
            <w:gridSpan w:val="4"/>
          </w:tcPr>
          <w:p w:rsidR="00312B90" w:rsidRDefault="00312B90">
            <w:pPr>
              <w:pStyle w:val="ConsPlusNormal"/>
            </w:pPr>
          </w:p>
        </w:tc>
        <w:tc>
          <w:tcPr>
            <w:tcW w:w="1484"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3889" w:type="dxa"/>
            <w:gridSpan w:val="4"/>
          </w:tcPr>
          <w:p w:rsidR="00312B90" w:rsidRDefault="00312B90">
            <w:pPr>
              <w:pStyle w:val="ConsPlusNormal"/>
            </w:pPr>
          </w:p>
        </w:tc>
        <w:tc>
          <w:tcPr>
            <w:tcW w:w="1484"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3889" w:type="dxa"/>
            <w:gridSpan w:val="4"/>
          </w:tcPr>
          <w:p w:rsidR="00312B90" w:rsidRDefault="00312B90">
            <w:pPr>
              <w:pStyle w:val="ConsPlusNormal"/>
            </w:pPr>
          </w:p>
        </w:tc>
        <w:tc>
          <w:tcPr>
            <w:tcW w:w="1484" w:type="dxa"/>
          </w:tcPr>
          <w:p w:rsidR="00312B90" w:rsidRDefault="00312B90">
            <w:pPr>
              <w:pStyle w:val="ConsPlusNormal"/>
            </w:pPr>
          </w:p>
        </w:tc>
      </w:tr>
      <w:tr w:rsidR="00312B90">
        <w:tc>
          <w:tcPr>
            <w:tcW w:w="424" w:type="dxa"/>
            <w:vAlign w:val="center"/>
          </w:tcPr>
          <w:p w:rsidR="00312B90" w:rsidRDefault="00312B90">
            <w:pPr>
              <w:pStyle w:val="ConsPlusNormal"/>
              <w:jc w:val="center"/>
            </w:pPr>
            <w:r>
              <w:lastRenderedPageBreak/>
              <w:t>5.</w:t>
            </w:r>
          </w:p>
        </w:tc>
        <w:tc>
          <w:tcPr>
            <w:tcW w:w="2996" w:type="dxa"/>
            <w:gridSpan w:val="2"/>
          </w:tcPr>
          <w:p w:rsidR="00312B90" w:rsidRDefault="00312B90">
            <w:pPr>
              <w:pStyle w:val="ConsPlusNormal"/>
            </w:pPr>
            <w:r>
              <w:t>Место жительства многодетной семьи за 5 лет, предшествующих дате подачи заявления &lt;2&gt;</w:t>
            </w:r>
          </w:p>
        </w:tc>
        <w:tc>
          <w:tcPr>
            <w:tcW w:w="5373" w:type="dxa"/>
            <w:gridSpan w:val="5"/>
          </w:tcPr>
          <w:p w:rsidR="00312B90" w:rsidRDefault="00312B90">
            <w:pPr>
              <w:pStyle w:val="ConsPlusNormal"/>
            </w:pPr>
          </w:p>
        </w:tc>
      </w:tr>
      <w:tr w:rsidR="00312B90">
        <w:tc>
          <w:tcPr>
            <w:tcW w:w="424" w:type="dxa"/>
            <w:vMerge w:val="restart"/>
            <w:vAlign w:val="center"/>
          </w:tcPr>
          <w:p w:rsidR="00312B90" w:rsidRDefault="00312B90">
            <w:pPr>
              <w:pStyle w:val="ConsPlusNormal"/>
              <w:jc w:val="center"/>
            </w:pPr>
            <w:r>
              <w:t>6.</w:t>
            </w:r>
          </w:p>
        </w:tc>
        <w:tc>
          <w:tcPr>
            <w:tcW w:w="672" w:type="dxa"/>
          </w:tcPr>
          <w:p w:rsidR="00312B90" w:rsidRDefault="00312B90">
            <w:pPr>
              <w:pStyle w:val="ConsPlusNormal"/>
            </w:pPr>
          </w:p>
        </w:tc>
        <w:tc>
          <w:tcPr>
            <w:tcW w:w="7697" w:type="dxa"/>
            <w:gridSpan w:val="6"/>
          </w:tcPr>
          <w:p w:rsidR="00312B90" w:rsidRDefault="00312B90">
            <w:pPr>
              <w:pStyle w:val="ConsPlusNormal"/>
            </w:pPr>
            <w:r>
              <w:t>Наличие в составе многодетной семьи родителя-инвалида (родителей-инвалидов) и (или) ребенка-инвалида (детей-инвалидов)</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312B90">
        <w:tc>
          <w:tcPr>
            <w:tcW w:w="424" w:type="dxa"/>
            <w:vAlign w:val="center"/>
          </w:tcPr>
          <w:p w:rsidR="00312B90" w:rsidRDefault="00312B90">
            <w:pPr>
              <w:pStyle w:val="ConsPlusNormal"/>
              <w:jc w:val="center"/>
            </w:pPr>
            <w:r>
              <w:t>7.</w:t>
            </w:r>
          </w:p>
        </w:tc>
        <w:tc>
          <w:tcPr>
            <w:tcW w:w="4922" w:type="dxa"/>
            <w:gridSpan w:val="4"/>
          </w:tcPr>
          <w:p w:rsidR="00312B90" w:rsidRDefault="00312B90">
            <w:pPr>
              <w:pStyle w:val="ConsPlusNormal"/>
            </w:pPr>
            <w:r>
              <w:t>Многодетная семья (семья) либо один из членов многодетной семьи (семьи) состоит на учете в качестве нуждающейся (нуждающегося) в жилом помещении &lt;3&gt;</w:t>
            </w:r>
          </w:p>
        </w:tc>
        <w:tc>
          <w:tcPr>
            <w:tcW w:w="3447" w:type="dxa"/>
            <w:gridSpan w:val="3"/>
          </w:tcPr>
          <w:p w:rsidR="00312B90" w:rsidRDefault="00312B90">
            <w:pPr>
              <w:pStyle w:val="ConsPlusNormal"/>
            </w:pPr>
          </w:p>
        </w:tc>
      </w:tr>
      <w:tr w:rsidR="00312B90">
        <w:tc>
          <w:tcPr>
            <w:tcW w:w="424" w:type="dxa"/>
            <w:vAlign w:val="center"/>
          </w:tcPr>
          <w:p w:rsidR="00312B90" w:rsidRDefault="00312B90">
            <w:pPr>
              <w:pStyle w:val="ConsPlusNormal"/>
              <w:jc w:val="center"/>
            </w:pPr>
            <w:r>
              <w:t>8.</w:t>
            </w:r>
          </w:p>
        </w:tc>
        <w:tc>
          <w:tcPr>
            <w:tcW w:w="8369" w:type="dxa"/>
            <w:gridSpan w:val="7"/>
          </w:tcPr>
          <w:p w:rsidR="00312B90" w:rsidRDefault="00312B90">
            <w:pPr>
              <w:pStyle w:val="ConsPlusNormal"/>
            </w:pPr>
            <w:r>
              <w:t>Способ предоставления результатов рассмотрения заявления:</w:t>
            </w:r>
          </w:p>
        </w:tc>
      </w:tr>
      <w:tr w:rsidR="00312B90">
        <w:tc>
          <w:tcPr>
            <w:tcW w:w="424" w:type="dxa"/>
            <w:vAlign w:val="center"/>
          </w:tcPr>
          <w:p w:rsidR="00312B90" w:rsidRDefault="00312B90">
            <w:pPr>
              <w:pStyle w:val="ConsPlusNormal"/>
            </w:pPr>
          </w:p>
        </w:tc>
        <w:tc>
          <w:tcPr>
            <w:tcW w:w="672" w:type="dxa"/>
          </w:tcPr>
          <w:p w:rsidR="00312B90" w:rsidRDefault="00312B90">
            <w:pPr>
              <w:pStyle w:val="ConsPlusNormal"/>
            </w:pPr>
          </w:p>
        </w:tc>
        <w:tc>
          <w:tcPr>
            <w:tcW w:w="4250" w:type="dxa"/>
            <w:gridSpan w:val="3"/>
          </w:tcPr>
          <w:p w:rsidR="00312B90" w:rsidRDefault="00312B90">
            <w:pPr>
              <w:pStyle w:val="ConsPlusNormal"/>
            </w:pPr>
            <w:r>
              <w:t>в виде бумажного документа, который заявитель получает непосредственно при личном обращении</w:t>
            </w:r>
          </w:p>
        </w:tc>
        <w:tc>
          <w:tcPr>
            <w:tcW w:w="3447" w:type="dxa"/>
            <w:gridSpan w:val="3"/>
          </w:tcPr>
          <w:p w:rsidR="00312B90" w:rsidRDefault="00312B90">
            <w:pPr>
              <w:pStyle w:val="ConsPlusNormal"/>
            </w:pPr>
          </w:p>
        </w:tc>
      </w:tr>
      <w:tr w:rsidR="00312B90">
        <w:tc>
          <w:tcPr>
            <w:tcW w:w="424" w:type="dxa"/>
            <w:vAlign w:val="center"/>
          </w:tcPr>
          <w:p w:rsidR="00312B90" w:rsidRDefault="00312B90">
            <w:pPr>
              <w:pStyle w:val="ConsPlusNormal"/>
            </w:pPr>
          </w:p>
        </w:tc>
        <w:tc>
          <w:tcPr>
            <w:tcW w:w="672" w:type="dxa"/>
          </w:tcPr>
          <w:p w:rsidR="00312B90" w:rsidRDefault="00312B90">
            <w:pPr>
              <w:pStyle w:val="ConsPlusNormal"/>
            </w:pPr>
          </w:p>
        </w:tc>
        <w:tc>
          <w:tcPr>
            <w:tcW w:w="4250" w:type="dxa"/>
            <w:gridSpan w:val="3"/>
          </w:tcPr>
          <w:p w:rsidR="00312B90" w:rsidRDefault="00312B90">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3447" w:type="dxa"/>
            <w:gridSpan w:val="3"/>
          </w:tcPr>
          <w:p w:rsidR="00312B90" w:rsidRDefault="00312B90">
            <w:pPr>
              <w:pStyle w:val="ConsPlusNormal"/>
            </w:pPr>
          </w:p>
        </w:tc>
      </w:tr>
      <w:tr w:rsidR="00312B90">
        <w:tc>
          <w:tcPr>
            <w:tcW w:w="424" w:type="dxa"/>
            <w:vAlign w:val="center"/>
          </w:tcPr>
          <w:p w:rsidR="00312B90" w:rsidRDefault="00312B90">
            <w:pPr>
              <w:pStyle w:val="ConsPlusNormal"/>
              <w:jc w:val="center"/>
            </w:pPr>
            <w:r>
              <w:t>9.</w:t>
            </w:r>
          </w:p>
        </w:tc>
        <w:tc>
          <w:tcPr>
            <w:tcW w:w="4922" w:type="dxa"/>
            <w:gridSpan w:val="4"/>
          </w:tcPr>
          <w:p w:rsidR="00312B90" w:rsidRDefault="00312B90">
            <w:pPr>
              <w:pStyle w:val="ConsPlusNormal"/>
            </w:pPr>
            <w:r>
              <w:t>Способ уведомления о результате оказания государственной услуги &lt;4&gt;:</w:t>
            </w:r>
          </w:p>
        </w:tc>
        <w:tc>
          <w:tcPr>
            <w:tcW w:w="3447" w:type="dxa"/>
            <w:gridSpan w:val="3"/>
          </w:tcPr>
          <w:p w:rsidR="00312B90" w:rsidRDefault="00312B90">
            <w:pPr>
              <w:pStyle w:val="ConsPlusNormal"/>
            </w:pPr>
          </w:p>
        </w:tc>
      </w:tr>
      <w:tr w:rsidR="00312B90">
        <w:tc>
          <w:tcPr>
            <w:tcW w:w="424" w:type="dxa"/>
            <w:vMerge w:val="restart"/>
            <w:vAlign w:val="center"/>
          </w:tcPr>
          <w:p w:rsidR="00312B90" w:rsidRDefault="00312B90">
            <w:pPr>
              <w:pStyle w:val="ConsPlusNormal"/>
              <w:jc w:val="center"/>
            </w:pPr>
            <w:r>
              <w:t>10.</w:t>
            </w:r>
          </w:p>
        </w:tc>
        <w:tc>
          <w:tcPr>
            <w:tcW w:w="8369" w:type="dxa"/>
            <w:gridSpan w:val="7"/>
          </w:tcPr>
          <w:p w:rsidR="00312B90" w:rsidRDefault="00312B90">
            <w:pPr>
              <w:pStyle w:val="ConsPlusNormal"/>
              <w:jc w:val="both"/>
            </w:pPr>
            <w:r>
              <w:t>Примечание &lt;5&gt;:</w:t>
            </w:r>
          </w:p>
        </w:tc>
      </w:tr>
      <w:tr w:rsidR="00312B90">
        <w:tc>
          <w:tcPr>
            <w:tcW w:w="424" w:type="dxa"/>
            <w:vMerge/>
          </w:tcPr>
          <w:p w:rsidR="00312B90" w:rsidRDefault="00312B90">
            <w:pPr>
              <w:pStyle w:val="ConsPlusNormal"/>
            </w:pPr>
          </w:p>
        </w:tc>
        <w:tc>
          <w:tcPr>
            <w:tcW w:w="8369" w:type="dxa"/>
            <w:gridSpan w:val="7"/>
          </w:tcPr>
          <w:p w:rsidR="00312B90" w:rsidRDefault="00312B90">
            <w:pPr>
              <w:pStyle w:val="ConsPlusNormal"/>
            </w:pPr>
          </w:p>
        </w:tc>
      </w:tr>
      <w:tr w:rsidR="00312B90">
        <w:tc>
          <w:tcPr>
            <w:tcW w:w="424" w:type="dxa"/>
            <w:vMerge/>
          </w:tcPr>
          <w:p w:rsidR="00312B90" w:rsidRDefault="00312B90">
            <w:pPr>
              <w:pStyle w:val="ConsPlusNormal"/>
            </w:pPr>
          </w:p>
        </w:tc>
        <w:tc>
          <w:tcPr>
            <w:tcW w:w="8369" w:type="dxa"/>
            <w:gridSpan w:val="7"/>
          </w:tcPr>
          <w:p w:rsidR="00312B90" w:rsidRDefault="00312B90">
            <w:pPr>
              <w:pStyle w:val="ConsPlusNormal"/>
            </w:pPr>
          </w:p>
        </w:tc>
      </w:tr>
      <w:tr w:rsidR="00312B90">
        <w:tc>
          <w:tcPr>
            <w:tcW w:w="424" w:type="dxa"/>
            <w:vMerge/>
          </w:tcPr>
          <w:p w:rsidR="00312B90" w:rsidRDefault="00312B90">
            <w:pPr>
              <w:pStyle w:val="ConsPlusNormal"/>
            </w:pPr>
          </w:p>
        </w:tc>
        <w:tc>
          <w:tcPr>
            <w:tcW w:w="8369" w:type="dxa"/>
            <w:gridSpan w:val="7"/>
          </w:tcPr>
          <w:p w:rsidR="00312B90" w:rsidRDefault="00312B90">
            <w:pPr>
              <w:pStyle w:val="ConsPlusNormal"/>
            </w:pPr>
          </w:p>
        </w:tc>
      </w:tr>
      <w:tr w:rsidR="00312B90">
        <w:tc>
          <w:tcPr>
            <w:tcW w:w="424" w:type="dxa"/>
            <w:vAlign w:val="center"/>
          </w:tcPr>
          <w:p w:rsidR="00312B90" w:rsidRDefault="00312B90">
            <w:pPr>
              <w:pStyle w:val="ConsPlusNormal"/>
              <w:jc w:val="center"/>
            </w:pPr>
            <w:bookmarkStart w:id="70" w:name="P1072"/>
            <w:bookmarkEnd w:id="70"/>
            <w:r>
              <w:t>11.</w:t>
            </w:r>
          </w:p>
        </w:tc>
        <w:tc>
          <w:tcPr>
            <w:tcW w:w="8369" w:type="dxa"/>
            <w:gridSpan w:val="7"/>
          </w:tcPr>
          <w:p w:rsidR="00312B90" w:rsidRDefault="00312B90">
            <w:pPr>
              <w:pStyle w:val="ConsPlusNormal"/>
              <w:jc w:val="both"/>
            </w:pPr>
            <w:r>
              <w:t>На дату подачи настоящего заявления &lt;6&gt;:</w:t>
            </w:r>
          </w:p>
          <w:p w:rsidR="00312B90" w:rsidRDefault="00312B90">
            <w:pPr>
              <w:pStyle w:val="ConsPlusNormal"/>
              <w:jc w:val="both"/>
            </w:pPr>
            <w:r>
              <w:t>1) все члены семьи являются гражданами Российской Федерации;</w:t>
            </w:r>
          </w:p>
          <w:p w:rsidR="00312B90" w:rsidRDefault="00312B90">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12B90" w:rsidRDefault="00312B90">
            <w:pPr>
              <w:pStyle w:val="ConsPlusNormal"/>
              <w:jc w:val="both"/>
            </w:pPr>
            <w:r>
              <w:t>3) многодетная семья проживает по месту жительства в Тюменской области;</w:t>
            </w:r>
          </w:p>
          <w:p w:rsidR="00312B90" w:rsidRDefault="00312B90">
            <w:pPr>
              <w:pStyle w:val="ConsPlusNormal"/>
              <w:jc w:val="both"/>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312B90" w:rsidRDefault="00312B90">
            <w:pPr>
              <w:pStyle w:val="ConsPlusNormal"/>
              <w:jc w:val="both"/>
            </w:pPr>
            <w:r>
              <w:t>5) в отношении несовершеннолетних детей, указанных в настоящем заявлении, родители (одинокая мать/отец) не лишены родительских прав;</w:t>
            </w:r>
          </w:p>
          <w:p w:rsidR="00312B90" w:rsidRDefault="00312B90">
            <w:pPr>
              <w:pStyle w:val="ConsPlusNormal"/>
              <w:jc w:val="both"/>
            </w:pPr>
            <w:r>
              <w:t>6) в отношении усыновленных детей, указанных в настоящем заявлении, не отменено усыновление.</w:t>
            </w:r>
          </w:p>
        </w:tc>
      </w:tr>
      <w:tr w:rsidR="00312B90">
        <w:tc>
          <w:tcPr>
            <w:tcW w:w="424" w:type="dxa"/>
            <w:vMerge w:val="restart"/>
            <w:vAlign w:val="center"/>
          </w:tcPr>
          <w:p w:rsidR="00312B90" w:rsidRDefault="00312B90">
            <w:pPr>
              <w:pStyle w:val="ConsPlusNormal"/>
              <w:jc w:val="center"/>
            </w:pPr>
            <w:bookmarkStart w:id="71" w:name="P1080"/>
            <w:bookmarkEnd w:id="71"/>
            <w:r>
              <w:t>12.</w:t>
            </w:r>
          </w:p>
        </w:tc>
        <w:tc>
          <w:tcPr>
            <w:tcW w:w="8369" w:type="dxa"/>
            <w:gridSpan w:val="7"/>
          </w:tcPr>
          <w:p w:rsidR="00312B90" w:rsidRDefault="00312B90">
            <w:pPr>
              <w:pStyle w:val="ConsPlusNormal"/>
              <w:jc w:val="both"/>
            </w:pPr>
            <w:r>
              <w:t>Правильность сообщенных сведений подтверждаем (-ю).</w:t>
            </w:r>
          </w:p>
          <w:p w:rsidR="00312B90" w:rsidRDefault="00312B90">
            <w:pPr>
              <w:pStyle w:val="ConsPlusNormal"/>
              <w:jc w:val="both"/>
            </w:pPr>
            <w:r>
              <w:t>Предупреждены об ответственности за представление недостоверных сведений.</w:t>
            </w:r>
          </w:p>
          <w:p w:rsidR="00312B90" w:rsidRDefault="00312B90">
            <w:pPr>
              <w:pStyle w:val="ConsPlusNormal"/>
              <w:jc w:val="both"/>
            </w:pPr>
            <w:r>
              <w:t xml:space="preserve">Ознакомлены с </w:t>
            </w:r>
            <w:hyperlink r:id="rId158">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59">
              <w:r>
                <w:rPr>
                  <w:color w:val="0000FF"/>
                </w:rPr>
                <w:t>постановлением</w:t>
              </w:r>
            </w:hyperlink>
            <w:r>
              <w:t xml:space="preserve"> Правительства Тюменской области от 10.10.2011 N 340-п "Об </w:t>
            </w:r>
            <w:r>
              <w:lastRenderedPageBreak/>
              <w:t>утверждении Положения о бесплатном предоставлении земельных участков гражданам, имеющим трех и более детей".</w:t>
            </w:r>
          </w:p>
          <w:p w:rsidR="00312B90" w:rsidRDefault="00312B90">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312B90" w:rsidRDefault="00312B90">
            <w:pPr>
              <w:pStyle w:val="ConsPlusNormal"/>
              <w:jc w:val="both"/>
            </w:pPr>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&lt;7&gt; соответствующий орган местного самоуправления в течение 20 календарных дней со дня возникновения таких обстоятельств.</w:t>
            </w:r>
          </w:p>
          <w:p w:rsidR="00312B90" w:rsidRDefault="00312B90">
            <w:pPr>
              <w:pStyle w:val="ConsPlusNormal"/>
              <w:jc w:val="both"/>
            </w:pPr>
            <w:r>
              <w:t xml:space="preserve">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w:t>
            </w:r>
            <w:hyperlink r:id="rId160">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 &lt;8&gt;.</w:t>
            </w:r>
          </w:p>
        </w:tc>
      </w:tr>
      <w:tr w:rsidR="00312B90">
        <w:tc>
          <w:tcPr>
            <w:tcW w:w="424" w:type="dxa"/>
            <w:vMerge/>
          </w:tcPr>
          <w:p w:rsidR="00312B90" w:rsidRDefault="00312B90">
            <w:pPr>
              <w:pStyle w:val="ConsPlusNormal"/>
            </w:pPr>
          </w:p>
        </w:tc>
        <w:tc>
          <w:tcPr>
            <w:tcW w:w="4922" w:type="dxa"/>
            <w:gridSpan w:val="4"/>
          </w:tcPr>
          <w:p w:rsidR="00312B90" w:rsidRDefault="00312B90">
            <w:pPr>
              <w:pStyle w:val="ConsPlusNormal"/>
              <w:jc w:val="both"/>
            </w:pPr>
            <w:r>
              <w:t>____________________________</w:t>
            </w:r>
          </w:p>
          <w:p w:rsidR="00312B90" w:rsidRDefault="00312B90">
            <w:pPr>
              <w:pStyle w:val="ConsPlusNormal"/>
              <w:jc w:val="center"/>
            </w:pPr>
            <w:r>
              <w:t>(Подпись)</w:t>
            </w:r>
          </w:p>
        </w:tc>
        <w:tc>
          <w:tcPr>
            <w:tcW w:w="3447" w:type="dxa"/>
            <w:gridSpan w:val="3"/>
          </w:tcPr>
          <w:p w:rsidR="00312B90" w:rsidRDefault="00312B90">
            <w:pPr>
              <w:pStyle w:val="ConsPlusNormal"/>
              <w:jc w:val="both"/>
            </w:pPr>
            <w:r>
              <w:t>___________________________</w:t>
            </w:r>
          </w:p>
          <w:p w:rsidR="00312B90" w:rsidRDefault="00312B90">
            <w:pPr>
              <w:pStyle w:val="ConsPlusNormal"/>
              <w:jc w:val="center"/>
            </w:pPr>
            <w:r>
              <w:t>(Инициалы, фамилия)</w:t>
            </w:r>
          </w:p>
        </w:tc>
      </w:tr>
      <w:tr w:rsidR="00312B90">
        <w:tc>
          <w:tcPr>
            <w:tcW w:w="424" w:type="dxa"/>
            <w:vAlign w:val="center"/>
          </w:tcPr>
          <w:p w:rsidR="00312B90" w:rsidRDefault="00312B90">
            <w:pPr>
              <w:pStyle w:val="ConsPlusNormal"/>
              <w:jc w:val="center"/>
            </w:pPr>
            <w:r>
              <w:t>13.</w:t>
            </w:r>
          </w:p>
        </w:tc>
        <w:tc>
          <w:tcPr>
            <w:tcW w:w="8369" w:type="dxa"/>
            <w:gridSpan w:val="7"/>
          </w:tcPr>
          <w:p w:rsidR="00312B90" w:rsidRDefault="00312B90">
            <w:pPr>
              <w:pStyle w:val="ConsPlusNormal"/>
            </w:pPr>
            <w:r>
              <w:t>К заявлению прилагаются:</w:t>
            </w:r>
          </w:p>
          <w:p w:rsidR="00312B90" w:rsidRDefault="00312B90">
            <w:pPr>
              <w:pStyle w:val="ConsPlusNormal"/>
            </w:pPr>
            <w:r>
              <w:t>1. ________________________________________________ на _____ л. в 1 экз.;</w:t>
            </w:r>
          </w:p>
          <w:p w:rsidR="00312B90" w:rsidRDefault="00312B90">
            <w:pPr>
              <w:pStyle w:val="ConsPlusNormal"/>
            </w:pPr>
            <w:r>
              <w:t>2. ________________________________________________ на _____ л. в 1 экз.;</w:t>
            </w:r>
          </w:p>
          <w:p w:rsidR="00312B90" w:rsidRDefault="00312B90">
            <w:pPr>
              <w:pStyle w:val="ConsPlusNormal"/>
            </w:pPr>
            <w:r>
              <w:t>3. ________________________________________________ на _____ л. в 1 экз.;</w:t>
            </w:r>
          </w:p>
          <w:p w:rsidR="00312B90" w:rsidRDefault="00312B90">
            <w:pPr>
              <w:pStyle w:val="ConsPlusNormal"/>
            </w:pPr>
            <w:r>
              <w:t>4. ________________________________________________ на _____ л. в 1 экз.</w:t>
            </w:r>
          </w:p>
        </w:tc>
      </w:tr>
      <w:tr w:rsidR="00312B90">
        <w:tc>
          <w:tcPr>
            <w:tcW w:w="424" w:type="dxa"/>
            <w:vMerge w:val="restart"/>
            <w:vAlign w:val="center"/>
          </w:tcPr>
          <w:p w:rsidR="00312B90" w:rsidRDefault="00312B90">
            <w:pPr>
              <w:pStyle w:val="ConsPlusNormal"/>
              <w:jc w:val="center"/>
            </w:pPr>
            <w:r>
              <w:t>14.</w:t>
            </w:r>
          </w:p>
        </w:tc>
        <w:tc>
          <w:tcPr>
            <w:tcW w:w="6885" w:type="dxa"/>
            <w:gridSpan w:val="6"/>
          </w:tcPr>
          <w:p w:rsidR="00312B90" w:rsidRDefault="00312B90">
            <w:pPr>
              <w:pStyle w:val="ConsPlusNormal"/>
            </w:pPr>
            <w:r>
              <w:t>Подпись</w:t>
            </w:r>
          </w:p>
        </w:tc>
        <w:tc>
          <w:tcPr>
            <w:tcW w:w="1484" w:type="dxa"/>
          </w:tcPr>
          <w:p w:rsidR="00312B90" w:rsidRDefault="00312B90">
            <w:pPr>
              <w:pStyle w:val="ConsPlusNormal"/>
              <w:jc w:val="center"/>
            </w:pPr>
            <w:r>
              <w:t>Дата</w:t>
            </w:r>
          </w:p>
        </w:tc>
      </w:tr>
      <w:tr w:rsidR="00312B90">
        <w:tc>
          <w:tcPr>
            <w:tcW w:w="424" w:type="dxa"/>
            <w:vMerge/>
          </w:tcPr>
          <w:p w:rsidR="00312B90" w:rsidRDefault="00312B90">
            <w:pPr>
              <w:pStyle w:val="ConsPlusNormal"/>
            </w:pPr>
          </w:p>
        </w:tc>
        <w:tc>
          <w:tcPr>
            <w:tcW w:w="3336" w:type="dxa"/>
            <w:gridSpan w:val="3"/>
          </w:tcPr>
          <w:p w:rsidR="00312B90" w:rsidRDefault="00312B90">
            <w:pPr>
              <w:pStyle w:val="ConsPlusNormal"/>
              <w:jc w:val="center"/>
            </w:pPr>
            <w:r>
              <w:t>___________________</w:t>
            </w:r>
          </w:p>
          <w:p w:rsidR="00312B90" w:rsidRDefault="00312B90">
            <w:pPr>
              <w:pStyle w:val="ConsPlusNormal"/>
              <w:jc w:val="center"/>
            </w:pPr>
            <w:r>
              <w:t>(Подпись)</w:t>
            </w:r>
          </w:p>
        </w:tc>
        <w:tc>
          <w:tcPr>
            <w:tcW w:w="3549" w:type="dxa"/>
            <w:gridSpan w:val="3"/>
          </w:tcPr>
          <w:p w:rsidR="00312B90" w:rsidRDefault="00312B90">
            <w:pPr>
              <w:pStyle w:val="ConsPlusNormal"/>
              <w:jc w:val="center"/>
            </w:pPr>
            <w:r>
              <w:t>_________________________</w:t>
            </w:r>
          </w:p>
          <w:p w:rsidR="00312B90" w:rsidRDefault="00312B90">
            <w:pPr>
              <w:pStyle w:val="ConsPlusNormal"/>
              <w:jc w:val="center"/>
            </w:pPr>
            <w:r>
              <w:t>(Инициалы, фамилия)</w:t>
            </w:r>
          </w:p>
        </w:tc>
        <w:tc>
          <w:tcPr>
            <w:tcW w:w="1484" w:type="dxa"/>
          </w:tcPr>
          <w:p w:rsidR="00312B90" w:rsidRDefault="00312B90">
            <w:pPr>
              <w:pStyle w:val="ConsPlusNormal"/>
            </w:pPr>
          </w:p>
        </w:tc>
      </w:tr>
      <w:tr w:rsidR="00312B90">
        <w:tc>
          <w:tcPr>
            <w:tcW w:w="424" w:type="dxa"/>
            <w:vMerge/>
          </w:tcPr>
          <w:p w:rsidR="00312B90" w:rsidRDefault="00312B90">
            <w:pPr>
              <w:pStyle w:val="ConsPlusNormal"/>
            </w:pPr>
          </w:p>
        </w:tc>
        <w:tc>
          <w:tcPr>
            <w:tcW w:w="3336" w:type="dxa"/>
            <w:gridSpan w:val="3"/>
          </w:tcPr>
          <w:p w:rsidR="00312B90" w:rsidRDefault="00312B90">
            <w:pPr>
              <w:pStyle w:val="ConsPlusNormal"/>
              <w:jc w:val="center"/>
            </w:pPr>
            <w:r>
              <w:t>___________________</w:t>
            </w:r>
          </w:p>
          <w:p w:rsidR="00312B90" w:rsidRDefault="00312B90">
            <w:pPr>
              <w:pStyle w:val="ConsPlusNormal"/>
              <w:jc w:val="center"/>
            </w:pPr>
            <w:r>
              <w:t>(Подпись</w:t>
            </w:r>
          </w:p>
        </w:tc>
        <w:tc>
          <w:tcPr>
            <w:tcW w:w="3549" w:type="dxa"/>
            <w:gridSpan w:val="3"/>
          </w:tcPr>
          <w:p w:rsidR="00312B90" w:rsidRDefault="00312B90">
            <w:pPr>
              <w:pStyle w:val="ConsPlusNormal"/>
              <w:jc w:val="center"/>
            </w:pPr>
            <w:r>
              <w:t>_________________________</w:t>
            </w:r>
          </w:p>
          <w:p w:rsidR="00312B90" w:rsidRDefault="00312B90">
            <w:pPr>
              <w:pStyle w:val="ConsPlusNormal"/>
              <w:jc w:val="center"/>
            </w:pPr>
            <w:r>
              <w:t>(Инициалы, фамилия)</w:t>
            </w:r>
          </w:p>
        </w:tc>
        <w:tc>
          <w:tcPr>
            <w:tcW w:w="1484" w:type="dxa"/>
          </w:tcPr>
          <w:p w:rsidR="00312B90" w:rsidRDefault="00312B90">
            <w:pPr>
              <w:pStyle w:val="ConsPlusNormal"/>
            </w:pPr>
            <w:r>
              <w:t>"__" _____ г.</w:t>
            </w:r>
          </w:p>
        </w:tc>
      </w:tr>
    </w:tbl>
    <w:p w:rsidR="00312B90" w:rsidRDefault="00312B90">
      <w:pPr>
        <w:pStyle w:val="ConsPlusNormal"/>
        <w:jc w:val="both"/>
      </w:pPr>
    </w:p>
    <w:p w:rsidR="00312B90" w:rsidRDefault="00312B90">
      <w:pPr>
        <w:pStyle w:val="ConsPlusNormal"/>
        <w:ind w:firstLine="540"/>
        <w:jc w:val="both"/>
      </w:pPr>
      <w:r>
        <w:t>--------------------------------</w:t>
      </w:r>
    </w:p>
    <w:p w:rsidR="00312B90" w:rsidRDefault="00312B90">
      <w:pPr>
        <w:pStyle w:val="ConsPlusNormal"/>
        <w:spacing w:before="220"/>
        <w:ind w:firstLine="540"/>
        <w:jc w:val="both"/>
      </w:pPr>
      <w:r>
        <w:t>&lt;1&gt; Указывается в качестве дополнительного способа информирования заявителя.</w:t>
      </w:r>
    </w:p>
    <w:p w:rsidR="00312B90" w:rsidRDefault="00312B90">
      <w:pPr>
        <w:pStyle w:val="ConsPlusNormal"/>
        <w:spacing w:before="220"/>
        <w:ind w:firstLine="540"/>
        <w:jc w:val="both"/>
      </w:pPr>
      <w:r>
        <w:t>&lt;2&gt;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312B90" w:rsidRDefault="00312B90">
      <w:pPr>
        <w:pStyle w:val="ConsPlusNormal"/>
        <w:spacing w:before="220"/>
        <w:ind w:firstLine="540"/>
        <w:jc w:val="both"/>
      </w:pPr>
      <w:r>
        <w:t>&lt;3&gt; Указывается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312B90" w:rsidRDefault="00312B90">
      <w:pPr>
        <w:pStyle w:val="ConsPlusNormal"/>
        <w:spacing w:before="220"/>
        <w:ind w:firstLine="540"/>
        <w:jc w:val="both"/>
      </w:pPr>
      <w:r>
        <w:t>&lt;4&gt;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312B90" w:rsidRDefault="00312B90">
      <w:pPr>
        <w:pStyle w:val="ConsPlusNormal"/>
        <w:spacing w:before="220"/>
        <w:ind w:firstLine="540"/>
        <w:jc w:val="both"/>
      </w:pPr>
      <w:r>
        <w:t>&lt;5&gt; Заполняется по желанию заявителя.</w:t>
      </w:r>
    </w:p>
    <w:p w:rsidR="00312B90" w:rsidRDefault="00312B90">
      <w:pPr>
        <w:pStyle w:val="ConsPlusNormal"/>
        <w:spacing w:before="220"/>
        <w:ind w:firstLine="540"/>
        <w:jc w:val="both"/>
      </w:pPr>
      <w:r>
        <w:lastRenderedPageBreak/>
        <w:t xml:space="preserve">&lt;6&gt; Положения, предусмотренные </w:t>
      </w:r>
      <w:hyperlink w:anchor="P1072">
        <w:r>
          <w:rPr>
            <w:color w:val="0000FF"/>
          </w:rPr>
          <w:t>пунктом 11</w:t>
        </w:r>
      </w:hyperlink>
      <w:r>
        <w:t xml:space="preserve"> настоящего Заявления, применяются в части, не противоречащей положениям </w:t>
      </w:r>
      <w:hyperlink r:id="rId161">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w:t>
      </w:r>
      <w:hyperlink r:id="rId162">
        <w:r>
          <w:rPr>
            <w:color w:val="0000FF"/>
          </w:rPr>
          <w:t>постановления</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12B90" w:rsidRDefault="00312B90">
      <w:pPr>
        <w:pStyle w:val="ConsPlusNormal"/>
        <w:spacing w:before="220"/>
        <w:ind w:firstLine="540"/>
        <w:jc w:val="both"/>
      </w:pPr>
      <w:r>
        <w:t>&lt;7&gt; Сведения могут быть поданы посредством:</w:t>
      </w:r>
    </w:p>
    <w:p w:rsidR="00312B90" w:rsidRDefault="00312B90">
      <w:pPr>
        <w:pStyle w:val="ConsPlusNormal"/>
        <w:spacing w:before="220"/>
        <w:ind w:firstLine="540"/>
        <w:jc w:val="both"/>
      </w:pPr>
      <w:r>
        <w:t>- электронной почты: ___________;</w:t>
      </w:r>
    </w:p>
    <w:p w:rsidR="00312B90" w:rsidRDefault="00312B90">
      <w:pPr>
        <w:pStyle w:val="ConsPlusNormal"/>
        <w:spacing w:before="220"/>
        <w:ind w:firstLine="540"/>
        <w:jc w:val="both"/>
      </w:pPr>
      <w:r>
        <w:t>- почтовой связи на бумажном носителе по адресу: _____________;</w:t>
      </w:r>
    </w:p>
    <w:p w:rsidR="00312B90" w:rsidRDefault="00312B90">
      <w:pPr>
        <w:pStyle w:val="ConsPlusNormal"/>
        <w:spacing w:before="220"/>
        <w:ind w:firstLine="540"/>
        <w:jc w:val="both"/>
      </w:pPr>
      <w:r>
        <w:t>- личного посещения по адресу: _______________________.</w:t>
      </w:r>
    </w:p>
    <w:p w:rsidR="00312B90" w:rsidRDefault="00312B90">
      <w:pPr>
        <w:pStyle w:val="ConsPlusNormal"/>
        <w:spacing w:before="220"/>
        <w:ind w:firstLine="540"/>
        <w:jc w:val="both"/>
      </w:pPr>
      <w:r>
        <w:t xml:space="preserve">&lt;8&gt; Положения, предусмотренные </w:t>
      </w:r>
      <w:hyperlink w:anchor="P1080">
        <w:r>
          <w:rPr>
            <w:color w:val="0000FF"/>
          </w:rPr>
          <w:t>пунктом 12</w:t>
        </w:r>
      </w:hyperlink>
      <w:r>
        <w:t xml:space="preserve"> настоящего Заявления, применяются в части, не противоречащей положениям </w:t>
      </w:r>
      <w:hyperlink r:id="rId163">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w:t>
      </w:r>
      <w:hyperlink r:id="rId164">
        <w:r>
          <w:rPr>
            <w:color w:val="0000FF"/>
          </w:rPr>
          <w:t>постановления</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 к таким гражданам.</w:t>
      </w:r>
    </w:p>
    <w:p w:rsidR="00312B90" w:rsidRDefault="00312B90">
      <w:pPr>
        <w:pStyle w:val="ConsPlusNormal"/>
        <w:jc w:val="both"/>
      </w:pPr>
    </w:p>
    <w:p w:rsidR="00312B90" w:rsidRDefault="00312B90">
      <w:pPr>
        <w:pStyle w:val="ConsPlusNormal"/>
        <w:jc w:val="center"/>
      </w:pPr>
      <w:r>
        <w:t>Заполняется при подписании заявления</w:t>
      </w:r>
    </w:p>
    <w:p w:rsidR="00312B90" w:rsidRDefault="00312B90">
      <w:pPr>
        <w:pStyle w:val="ConsPlusNormal"/>
        <w:jc w:val="center"/>
      </w:pPr>
      <w:r>
        <w:t>представителем заявителя</w:t>
      </w:r>
    </w:p>
    <w:p w:rsidR="00312B90" w:rsidRDefault="00312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9"/>
        <w:gridCol w:w="6754"/>
      </w:tblGrid>
      <w:tr w:rsidR="00312B90">
        <w:tc>
          <w:tcPr>
            <w:tcW w:w="2039" w:type="dxa"/>
            <w:vMerge w:val="restart"/>
          </w:tcPr>
          <w:p w:rsidR="00312B90" w:rsidRDefault="00312B90">
            <w:pPr>
              <w:pStyle w:val="ConsPlusNormal"/>
            </w:pPr>
            <w:r>
              <w:t>Представитель по доверенности</w:t>
            </w:r>
          </w:p>
        </w:tc>
        <w:tc>
          <w:tcPr>
            <w:tcW w:w="6754" w:type="dxa"/>
          </w:tcPr>
          <w:p w:rsidR="00312B90" w:rsidRDefault="00312B90">
            <w:pPr>
              <w:pStyle w:val="ConsPlusNormal"/>
            </w:pPr>
          </w:p>
        </w:tc>
      </w:tr>
      <w:tr w:rsidR="00312B90">
        <w:tc>
          <w:tcPr>
            <w:tcW w:w="2039" w:type="dxa"/>
            <w:vMerge/>
          </w:tcPr>
          <w:p w:rsidR="00312B90" w:rsidRDefault="00312B90">
            <w:pPr>
              <w:pStyle w:val="ConsPlusNormal"/>
            </w:pPr>
          </w:p>
        </w:tc>
        <w:tc>
          <w:tcPr>
            <w:tcW w:w="6754" w:type="dxa"/>
          </w:tcPr>
          <w:p w:rsidR="00312B90" w:rsidRDefault="00312B90">
            <w:pPr>
              <w:pStyle w:val="ConsPlusNormal"/>
              <w:jc w:val="center"/>
            </w:pPr>
            <w:r>
              <w:t>(фамилия, имя, отчество представителя заявителя без сокращений)</w:t>
            </w:r>
          </w:p>
        </w:tc>
      </w:tr>
      <w:tr w:rsidR="00312B90">
        <w:tc>
          <w:tcPr>
            <w:tcW w:w="2039" w:type="dxa"/>
            <w:vMerge/>
          </w:tcPr>
          <w:p w:rsidR="00312B90" w:rsidRDefault="00312B90">
            <w:pPr>
              <w:pStyle w:val="ConsPlusNormal"/>
            </w:pPr>
          </w:p>
        </w:tc>
        <w:tc>
          <w:tcPr>
            <w:tcW w:w="6754" w:type="dxa"/>
          </w:tcPr>
          <w:p w:rsidR="00312B90" w:rsidRDefault="00312B90">
            <w:pPr>
              <w:pStyle w:val="ConsPlusNormal"/>
            </w:pPr>
          </w:p>
        </w:tc>
      </w:tr>
      <w:tr w:rsidR="00312B90">
        <w:tc>
          <w:tcPr>
            <w:tcW w:w="2039" w:type="dxa"/>
            <w:vMerge/>
          </w:tcPr>
          <w:p w:rsidR="00312B90" w:rsidRDefault="00312B90">
            <w:pPr>
              <w:pStyle w:val="ConsPlusNormal"/>
            </w:pPr>
          </w:p>
        </w:tc>
        <w:tc>
          <w:tcPr>
            <w:tcW w:w="6754" w:type="dxa"/>
          </w:tcPr>
          <w:p w:rsidR="00312B90" w:rsidRDefault="00312B90">
            <w:pPr>
              <w:pStyle w:val="ConsPlusNormal"/>
              <w:jc w:val="center"/>
            </w:pPr>
            <w:r>
              <w:t>(номер и дата выдачи доверенности)</w:t>
            </w:r>
          </w:p>
        </w:tc>
      </w:tr>
    </w:tbl>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right"/>
        <w:outlineLvl w:val="1"/>
      </w:pPr>
      <w:r>
        <w:t>Приложение N 3</w:t>
      </w:r>
    </w:p>
    <w:p w:rsidR="00312B90" w:rsidRDefault="00312B90">
      <w:pPr>
        <w:pStyle w:val="ConsPlusNormal"/>
        <w:jc w:val="right"/>
      </w:pPr>
      <w:r>
        <w:t>к регламенту</w:t>
      </w:r>
    </w:p>
    <w:p w:rsidR="00312B90" w:rsidRDefault="00312B90">
      <w:pPr>
        <w:pStyle w:val="ConsPlusNormal"/>
        <w:jc w:val="both"/>
      </w:pPr>
    </w:p>
    <w:p w:rsidR="00312B90" w:rsidRDefault="00312B90">
      <w:pPr>
        <w:pStyle w:val="ConsPlusNormal"/>
        <w:jc w:val="right"/>
      </w:pPr>
      <w:bookmarkStart w:id="72" w:name="P1140"/>
      <w:bookmarkEnd w:id="72"/>
      <w:r>
        <w:t>(бланк заявления)</w:t>
      </w:r>
    </w:p>
    <w:p w:rsidR="00312B90" w:rsidRDefault="00312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672"/>
        <w:gridCol w:w="2324"/>
        <w:gridCol w:w="340"/>
        <w:gridCol w:w="1586"/>
        <w:gridCol w:w="341"/>
        <w:gridCol w:w="1670"/>
        <w:gridCol w:w="1436"/>
      </w:tblGrid>
      <w:tr w:rsidR="00312B90">
        <w:tc>
          <w:tcPr>
            <w:tcW w:w="8793" w:type="dxa"/>
            <w:gridSpan w:val="8"/>
          </w:tcPr>
          <w:p w:rsidR="00312B90" w:rsidRDefault="00312B90">
            <w:pPr>
              <w:pStyle w:val="ConsPlusNormal"/>
              <w:jc w:val="center"/>
            </w:pPr>
            <w:r>
              <w:t>Наименование органа местного самоуправления, в который подается заявление</w:t>
            </w:r>
          </w:p>
        </w:tc>
      </w:tr>
      <w:tr w:rsidR="00312B90">
        <w:tc>
          <w:tcPr>
            <w:tcW w:w="8793" w:type="dxa"/>
            <w:gridSpan w:val="8"/>
          </w:tcPr>
          <w:p w:rsidR="00312B90" w:rsidRDefault="00312B90">
            <w:pPr>
              <w:pStyle w:val="ConsPlusNormal"/>
              <w:jc w:val="both"/>
            </w:pPr>
            <w:r>
              <w:t>СВЕДЕНИЯ О ЗАЯВИТЕЛЕ</w:t>
            </w:r>
          </w:p>
        </w:tc>
      </w:tr>
      <w:tr w:rsidR="00312B90">
        <w:tc>
          <w:tcPr>
            <w:tcW w:w="424" w:type="dxa"/>
            <w:vMerge w:val="restart"/>
            <w:vAlign w:val="center"/>
          </w:tcPr>
          <w:p w:rsidR="00312B90" w:rsidRDefault="00312B90">
            <w:pPr>
              <w:pStyle w:val="ConsPlusNormal"/>
              <w:jc w:val="center"/>
            </w:pPr>
            <w:r>
              <w:t>1.</w:t>
            </w:r>
          </w:p>
        </w:tc>
        <w:tc>
          <w:tcPr>
            <w:tcW w:w="2996" w:type="dxa"/>
            <w:gridSpan w:val="2"/>
          </w:tcPr>
          <w:p w:rsidR="00312B90" w:rsidRDefault="00312B90">
            <w:pPr>
              <w:pStyle w:val="ConsPlusNormal"/>
            </w:pPr>
            <w:r>
              <w:t>Фамилия, имя, отчество</w:t>
            </w:r>
          </w:p>
          <w:p w:rsidR="00312B90" w:rsidRDefault="00312B90">
            <w:pPr>
              <w:pStyle w:val="ConsPlusNormal"/>
            </w:pPr>
            <w:r>
              <w:t>(при наличии)</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val="restart"/>
            <w:vAlign w:val="center"/>
          </w:tcPr>
          <w:p w:rsidR="00312B90" w:rsidRDefault="00312B90">
            <w:pPr>
              <w:pStyle w:val="ConsPlusNormal"/>
            </w:pPr>
            <w:r>
              <w:t>Вид документа, удостоверяющего личность</w:t>
            </w:r>
          </w:p>
        </w:tc>
        <w:tc>
          <w:tcPr>
            <w:tcW w:w="2267" w:type="dxa"/>
            <w:gridSpan w:val="3"/>
            <w:vMerge w:val="restart"/>
            <w:vAlign w:val="center"/>
          </w:tcPr>
          <w:p w:rsidR="00312B90" w:rsidRDefault="00312B90">
            <w:pPr>
              <w:pStyle w:val="ConsPlusNormal"/>
            </w:pPr>
          </w:p>
        </w:tc>
        <w:tc>
          <w:tcPr>
            <w:tcW w:w="1670" w:type="dxa"/>
          </w:tcPr>
          <w:p w:rsidR="00312B90" w:rsidRDefault="00312B90">
            <w:pPr>
              <w:pStyle w:val="ConsPlusNormal"/>
            </w:pPr>
            <w:r>
              <w:t>Серия и номер</w:t>
            </w:r>
          </w:p>
        </w:tc>
        <w:tc>
          <w:tcPr>
            <w:tcW w:w="1436" w:type="dxa"/>
          </w:tcPr>
          <w:p w:rsidR="00312B90" w:rsidRDefault="00312B90">
            <w:pPr>
              <w:pStyle w:val="ConsPlusNormal"/>
            </w:pPr>
            <w:r>
              <w:t>Дата выдачи</w:t>
            </w: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2267" w:type="dxa"/>
            <w:gridSpan w:val="3"/>
            <w:vMerge/>
          </w:tcPr>
          <w:p w:rsidR="00312B90" w:rsidRDefault="00312B90">
            <w:pPr>
              <w:pStyle w:val="ConsPlusNormal"/>
            </w:pPr>
          </w:p>
        </w:tc>
        <w:tc>
          <w:tcPr>
            <w:tcW w:w="1670" w:type="dxa"/>
          </w:tcPr>
          <w:p w:rsidR="00312B90" w:rsidRDefault="00312B90">
            <w:pPr>
              <w:pStyle w:val="ConsPlusNormal"/>
            </w:pPr>
          </w:p>
        </w:tc>
        <w:tc>
          <w:tcPr>
            <w:tcW w:w="1436"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Кем выдан</w:t>
            </w:r>
          </w:p>
        </w:tc>
        <w:tc>
          <w:tcPr>
            <w:tcW w:w="5373" w:type="dxa"/>
            <w:gridSpan w:val="5"/>
          </w:tcPr>
          <w:p w:rsidR="00312B90" w:rsidRDefault="00312B90">
            <w:pPr>
              <w:pStyle w:val="ConsPlusNormal"/>
            </w:pPr>
          </w:p>
        </w:tc>
      </w:tr>
      <w:tr w:rsidR="00312B90">
        <w:tc>
          <w:tcPr>
            <w:tcW w:w="424" w:type="dxa"/>
            <w:vMerge w:val="restart"/>
            <w:vAlign w:val="center"/>
          </w:tcPr>
          <w:p w:rsidR="00312B90" w:rsidRDefault="00312B90">
            <w:pPr>
              <w:pStyle w:val="ConsPlusNormal"/>
              <w:jc w:val="center"/>
            </w:pPr>
            <w:r>
              <w:t>2.</w:t>
            </w:r>
          </w:p>
        </w:tc>
        <w:tc>
          <w:tcPr>
            <w:tcW w:w="2996" w:type="dxa"/>
            <w:gridSpan w:val="2"/>
          </w:tcPr>
          <w:p w:rsidR="00312B90" w:rsidRDefault="00312B90">
            <w:pPr>
              <w:pStyle w:val="ConsPlusNormal"/>
            </w:pPr>
            <w:r>
              <w:t>Фамилия, имя, отчество</w:t>
            </w:r>
          </w:p>
          <w:p w:rsidR="00312B90" w:rsidRDefault="00312B90">
            <w:pPr>
              <w:pStyle w:val="ConsPlusNormal"/>
            </w:pPr>
            <w:r>
              <w:lastRenderedPageBreak/>
              <w:t>(при наличии)</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val="restart"/>
            <w:vAlign w:val="center"/>
          </w:tcPr>
          <w:p w:rsidR="00312B90" w:rsidRDefault="00312B90">
            <w:pPr>
              <w:pStyle w:val="ConsPlusNormal"/>
            </w:pPr>
            <w:r>
              <w:t>Вид документа, удостоверяющего личность</w:t>
            </w:r>
          </w:p>
        </w:tc>
        <w:tc>
          <w:tcPr>
            <w:tcW w:w="2267" w:type="dxa"/>
            <w:gridSpan w:val="3"/>
            <w:vMerge w:val="restart"/>
            <w:vAlign w:val="center"/>
          </w:tcPr>
          <w:p w:rsidR="00312B90" w:rsidRDefault="00312B90">
            <w:pPr>
              <w:pStyle w:val="ConsPlusNormal"/>
            </w:pPr>
          </w:p>
        </w:tc>
        <w:tc>
          <w:tcPr>
            <w:tcW w:w="1670" w:type="dxa"/>
          </w:tcPr>
          <w:p w:rsidR="00312B90" w:rsidRDefault="00312B90">
            <w:pPr>
              <w:pStyle w:val="ConsPlusNormal"/>
            </w:pPr>
            <w:r>
              <w:t>Серия и номер</w:t>
            </w:r>
          </w:p>
        </w:tc>
        <w:tc>
          <w:tcPr>
            <w:tcW w:w="1436" w:type="dxa"/>
          </w:tcPr>
          <w:p w:rsidR="00312B90" w:rsidRDefault="00312B90">
            <w:pPr>
              <w:pStyle w:val="ConsPlusNormal"/>
            </w:pPr>
            <w:r>
              <w:t>Дата выдачи</w:t>
            </w: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2267" w:type="dxa"/>
            <w:gridSpan w:val="3"/>
            <w:vMerge/>
          </w:tcPr>
          <w:p w:rsidR="00312B90" w:rsidRDefault="00312B90">
            <w:pPr>
              <w:pStyle w:val="ConsPlusNormal"/>
            </w:pPr>
          </w:p>
        </w:tc>
        <w:tc>
          <w:tcPr>
            <w:tcW w:w="1670" w:type="dxa"/>
          </w:tcPr>
          <w:p w:rsidR="00312B90" w:rsidRDefault="00312B90">
            <w:pPr>
              <w:pStyle w:val="ConsPlusNormal"/>
            </w:pPr>
          </w:p>
        </w:tc>
        <w:tc>
          <w:tcPr>
            <w:tcW w:w="1436"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Кем выдан</w:t>
            </w:r>
          </w:p>
        </w:tc>
        <w:tc>
          <w:tcPr>
            <w:tcW w:w="5373" w:type="dxa"/>
            <w:gridSpan w:val="5"/>
          </w:tcPr>
          <w:p w:rsidR="00312B90" w:rsidRDefault="00312B90">
            <w:pPr>
              <w:pStyle w:val="ConsPlusNormal"/>
            </w:pPr>
          </w:p>
        </w:tc>
      </w:tr>
      <w:tr w:rsidR="00312B90">
        <w:tc>
          <w:tcPr>
            <w:tcW w:w="424" w:type="dxa"/>
            <w:vMerge w:val="restart"/>
            <w:vAlign w:val="center"/>
          </w:tcPr>
          <w:p w:rsidR="00312B90" w:rsidRDefault="00312B90">
            <w:pPr>
              <w:pStyle w:val="ConsPlusNormal"/>
              <w:jc w:val="center"/>
            </w:pPr>
            <w:r>
              <w:t>3.</w:t>
            </w:r>
          </w:p>
        </w:tc>
        <w:tc>
          <w:tcPr>
            <w:tcW w:w="2996" w:type="dxa"/>
            <w:gridSpan w:val="2"/>
          </w:tcPr>
          <w:p w:rsidR="00312B90" w:rsidRDefault="00312B90">
            <w:pPr>
              <w:pStyle w:val="ConsPlusNormal"/>
            </w:pPr>
            <w:r>
              <w:t>Почтовый адрес</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Телефон для связи</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Адрес электронной почты</w:t>
            </w: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tcPr>
          <w:p w:rsidR="00312B90" w:rsidRDefault="00312B90">
            <w:pPr>
              <w:pStyle w:val="ConsPlusNormal"/>
            </w:pPr>
            <w:r>
              <w:t>Дополнительный адрес электронной почты или (и) номер телефона для связи &lt;1&gt;</w:t>
            </w:r>
          </w:p>
        </w:tc>
        <w:tc>
          <w:tcPr>
            <w:tcW w:w="5373" w:type="dxa"/>
            <w:gridSpan w:val="5"/>
          </w:tcPr>
          <w:p w:rsidR="00312B90" w:rsidRDefault="00312B90">
            <w:pPr>
              <w:pStyle w:val="ConsPlusNormal"/>
            </w:pPr>
          </w:p>
        </w:tc>
      </w:tr>
      <w:tr w:rsidR="00312B90">
        <w:tc>
          <w:tcPr>
            <w:tcW w:w="8793" w:type="dxa"/>
            <w:gridSpan w:val="8"/>
            <w:vAlign w:val="center"/>
          </w:tcPr>
          <w:p w:rsidR="00312B90" w:rsidRDefault="00312B90">
            <w:pPr>
              <w:pStyle w:val="ConsPlusNormal"/>
              <w:jc w:val="both"/>
            </w:pPr>
            <w:r>
              <w:t>ИНЫЕ СВЕДЕНИЯ</w:t>
            </w:r>
          </w:p>
        </w:tc>
      </w:tr>
      <w:tr w:rsidR="00312B90">
        <w:tc>
          <w:tcPr>
            <w:tcW w:w="424" w:type="dxa"/>
            <w:vMerge w:val="restart"/>
            <w:vAlign w:val="center"/>
          </w:tcPr>
          <w:p w:rsidR="00312B90" w:rsidRDefault="00312B90">
            <w:pPr>
              <w:pStyle w:val="ConsPlusNormal"/>
              <w:jc w:val="center"/>
            </w:pPr>
            <w:r>
              <w:t>4.</w:t>
            </w:r>
          </w:p>
        </w:tc>
        <w:tc>
          <w:tcPr>
            <w:tcW w:w="8369" w:type="dxa"/>
            <w:gridSpan w:val="7"/>
          </w:tcPr>
          <w:p w:rsidR="00312B90" w:rsidRDefault="00312B90">
            <w:pPr>
              <w:pStyle w:val="ConsPlusNormal"/>
            </w:pPr>
            <w: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312B90">
        <w:tc>
          <w:tcPr>
            <w:tcW w:w="424" w:type="dxa"/>
            <w:vMerge/>
          </w:tcPr>
          <w:p w:rsidR="00312B90" w:rsidRDefault="00312B90">
            <w:pPr>
              <w:pStyle w:val="ConsPlusNormal"/>
            </w:pPr>
          </w:p>
        </w:tc>
        <w:tc>
          <w:tcPr>
            <w:tcW w:w="2996" w:type="dxa"/>
            <w:gridSpan w:val="2"/>
            <w:vMerge w:val="restart"/>
            <w:vAlign w:val="center"/>
          </w:tcPr>
          <w:p w:rsidR="00312B90" w:rsidRDefault="00312B90">
            <w:pPr>
              <w:pStyle w:val="ConsPlusNormal"/>
            </w:pPr>
            <w:r>
              <w:t>Родители (одинокая (-ий) мать/отец)</w:t>
            </w:r>
          </w:p>
        </w:tc>
        <w:tc>
          <w:tcPr>
            <w:tcW w:w="5373" w:type="dxa"/>
            <w:gridSpan w:val="5"/>
          </w:tcPr>
          <w:p w:rsidR="00312B90" w:rsidRDefault="00312B90">
            <w:pPr>
              <w:pStyle w:val="ConsPlusNormal"/>
              <w:jc w:val="both"/>
            </w:pPr>
            <w:r>
              <w:t>Фамилия, имя, отчество (при наличии)</w:t>
            </w: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5373" w:type="dxa"/>
            <w:gridSpan w:val="5"/>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val="restart"/>
          </w:tcPr>
          <w:p w:rsidR="00312B90" w:rsidRDefault="00312B90">
            <w:pPr>
              <w:pStyle w:val="ConsPlusNormal"/>
            </w:pPr>
            <w:r>
              <w:t>Дети (в том числе усыновленные, пасынки и падчерицы)</w:t>
            </w:r>
          </w:p>
        </w:tc>
        <w:tc>
          <w:tcPr>
            <w:tcW w:w="3937" w:type="dxa"/>
            <w:gridSpan w:val="4"/>
          </w:tcPr>
          <w:p w:rsidR="00312B90" w:rsidRDefault="00312B90">
            <w:pPr>
              <w:pStyle w:val="ConsPlusNormal"/>
              <w:jc w:val="both"/>
            </w:pPr>
            <w:r>
              <w:t>Фамилия, имя, отчество</w:t>
            </w:r>
          </w:p>
          <w:p w:rsidR="00312B90" w:rsidRDefault="00312B90">
            <w:pPr>
              <w:pStyle w:val="ConsPlusNormal"/>
              <w:jc w:val="both"/>
            </w:pPr>
            <w:r>
              <w:t>(при наличии)</w:t>
            </w:r>
          </w:p>
        </w:tc>
        <w:tc>
          <w:tcPr>
            <w:tcW w:w="1436" w:type="dxa"/>
          </w:tcPr>
          <w:p w:rsidR="00312B90" w:rsidRDefault="00312B90">
            <w:pPr>
              <w:pStyle w:val="ConsPlusNormal"/>
              <w:jc w:val="both"/>
            </w:pPr>
            <w:r>
              <w:t>Дата рождения</w:t>
            </w: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3937" w:type="dxa"/>
            <w:gridSpan w:val="4"/>
          </w:tcPr>
          <w:p w:rsidR="00312B90" w:rsidRDefault="00312B90">
            <w:pPr>
              <w:pStyle w:val="ConsPlusNormal"/>
            </w:pPr>
          </w:p>
        </w:tc>
        <w:tc>
          <w:tcPr>
            <w:tcW w:w="1436"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3937" w:type="dxa"/>
            <w:gridSpan w:val="4"/>
          </w:tcPr>
          <w:p w:rsidR="00312B90" w:rsidRDefault="00312B90">
            <w:pPr>
              <w:pStyle w:val="ConsPlusNormal"/>
            </w:pPr>
          </w:p>
        </w:tc>
        <w:tc>
          <w:tcPr>
            <w:tcW w:w="1436" w:type="dxa"/>
          </w:tcPr>
          <w:p w:rsidR="00312B90" w:rsidRDefault="00312B90">
            <w:pPr>
              <w:pStyle w:val="ConsPlusNormal"/>
            </w:pPr>
          </w:p>
        </w:tc>
      </w:tr>
      <w:tr w:rsidR="00312B90">
        <w:tc>
          <w:tcPr>
            <w:tcW w:w="424" w:type="dxa"/>
            <w:vMerge/>
          </w:tcPr>
          <w:p w:rsidR="00312B90" w:rsidRDefault="00312B90">
            <w:pPr>
              <w:pStyle w:val="ConsPlusNormal"/>
            </w:pPr>
          </w:p>
        </w:tc>
        <w:tc>
          <w:tcPr>
            <w:tcW w:w="2996" w:type="dxa"/>
            <w:gridSpan w:val="2"/>
            <w:vMerge/>
          </w:tcPr>
          <w:p w:rsidR="00312B90" w:rsidRDefault="00312B90">
            <w:pPr>
              <w:pStyle w:val="ConsPlusNormal"/>
            </w:pPr>
          </w:p>
        </w:tc>
        <w:tc>
          <w:tcPr>
            <w:tcW w:w="3937" w:type="dxa"/>
            <w:gridSpan w:val="4"/>
          </w:tcPr>
          <w:p w:rsidR="00312B90" w:rsidRDefault="00312B90">
            <w:pPr>
              <w:pStyle w:val="ConsPlusNormal"/>
            </w:pPr>
          </w:p>
        </w:tc>
        <w:tc>
          <w:tcPr>
            <w:tcW w:w="1436" w:type="dxa"/>
          </w:tcPr>
          <w:p w:rsidR="00312B90" w:rsidRDefault="00312B90">
            <w:pPr>
              <w:pStyle w:val="ConsPlusNormal"/>
            </w:pPr>
          </w:p>
        </w:tc>
      </w:tr>
      <w:tr w:rsidR="00312B90">
        <w:tc>
          <w:tcPr>
            <w:tcW w:w="424" w:type="dxa"/>
            <w:vMerge w:val="restart"/>
          </w:tcPr>
          <w:p w:rsidR="00312B90" w:rsidRDefault="00312B90">
            <w:pPr>
              <w:pStyle w:val="ConsPlusNormal"/>
              <w:jc w:val="center"/>
            </w:pPr>
            <w:r>
              <w:t>5.</w:t>
            </w:r>
          </w:p>
        </w:tc>
        <w:tc>
          <w:tcPr>
            <w:tcW w:w="8369" w:type="dxa"/>
            <w:gridSpan w:val="7"/>
          </w:tcPr>
          <w:p w:rsidR="00312B90" w:rsidRDefault="00312B90">
            <w:pPr>
              <w:pStyle w:val="ConsPlusNormal"/>
              <w:jc w:val="both"/>
            </w:pPr>
            <w:r>
              <w:t>Социальная выплата предоставляется на &lt;2&gt;:</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оплату цены договора купли-продажи жилого помещения на первичном рынке жилья</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оплату цены договора купли-продажи жилого помещения на вторичном рынке жилья</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оплату расходов, связанных с капитальным ремонтом жилого помещения либо реконструкцией объекта индивидуального жилищного строительства</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 xml:space="preserve">на оплату цены договора участия в долевом строительстве многоквартирного </w:t>
            </w:r>
            <w:r>
              <w:lastRenderedPageBreak/>
              <w:t>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312B90" w:rsidRDefault="00312B90">
            <w:pPr>
              <w:pStyle w:val="ConsPlusNormal"/>
              <w:jc w:val="both"/>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rsidR="00312B90" w:rsidRDefault="00312B90">
            <w:pPr>
              <w:pStyle w:val="ConsPlusNormal"/>
              <w:jc w:val="both"/>
            </w:pPr>
            <w: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rsidR="00312B90" w:rsidRDefault="00312B90">
            <w:pPr>
              <w:pStyle w:val="ConsPlusNormal"/>
              <w:jc w:val="both"/>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312B90" w:rsidRDefault="00312B90">
            <w:pPr>
              <w:pStyle w:val="ConsPlusNormal"/>
              <w:jc w:val="both"/>
            </w:pPr>
            <w:r>
              <w:t xml:space="preserve">на оплату цены договора уступки прав требований по договору участия в долевом строительстве многоквартирного дома, который предусматривает в </w:t>
            </w:r>
            <w:r>
              <w:lastRenderedPageBreak/>
              <w:t>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rsidR="00312B90">
        <w:tc>
          <w:tcPr>
            <w:tcW w:w="424" w:type="dxa"/>
            <w:vMerge/>
          </w:tcPr>
          <w:p w:rsidR="00312B90" w:rsidRDefault="00312B90">
            <w:pPr>
              <w:pStyle w:val="ConsPlusNormal"/>
            </w:pPr>
          </w:p>
        </w:tc>
        <w:tc>
          <w:tcPr>
            <w:tcW w:w="672" w:type="dxa"/>
          </w:tcPr>
          <w:p w:rsidR="00312B90" w:rsidRDefault="00312B90">
            <w:pPr>
              <w:pStyle w:val="ConsPlusNormal"/>
            </w:pPr>
          </w:p>
        </w:tc>
        <w:tc>
          <w:tcPr>
            <w:tcW w:w="7697" w:type="dxa"/>
            <w:gridSpan w:val="6"/>
          </w:tcPr>
          <w:p w:rsidR="00312B90" w:rsidRDefault="00312B90">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
        </w:tc>
      </w:tr>
      <w:tr w:rsidR="00312B90">
        <w:tc>
          <w:tcPr>
            <w:tcW w:w="424" w:type="dxa"/>
            <w:vMerge w:val="restart"/>
            <w:vAlign w:val="center"/>
          </w:tcPr>
          <w:p w:rsidR="00312B90" w:rsidRDefault="00312B90">
            <w:pPr>
              <w:pStyle w:val="ConsPlusNormal"/>
              <w:jc w:val="center"/>
            </w:pPr>
            <w:r>
              <w:t>6.</w:t>
            </w:r>
          </w:p>
        </w:tc>
        <w:tc>
          <w:tcPr>
            <w:tcW w:w="8369" w:type="dxa"/>
            <w:gridSpan w:val="7"/>
          </w:tcPr>
          <w:p w:rsidR="00312B90" w:rsidRDefault="00312B90">
            <w:pPr>
              <w:pStyle w:val="ConsPlusNormal"/>
            </w:pPr>
            <w:r>
              <w:t>Реквизиты счета, на который будут перечисляться средства социальной выплаты:</w:t>
            </w:r>
          </w:p>
        </w:tc>
      </w:tr>
      <w:tr w:rsidR="00312B90">
        <w:tc>
          <w:tcPr>
            <w:tcW w:w="424" w:type="dxa"/>
            <w:vMerge/>
          </w:tcPr>
          <w:p w:rsidR="00312B90" w:rsidRDefault="00312B90">
            <w:pPr>
              <w:pStyle w:val="ConsPlusNormal"/>
            </w:pPr>
          </w:p>
        </w:tc>
        <w:tc>
          <w:tcPr>
            <w:tcW w:w="4922" w:type="dxa"/>
            <w:gridSpan w:val="4"/>
          </w:tcPr>
          <w:p w:rsidR="00312B90" w:rsidRDefault="00312B90">
            <w:pPr>
              <w:pStyle w:val="ConsPlusNormal"/>
            </w:pPr>
            <w:r>
              <w:t>Наименование банка, в котором открыт лицевой счет:</w:t>
            </w:r>
          </w:p>
        </w:tc>
        <w:tc>
          <w:tcPr>
            <w:tcW w:w="3447" w:type="dxa"/>
            <w:gridSpan w:val="3"/>
          </w:tcPr>
          <w:p w:rsidR="00312B90" w:rsidRDefault="00312B90">
            <w:pPr>
              <w:pStyle w:val="ConsPlusNormal"/>
            </w:pPr>
          </w:p>
        </w:tc>
      </w:tr>
      <w:tr w:rsidR="00312B90">
        <w:tc>
          <w:tcPr>
            <w:tcW w:w="424" w:type="dxa"/>
            <w:vMerge/>
          </w:tcPr>
          <w:p w:rsidR="00312B90" w:rsidRDefault="00312B90">
            <w:pPr>
              <w:pStyle w:val="ConsPlusNormal"/>
            </w:pPr>
          </w:p>
        </w:tc>
        <w:tc>
          <w:tcPr>
            <w:tcW w:w="4922" w:type="dxa"/>
            <w:gridSpan w:val="4"/>
          </w:tcPr>
          <w:p w:rsidR="00312B90" w:rsidRDefault="00312B90">
            <w:pPr>
              <w:pStyle w:val="ConsPlusNormal"/>
            </w:pPr>
            <w:r>
              <w:t>ИНН:</w:t>
            </w:r>
          </w:p>
        </w:tc>
        <w:tc>
          <w:tcPr>
            <w:tcW w:w="3447" w:type="dxa"/>
            <w:gridSpan w:val="3"/>
          </w:tcPr>
          <w:p w:rsidR="00312B90" w:rsidRDefault="00312B90">
            <w:pPr>
              <w:pStyle w:val="ConsPlusNormal"/>
            </w:pPr>
          </w:p>
        </w:tc>
      </w:tr>
      <w:tr w:rsidR="00312B90">
        <w:tc>
          <w:tcPr>
            <w:tcW w:w="424" w:type="dxa"/>
            <w:vMerge/>
          </w:tcPr>
          <w:p w:rsidR="00312B90" w:rsidRDefault="00312B90">
            <w:pPr>
              <w:pStyle w:val="ConsPlusNormal"/>
            </w:pPr>
          </w:p>
        </w:tc>
        <w:tc>
          <w:tcPr>
            <w:tcW w:w="4922" w:type="dxa"/>
            <w:gridSpan w:val="4"/>
          </w:tcPr>
          <w:p w:rsidR="00312B90" w:rsidRDefault="00312B90">
            <w:pPr>
              <w:pStyle w:val="ConsPlusNormal"/>
            </w:pPr>
            <w:r>
              <w:t>КПП:</w:t>
            </w:r>
          </w:p>
        </w:tc>
        <w:tc>
          <w:tcPr>
            <w:tcW w:w="3447" w:type="dxa"/>
            <w:gridSpan w:val="3"/>
          </w:tcPr>
          <w:p w:rsidR="00312B90" w:rsidRDefault="00312B90">
            <w:pPr>
              <w:pStyle w:val="ConsPlusNormal"/>
            </w:pPr>
          </w:p>
        </w:tc>
      </w:tr>
      <w:tr w:rsidR="00312B90">
        <w:tc>
          <w:tcPr>
            <w:tcW w:w="424" w:type="dxa"/>
            <w:vMerge/>
          </w:tcPr>
          <w:p w:rsidR="00312B90" w:rsidRDefault="00312B90">
            <w:pPr>
              <w:pStyle w:val="ConsPlusNormal"/>
            </w:pPr>
          </w:p>
        </w:tc>
        <w:tc>
          <w:tcPr>
            <w:tcW w:w="4922" w:type="dxa"/>
            <w:gridSpan w:val="4"/>
          </w:tcPr>
          <w:p w:rsidR="00312B90" w:rsidRDefault="00312B90">
            <w:pPr>
              <w:pStyle w:val="ConsPlusNormal"/>
            </w:pPr>
            <w:r>
              <w:t>Расчетный счет банка:</w:t>
            </w:r>
          </w:p>
        </w:tc>
        <w:tc>
          <w:tcPr>
            <w:tcW w:w="3447" w:type="dxa"/>
            <w:gridSpan w:val="3"/>
          </w:tcPr>
          <w:p w:rsidR="00312B90" w:rsidRDefault="00312B90">
            <w:pPr>
              <w:pStyle w:val="ConsPlusNormal"/>
            </w:pPr>
          </w:p>
        </w:tc>
      </w:tr>
      <w:tr w:rsidR="00312B90">
        <w:tc>
          <w:tcPr>
            <w:tcW w:w="424" w:type="dxa"/>
            <w:vMerge/>
          </w:tcPr>
          <w:p w:rsidR="00312B90" w:rsidRDefault="00312B90">
            <w:pPr>
              <w:pStyle w:val="ConsPlusNormal"/>
            </w:pPr>
          </w:p>
        </w:tc>
        <w:tc>
          <w:tcPr>
            <w:tcW w:w="4922" w:type="dxa"/>
            <w:gridSpan w:val="4"/>
          </w:tcPr>
          <w:p w:rsidR="00312B90" w:rsidRDefault="00312B90">
            <w:pPr>
              <w:pStyle w:val="ConsPlusNormal"/>
            </w:pPr>
            <w:r>
              <w:t>Корреспондентский счет:</w:t>
            </w:r>
          </w:p>
        </w:tc>
        <w:tc>
          <w:tcPr>
            <w:tcW w:w="3447" w:type="dxa"/>
            <w:gridSpan w:val="3"/>
          </w:tcPr>
          <w:p w:rsidR="00312B90" w:rsidRDefault="00312B90">
            <w:pPr>
              <w:pStyle w:val="ConsPlusNormal"/>
            </w:pPr>
          </w:p>
        </w:tc>
      </w:tr>
      <w:tr w:rsidR="00312B90">
        <w:tc>
          <w:tcPr>
            <w:tcW w:w="424" w:type="dxa"/>
            <w:vMerge/>
          </w:tcPr>
          <w:p w:rsidR="00312B90" w:rsidRDefault="00312B90">
            <w:pPr>
              <w:pStyle w:val="ConsPlusNormal"/>
            </w:pPr>
          </w:p>
        </w:tc>
        <w:tc>
          <w:tcPr>
            <w:tcW w:w="4922" w:type="dxa"/>
            <w:gridSpan w:val="4"/>
          </w:tcPr>
          <w:p w:rsidR="00312B90" w:rsidRDefault="00312B90">
            <w:pPr>
              <w:pStyle w:val="ConsPlusNormal"/>
            </w:pPr>
            <w:r>
              <w:t>БИК:</w:t>
            </w:r>
          </w:p>
        </w:tc>
        <w:tc>
          <w:tcPr>
            <w:tcW w:w="3447" w:type="dxa"/>
            <w:gridSpan w:val="3"/>
          </w:tcPr>
          <w:p w:rsidR="00312B90" w:rsidRDefault="00312B90">
            <w:pPr>
              <w:pStyle w:val="ConsPlusNormal"/>
            </w:pPr>
          </w:p>
        </w:tc>
      </w:tr>
      <w:tr w:rsidR="00312B90">
        <w:tc>
          <w:tcPr>
            <w:tcW w:w="424" w:type="dxa"/>
            <w:vMerge/>
          </w:tcPr>
          <w:p w:rsidR="00312B90" w:rsidRDefault="00312B90">
            <w:pPr>
              <w:pStyle w:val="ConsPlusNormal"/>
            </w:pPr>
          </w:p>
        </w:tc>
        <w:tc>
          <w:tcPr>
            <w:tcW w:w="4922" w:type="dxa"/>
            <w:gridSpan w:val="4"/>
          </w:tcPr>
          <w:p w:rsidR="00312B90" w:rsidRDefault="00312B90">
            <w:pPr>
              <w:pStyle w:val="ConsPlusNormal"/>
            </w:pPr>
            <w:r>
              <w:t>Лицевой счет получателя &lt;3&gt;</w:t>
            </w:r>
          </w:p>
        </w:tc>
        <w:tc>
          <w:tcPr>
            <w:tcW w:w="3447" w:type="dxa"/>
            <w:gridSpan w:val="3"/>
          </w:tcPr>
          <w:p w:rsidR="00312B90" w:rsidRDefault="00312B90">
            <w:pPr>
              <w:pStyle w:val="ConsPlusNormal"/>
            </w:pPr>
          </w:p>
        </w:tc>
      </w:tr>
      <w:tr w:rsidR="00312B90">
        <w:tc>
          <w:tcPr>
            <w:tcW w:w="424" w:type="dxa"/>
            <w:vAlign w:val="center"/>
          </w:tcPr>
          <w:p w:rsidR="00312B90" w:rsidRDefault="00312B90">
            <w:pPr>
              <w:pStyle w:val="ConsPlusNormal"/>
            </w:pPr>
            <w:r>
              <w:t>7.</w:t>
            </w:r>
          </w:p>
        </w:tc>
        <w:tc>
          <w:tcPr>
            <w:tcW w:w="4922" w:type="dxa"/>
            <w:gridSpan w:val="4"/>
          </w:tcPr>
          <w:p w:rsidR="00312B90" w:rsidRDefault="00312B90">
            <w:pPr>
              <w:pStyle w:val="ConsPlusNormal"/>
            </w:pPr>
            <w:r>
              <w:t>Наименование, ИНН продавца (застройщика) жилого помещения (земельного участка) &lt;4&gt;</w:t>
            </w:r>
          </w:p>
        </w:tc>
        <w:tc>
          <w:tcPr>
            <w:tcW w:w="3447" w:type="dxa"/>
            <w:gridSpan w:val="3"/>
          </w:tcPr>
          <w:p w:rsidR="00312B90" w:rsidRDefault="00312B90">
            <w:pPr>
              <w:pStyle w:val="ConsPlusNormal"/>
            </w:pPr>
          </w:p>
        </w:tc>
      </w:tr>
      <w:tr w:rsidR="00312B90">
        <w:tc>
          <w:tcPr>
            <w:tcW w:w="424" w:type="dxa"/>
            <w:vAlign w:val="center"/>
          </w:tcPr>
          <w:p w:rsidR="00312B90" w:rsidRDefault="00312B90">
            <w:pPr>
              <w:pStyle w:val="ConsPlusNormal"/>
            </w:pPr>
            <w:r>
              <w:t>8.</w:t>
            </w:r>
          </w:p>
        </w:tc>
        <w:tc>
          <w:tcPr>
            <w:tcW w:w="4922" w:type="dxa"/>
            <w:gridSpan w:val="4"/>
          </w:tcPr>
          <w:p w:rsidR="00312B90" w:rsidRDefault="00312B90">
            <w:pPr>
              <w:pStyle w:val="ConsPlusNormal"/>
            </w:pPr>
            <w:r>
              <w:t>Фамилия, имя, отчество (при наличии) продавца (застройщика) жилого помещения (земельного участка) &lt;5&gt;</w:t>
            </w:r>
          </w:p>
        </w:tc>
        <w:tc>
          <w:tcPr>
            <w:tcW w:w="3447" w:type="dxa"/>
            <w:gridSpan w:val="3"/>
          </w:tcPr>
          <w:p w:rsidR="00312B90" w:rsidRDefault="00312B90">
            <w:pPr>
              <w:pStyle w:val="ConsPlusNormal"/>
            </w:pPr>
          </w:p>
        </w:tc>
      </w:tr>
      <w:tr w:rsidR="00312B90">
        <w:tc>
          <w:tcPr>
            <w:tcW w:w="424" w:type="dxa"/>
            <w:vAlign w:val="center"/>
          </w:tcPr>
          <w:p w:rsidR="00312B90" w:rsidRDefault="00312B90">
            <w:pPr>
              <w:pStyle w:val="ConsPlusNormal"/>
              <w:jc w:val="center"/>
            </w:pPr>
            <w:r>
              <w:t>9.</w:t>
            </w:r>
          </w:p>
        </w:tc>
        <w:tc>
          <w:tcPr>
            <w:tcW w:w="8369" w:type="dxa"/>
            <w:gridSpan w:val="7"/>
          </w:tcPr>
          <w:p w:rsidR="00312B90" w:rsidRDefault="00312B90">
            <w:pPr>
              <w:pStyle w:val="ConsPlusNormal"/>
            </w:pPr>
            <w:r>
              <w:t>Способ предоставления результатов рассмотрения заявления:</w:t>
            </w:r>
          </w:p>
        </w:tc>
      </w:tr>
      <w:tr w:rsidR="00312B90">
        <w:tc>
          <w:tcPr>
            <w:tcW w:w="424" w:type="dxa"/>
            <w:vAlign w:val="center"/>
          </w:tcPr>
          <w:p w:rsidR="00312B90" w:rsidRDefault="00312B90">
            <w:pPr>
              <w:pStyle w:val="ConsPlusNormal"/>
            </w:pPr>
          </w:p>
        </w:tc>
        <w:tc>
          <w:tcPr>
            <w:tcW w:w="672" w:type="dxa"/>
          </w:tcPr>
          <w:p w:rsidR="00312B90" w:rsidRDefault="00312B90">
            <w:pPr>
              <w:pStyle w:val="ConsPlusNormal"/>
            </w:pPr>
          </w:p>
        </w:tc>
        <w:tc>
          <w:tcPr>
            <w:tcW w:w="4250" w:type="dxa"/>
            <w:gridSpan w:val="3"/>
          </w:tcPr>
          <w:p w:rsidR="00312B90" w:rsidRDefault="00312B90">
            <w:pPr>
              <w:pStyle w:val="ConsPlusNormal"/>
            </w:pPr>
            <w:r>
              <w:t>в виде бумажного документа, который заявитель получает непосредственно при личном обращении</w:t>
            </w:r>
          </w:p>
        </w:tc>
        <w:tc>
          <w:tcPr>
            <w:tcW w:w="3447" w:type="dxa"/>
            <w:gridSpan w:val="3"/>
          </w:tcPr>
          <w:p w:rsidR="00312B90" w:rsidRDefault="00312B90">
            <w:pPr>
              <w:pStyle w:val="ConsPlusNormal"/>
            </w:pPr>
          </w:p>
        </w:tc>
      </w:tr>
      <w:tr w:rsidR="00312B90">
        <w:tc>
          <w:tcPr>
            <w:tcW w:w="424" w:type="dxa"/>
            <w:vAlign w:val="center"/>
          </w:tcPr>
          <w:p w:rsidR="00312B90" w:rsidRDefault="00312B90">
            <w:pPr>
              <w:pStyle w:val="ConsPlusNormal"/>
            </w:pPr>
          </w:p>
        </w:tc>
        <w:tc>
          <w:tcPr>
            <w:tcW w:w="672" w:type="dxa"/>
          </w:tcPr>
          <w:p w:rsidR="00312B90" w:rsidRDefault="00312B90">
            <w:pPr>
              <w:pStyle w:val="ConsPlusNormal"/>
            </w:pPr>
          </w:p>
        </w:tc>
        <w:tc>
          <w:tcPr>
            <w:tcW w:w="4250" w:type="dxa"/>
            <w:gridSpan w:val="3"/>
          </w:tcPr>
          <w:p w:rsidR="00312B90" w:rsidRDefault="00312B90">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3447" w:type="dxa"/>
            <w:gridSpan w:val="3"/>
          </w:tcPr>
          <w:p w:rsidR="00312B90" w:rsidRDefault="00312B90">
            <w:pPr>
              <w:pStyle w:val="ConsPlusNormal"/>
            </w:pPr>
          </w:p>
        </w:tc>
      </w:tr>
      <w:tr w:rsidR="00312B90">
        <w:tc>
          <w:tcPr>
            <w:tcW w:w="424" w:type="dxa"/>
            <w:vAlign w:val="center"/>
          </w:tcPr>
          <w:p w:rsidR="00312B90" w:rsidRDefault="00312B90">
            <w:pPr>
              <w:pStyle w:val="ConsPlusNormal"/>
              <w:jc w:val="center"/>
            </w:pPr>
            <w:r>
              <w:t>10.</w:t>
            </w:r>
          </w:p>
        </w:tc>
        <w:tc>
          <w:tcPr>
            <w:tcW w:w="4922" w:type="dxa"/>
            <w:gridSpan w:val="4"/>
          </w:tcPr>
          <w:p w:rsidR="00312B90" w:rsidRDefault="00312B90">
            <w:pPr>
              <w:pStyle w:val="ConsPlusNormal"/>
            </w:pPr>
            <w:r>
              <w:t>Способ уведомления о результате оказания государственной услуги &lt;6&gt;:</w:t>
            </w:r>
          </w:p>
        </w:tc>
        <w:tc>
          <w:tcPr>
            <w:tcW w:w="3447" w:type="dxa"/>
            <w:gridSpan w:val="3"/>
          </w:tcPr>
          <w:p w:rsidR="00312B90" w:rsidRDefault="00312B90">
            <w:pPr>
              <w:pStyle w:val="ConsPlusNormal"/>
            </w:pPr>
          </w:p>
        </w:tc>
      </w:tr>
      <w:tr w:rsidR="00312B90">
        <w:tc>
          <w:tcPr>
            <w:tcW w:w="424" w:type="dxa"/>
            <w:vMerge w:val="restart"/>
            <w:vAlign w:val="center"/>
          </w:tcPr>
          <w:p w:rsidR="00312B90" w:rsidRDefault="00312B90">
            <w:pPr>
              <w:pStyle w:val="ConsPlusNormal"/>
              <w:jc w:val="center"/>
            </w:pPr>
            <w:r>
              <w:t>11.</w:t>
            </w:r>
          </w:p>
        </w:tc>
        <w:tc>
          <w:tcPr>
            <w:tcW w:w="8369" w:type="dxa"/>
            <w:gridSpan w:val="7"/>
          </w:tcPr>
          <w:p w:rsidR="00312B90" w:rsidRDefault="00312B90">
            <w:pPr>
              <w:pStyle w:val="ConsPlusNormal"/>
              <w:jc w:val="both"/>
            </w:pPr>
            <w:r>
              <w:t>Примечание &lt;7&gt;:</w:t>
            </w:r>
          </w:p>
        </w:tc>
      </w:tr>
      <w:tr w:rsidR="00312B90">
        <w:tc>
          <w:tcPr>
            <w:tcW w:w="424" w:type="dxa"/>
            <w:vMerge/>
          </w:tcPr>
          <w:p w:rsidR="00312B90" w:rsidRDefault="00312B90">
            <w:pPr>
              <w:pStyle w:val="ConsPlusNormal"/>
            </w:pPr>
          </w:p>
        </w:tc>
        <w:tc>
          <w:tcPr>
            <w:tcW w:w="8369" w:type="dxa"/>
            <w:gridSpan w:val="7"/>
          </w:tcPr>
          <w:p w:rsidR="00312B90" w:rsidRDefault="00312B90">
            <w:pPr>
              <w:pStyle w:val="ConsPlusNormal"/>
            </w:pPr>
          </w:p>
        </w:tc>
      </w:tr>
      <w:tr w:rsidR="00312B90">
        <w:tc>
          <w:tcPr>
            <w:tcW w:w="424" w:type="dxa"/>
            <w:vMerge/>
          </w:tcPr>
          <w:p w:rsidR="00312B90" w:rsidRDefault="00312B90">
            <w:pPr>
              <w:pStyle w:val="ConsPlusNormal"/>
            </w:pPr>
          </w:p>
        </w:tc>
        <w:tc>
          <w:tcPr>
            <w:tcW w:w="8369" w:type="dxa"/>
            <w:gridSpan w:val="7"/>
          </w:tcPr>
          <w:p w:rsidR="00312B90" w:rsidRDefault="00312B90">
            <w:pPr>
              <w:pStyle w:val="ConsPlusNormal"/>
            </w:pPr>
          </w:p>
        </w:tc>
      </w:tr>
      <w:tr w:rsidR="00312B90">
        <w:tc>
          <w:tcPr>
            <w:tcW w:w="424" w:type="dxa"/>
            <w:vMerge/>
          </w:tcPr>
          <w:p w:rsidR="00312B90" w:rsidRDefault="00312B90">
            <w:pPr>
              <w:pStyle w:val="ConsPlusNormal"/>
            </w:pPr>
          </w:p>
        </w:tc>
        <w:tc>
          <w:tcPr>
            <w:tcW w:w="8369" w:type="dxa"/>
            <w:gridSpan w:val="7"/>
          </w:tcPr>
          <w:p w:rsidR="00312B90" w:rsidRDefault="00312B90">
            <w:pPr>
              <w:pStyle w:val="ConsPlusNormal"/>
            </w:pPr>
          </w:p>
        </w:tc>
      </w:tr>
      <w:tr w:rsidR="00312B90">
        <w:tc>
          <w:tcPr>
            <w:tcW w:w="424" w:type="dxa"/>
            <w:vAlign w:val="center"/>
          </w:tcPr>
          <w:p w:rsidR="00312B90" w:rsidRDefault="00312B90">
            <w:pPr>
              <w:pStyle w:val="ConsPlusNormal"/>
              <w:jc w:val="center"/>
            </w:pPr>
            <w:bookmarkStart w:id="73" w:name="P1264"/>
            <w:bookmarkEnd w:id="73"/>
            <w:r>
              <w:lastRenderedPageBreak/>
              <w:t>12.</w:t>
            </w:r>
          </w:p>
        </w:tc>
        <w:tc>
          <w:tcPr>
            <w:tcW w:w="8369" w:type="dxa"/>
            <w:gridSpan w:val="7"/>
          </w:tcPr>
          <w:p w:rsidR="00312B90" w:rsidRDefault="00312B90">
            <w:pPr>
              <w:pStyle w:val="ConsPlusNormal"/>
              <w:jc w:val="both"/>
            </w:pPr>
            <w:r>
              <w:t>На дату подачи настоящего заявления: &lt;8&gt;:</w:t>
            </w:r>
          </w:p>
          <w:p w:rsidR="00312B90" w:rsidRDefault="00312B90">
            <w:pPr>
              <w:pStyle w:val="ConsPlusNormal"/>
              <w:jc w:val="both"/>
            </w:pPr>
            <w:r>
              <w:t>1) все члены семьи являются гражданами Российской Федерации;</w:t>
            </w:r>
          </w:p>
          <w:p w:rsidR="00312B90" w:rsidRDefault="00312B90">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12B90" w:rsidRDefault="00312B90">
            <w:pPr>
              <w:pStyle w:val="ConsPlusNormal"/>
              <w:jc w:val="both"/>
            </w:pPr>
            <w:r>
              <w:t>3) многодетная семья проживает по месту жительства в Тюменской области;</w:t>
            </w:r>
          </w:p>
          <w:p w:rsidR="00312B90" w:rsidRDefault="00312B90">
            <w:pPr>
              <w:pStyle w:val="ConsPlusNormal"/>
              <w:jc w:val="both"/>
            </w:pPr>
            <w:r>
              <w:t xml:space="preserve">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установленных </w:t>
            </w:r>
            <w:hyperlink r:id="rId165">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312B90" w:rsidRDefault="00312B90">
            <w:pPr>
              <w:pStyle w:val="ConsPlusNormal"/>
              <w:jc w:val="both"/>
            </w:pPr>
            <w: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312B90" w:rsidRDefault="00312B90">
            <w:pPr>
              <w:pStyle w:val="ConsPlusNormal"/>
              <w:jc w:val="both"/>
            </w:pPr>
            <w:r>
              <w:t>6) в отношении несовершеннолетних детей, указанных в настоящем заявлении, родители (одинокая мать/отец) не лишены родительских прав;</w:t>
            </w:r>
          </w:p>
          <w:p w:rsidR="00312B90" w:rsidRDefault="00312B90">
            <w:pPr>
              <w:pStyle w:val="ConsPlusNormal"/>
              <w:jc w:val="both"/>
            </w:pPr>
            <w:r>
              <w:t>7) в отношении усыновленных детей, указанных в настоящем заявлении, не отменено усыновление.</w:t>
            </w:r>
          </w:p>
        </w:tc>
      </w:tr>
      <w:tr w:rsidR="00312B90">
        <w:tc>
          <w:tcPr>
            <w:tcW w:w="424" w:type="dxa"/>
            <w:vAlign w:val="center"/>
          </w:tcPr>
          <w:p w:rsidR="00312B90" w:rsidRDefault="00312B90">
            <w:pPr>
              <w:pStyle w:val="ConsPlusNormal"/>
              <w:jc w:val="center"/>
            </w:pPr>
            <w:bookmarkStart w:id="74" w:name="P1273"/>
            <w:bookmarkEnd w:id="74"/>
            <w:r>
              <w:t>13.</w:t>
            </w:r>
          </w:p>
        </w:tc>
        <w:tc>
          <w:tcPr>
            <w:tcW w:w="8369" w:type="dxa"/>
            <w:gridSpan w:val="7"/>
          </w:tcPr>
          <w:p w:rsidR="00312B90" w:rsidRDefault="00312B90">
            <w:pPr>
              <w:pStyle w:val="ConsPlusNormal"/>
              <w:jc w:val="both"/>
            </w:pPr>
            <w:r>
              <w:t>Правильность сообщенных сведений подтверждаем (-ю).</w:t>
            </w:r>
          </w:p>
          <w:p w:rsidR="00312B90" w:rsidRDefault="00312B90">
            <w:pPr>
              <w:pStyle w:val="ConsPlusNormal"/>
              <w:jc w:val="both"/>
            </w:pPr>
            <w:r>
              <w:t>Предупреждены об ответственности за представление недостоверных сведений.</w:t>
            </w:r>
          </w:p>
          <w:p w:rsidR="00312B90" w:rsidRDefault="00312B90">
            <w:pPr>
              <w:pStyle w:val="ConsPlusNormal"/>
              <w:jc w:val="both"/>
            </w:pPr>
            <w:r>
              <w:t xml:space="preserve">Ознакомлены с </w:t>
            </w:r>
            <w:hyperlink r:id="rId166">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67">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12B90" w:rsidRDefault="00312B90">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 &lt;9&gt;.</w:t>
            </w:r>
          </w:p>
        </w:tc>
      </w:tr>
      <w:tr w:rsidR="00312B90">
        <w:tc>
          <w:tcPr>
            <w:tcW w:w="424" w:type="dxa"/>
            <w:vAlign w:val="center"/>
          </w:tcPr>
          <w:p w:rsidR="00312B90" w:rsidRDefault="00312B90">
            <w:pPr>
              <w:pStyle w:val="ConsPlusNormal"/>
              <w:jc w:val="center"/>
            </w:pPr>
            <w:r>
              <w:t>14.</w:t>
            </w:r>
          </w:p>
        </w:tc>
        <w:tc>
          <w:tcPr>
            <w:tcW w:w="8369" w:type="dxa"/>
            <w:gridSpan w:val="7"/>
          </w:tcPr>
          <w:p w:rsidR="00312B90" w:rsidRDefault="00312B90">
            <w:pPr>
              <w:pStyle w:val="ConsPlusNormal"/>
            </w:pPr>
            <w:r>
              <w:t>К заявлению прилагаются:</w:t>
            </w:r>
          </w:p>
          <w:p w:rsidR="00312B90" w:rsidRDefault="00312B90">
            <w:pPr>
              <w:pStyle w:val="ConsPlusNormal"/>
            </w:pPr>
            <w:r>
              <w:t>1. _________________________________________________ на _____ л. в 1 экз.;</w:t>
            </w:r>
          </w:p>
          <w:p w:rsidR="00312B90" w:rsidRDefault="00312B90">
            <w:pPr>
              <w:pStyle w:val="ConsPlusNormal"/>
            </w:pPr>
            <w:r>
              <w:t>2. _________________________________________________ на _____ л. в 1 экз.;</w:t>
            </w:r>
          </w:p>
          <w:p w:rsidR="00312B90" w:rsidRDefault="00312B90">
            <w:pPr>
              <w:pStyle w:val="ConsPlusNormal"/>
            </w:pPr>
            <w:r>
              <w:t>3. _________________________________________________ на _____ л. в 1 экз.;</w:t>
            </w:r>
          </w:p>
          <w:p w:rsidR="00312B90" w:rsidRDefault="00312B90">
            <w:pPr>
              <w:pStyle w:val="ConsPlusNormal"/>
            </w:pPr>
            <w:r>
              <w:t>4. _________________________________________________ на _____ л. в 1 экз.</w:t>
            </w:r>
          </w:p>
        </w:tc>
      </w:tr>
      <w:tr w:rsidR="00312B90">
        <w:tc>
          <w:tcPr>
            <w:tcW w:w="424" w:type="dxa"/>
            <w:vMerge w:val="restart"/>
            <w:vAlign w:val="center"/>
          </w:tcPr>
          <w:p w:rsidR="00312B90" w:rsidRDefault="00312B90">
            <w:pPr>
              <w:pStyle w:val="ConsPlusNormal"/>
              <w:jc w:val="center"/>
            </w:pPr>
            <w:r>
              <w:t>15.</w:t>
            </w:r>
          </w:p>
        </w:tc>
        <w:tc>
          <w:tcPr>
            <w:tcW w:w="6933" w:type="dxa"/>
            <w:gridSpan w:val="6"/>
          </w:tcPr>
          <w:p w:rsidR="00312B90" w:rsidRDefault="00312B90">
            <w:pPr>
              <w:pStyle w:val="ConsPlusNormal"/>
            </w:pPr>
            <w:r>
              <w:t>Подпись</w:t>
            </w:r>
          </w:p>
        </w:tc>
        <w:tc>
          <w:tcPr>
            <w:tcW w:w="1436" w:type="dxa"/>
          </w:tcPr>
          <w:p w:rsidR="00312B90" w:rsidRDefault="00312B90">
            <w:pPr>
              <w:pStyle w:val="ConsPlusNormal"/>
              <w:jc w:val="center"/>
            </w:pPr>
            <w:r>
              <w:t>Дата</w:t>
            </w:r>
          </w:p>
        </w:tc>
      </w:tr>
      <w:tr w:rsidR="00312B90">
        <w:tc>
          <w:tcPr>
            <w:tcW w:w="424" w:type="dxa"/>
            <w:vMerge/>
          </w:tcPr>
          <w:p w:rsidR="00312B90" w:rsidRDefault="00312B90">
            <w:pPr>
              <w:pStyle w:val="ConsPlusNormal"/>
            </w:pPr>
          </w:p>
        </w:tc>
        <w:tc>
          <w:tcPr>
            <w:tcW w:w="3336" w:type="dxa"/>
            <w:gridSpan w:val="3"/>
          </w:tcPr>
          <w:p w:rsidR="00312B90" w:rsidRDefault="00312B90">
            <w:pPr>
              <w:pStyle w:val="ConsPlusNormal"/>
              <w:jc w:val="center"/>
            </w:pPr>
            <w:r>
              <w:t>___________________</w:t>
            </w:r>
          </w:p>
          <w:p w:rsidR="00312B90" w:rsidRDefault="00312B90">
            <w:pPr>
              <w:pStyle w:val="ConsPlusNormal"/>
              <w:jc w:val="center"/>
            </w:pPr>
            <w:r>
              <w:t>(Подпись)</w:t>
            </w:r>
          </w:p>
        </w:tc>
        <w:tc>
          <w:tcPr>
            <w:tcW w:w="3597" w:type="dxa"/>
            <w:gridSpan w:val="3"/>
          </w:tcPr>
          <w:p w:rsidR="00312B90" w:rsidRDefault="00312B90">
            <w:pPr>
              <w:pStyle w:val="ConsPlusNormal"/>
              <w:jc w:val="center"/>
            </w:pPr>
            <w:r>
              <w:t>_________________________</w:t>
            </w:r>
          </w:p>
          <w:p w:rsidR="00312B90" w:rsidRDefault="00312B90">
            <w:pPr>
              <w:pStyle w:val="ConsPlusNormal"/>
              <w:jc w:val="center"/>
            </w:pPr>
            <w:r>
              <w:t>(Инициалы, фамилия)</w:t>
            </w:r>
          </w:p>
        </w:tc>
        <w:tc>
          <w:tcPr>
            <w:tcW w:w="1436" w:type="dxa"/>
          </w:tcPr>
          <w:p w:rsidR="00312B90" w:rsidRDefault="00312B90">
            <w:pPr>
              <w:pStyle w:val="ConsPlusNormal"/>
            </w:pPr>
          </w:p>
        </w:tc>
      </w:tr>
      <w:tr w:rsidR="00312B90">
        <w:tc>
          <w:tcPr>
            <w:tcW w:w="424" w:type="dxa"/>
            <w:vMerge/>
          </w:tcPr>
          <w:p w:rsidR="00312B90" w:rsidRDefault="00312B90">
            <w:pPr>
              <w:pStyle w:val="ConsPlusNormal"/>
            </w:pPr>
          </w:p>
        </w:tc>
        <w:tc>
          <w:tcPr>
            <w:tcW w:w="3336" w:type="dxa"/>
            <w:gridSpan w:val="3"/>
          </w:tcPr>
          <w:p w:rsidR="00312B90" w:rsidRDefault="00312B90">
            <w:pPr>
              <w:pStyle w:val="ConsPlusNormal"/>
              <w:jc w:val="center"/>
            </w:pPr>
            <w:r>
              <w:t>___________________</w:t>
            </w:r>
          </w:p>
          <w:p w:rsidR="00312B90" w:rsidRDefault="00312B90">
            <w:pPr>
              <w:pStyle w:val="ConsPlusNormal"/>
              <w:jc w:val="center"/>
            </w:pPr>
            <w:r>
              <w:t>(Подпись)</w:t>
            </w:r>
          </w:p>
        </w:tc>
        <w:tc>
          <w:tcPr>
            <w:tcW w:w="3597" w:type="dxa"/>
            <w:gridSpan w:val="3"/>
          </w:tcPr>
          <w:p w:rsidR="00312B90" w:rsidRDefault="00312B90">
            <w:pPr>
              <w:pStyle w:val="ConsPlusNormal"/>
              <w:jc w:val="center"/>
            </w:pPr>
            <w:r>
              <w:t>_________________________</w:t>
            </w:r>
          </w:p>
          <w:p w:rsidR="00312B90" w:rsidRDefault="00312B90">
            <w:pPr>
              <w:pStyle w:val="ConsPlusNormal"/>
              <w:jc w:val="center"/>
            </w:pPr>
            <w:r>
              <w:t>(Инициалы, фамилия)</w:t>
            </w:r>
          </w:p>
        </w:tc>
        <w:tc>
          <w:tcPr>
            <w:tcW w:w="1436" w:type="dxa"/>
          </w:tcPr>
          <w:p w:rsidR="00312B90" w:rsidRDefault="00312B90">
            <w:pPr>
              <w:pStyle w:val="ConsPlusNormal"/>
            </w:pPr>
            <w:r>
              <w:t>"__" ______ г.</w:t>
            </w:r>
          </w:p>
        </w:tc>
      </w:tr>
    </w:tbl>
    <w:p w:rsidR="00312B90" w:rsidRDefault="00312B90">
      <w:pPr>
        <w:pStyle w:val="ConsPlusNormal"/>
        <w:jc w:val="both"/>
      </w:pPr>
    </w:p>
    <w:p w:rsidR="00312B90" w:rsidRDefault="00312B90">
      <w:pPr>
        <w:pStyle w:val="ConsPlusNormal"/>
        <w:ind w:firstLine="540"/>
        <w:jc w:val="both"/>
      </w:pPr>
      <w:r>
        <w:t>--------------------------------</w:t>
      </w:r>
    </w:p>
    <w:p w:rsidR="00312B90" w:rsidRDefault="00312B90">
      <w:pPr>
        <w:pStyle w:val="ConsPlusNormal"/>
        <w:spacing w:before="220"/>
        <w:ind w:firstLine="540"/>
        <w:jc w:val="both"/>
      </w:pPr>
      <w:r>
        <w:t>&lt;1&gt; Указывается в качестве дополнительного способа информирования заявителя.</w:t>
      </w:r>
    </w:p>
    <w:p w:rsidR="00312B90" w:rsidRDefault="00312B90">
      <w:pPr>
        <w:pStyle w:val="ConsPlusNormal"/>
        <w:spacing w:before="220"/>
        <w:ind w:firstLine="540"/>
        <w:jc w:val="both"/>
      </w:pPr>
      <w:r>
        <w:t>&lt;2&gt; Указывается цель на которую предоставляется социальная выплата.</w:t>
      </w:r>
    </w:p>
    <w:p w:rsidR="00312B90" w:rsidRDefault="00312B90">
      <w:pPr>
        <w:pStyle w:val="ConsPlusNormal"/>
        <w:spacing w:before="220"/>
        <w:ind w:firstLine="540"/>
        <w:jc w:val="both"/>
      </w:pPr>
      <w:r>
        <w:t>&lt;3&gt; Указывается один из следующих счетов: счет продавца (застройщика) жилого помещения, счет эскроу; ссудный банковский счет заемщика; банковский счет заимодавца; банковский счет заявителя, открытый в кредитной организации.</w:t>
      </w:r>
    </w:p>
    <w:p w:rsidR="00312B90" w:rsidRDefault="00312B90">
      <w:pPr>
        <w:pStyle w:val="ConsPlusNormal"/>
        <w:spacing w:before="220"/>
        <w:ind w:firstLine="540"/>
        <w:jc w:val="both"/>
      </w:pPr>
      <w:r>
        <w:lastRenderedPageBreak/>
        <w:t xml:space="preserve">&lt;4&gt; Указывается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предусмотренные </w:t>
      </w:r>
      <w:hyperlink r:id="rId168">
        <w:r>
          <w:rPr>
            <w:color w:val="0000FF"/>
          </w:rPr>
          <w:t>пунктами 1</w:t>
        </w:r>
      </w:hyperlink>
      <w:r>
        <w:t xml:space="preserve">, </w:t>
      </w:r>
      <w:hyperlink r:id="rId169">
        <w:r>
          <w:rPr>
            <w:color w:val="0000FF"/>
          </w:rPr>
          <w:t>1.1</w:t>
        </w:r>
      </w:hyperlink>
      <w:r>
        <w:t xml:space="preserve">, </w:t>
      </w:r>
      <w:hyperlink r:id="rId170">
        <w:r>
          <w:rPr>
            <w:color w:val="0000FF"/>
          </w:rPr>
          <w:t>2</w:t>
        </w:r>
      </w:hyperlink>
      <w:r>
        <w:t xml:space="preserve">, </w:t>
      </w:r>
      <w:hyperlink r:id="rId171">
        <w:r>
          <w:rPr>
            <w:color w:val="0000FF"/>
          </w:rPr>
          <w:t>3</w:t>
        </w:r>
      </w:hyperlink>
      <w:r>
        <w:t xml:space="preserve">, </w:t>
      </w:r>
      <w:hyperlink r:id="rId172">
        <w:r>
          <w:rPr>
            <w:color w:val="0000FF"/>
          </w:rPr>
          <w:t>3.1</w:t>
        </w:r>
      </w:hyperlink>
      <w:r>
        <w:t xml:space="preserve">, </w:t>
      </w:r>
      <w:hyperlink r:id="rId173">
        <w:r>
          <w:rPr>
            <w:color w:val="0000FF"/>
          </w:rPr>
          <w:t>4 части 3 статьи 3.2</w:t>
        </w:r>
      </w:hyperlink>
      <w:r>
        <w:t xml:space="preserve"> Закона Тюменской области от 05.10.2011 N 64 "О бесплатном предоставлении земельных участков гражданам, имеющим трех и более детей".</w:t>
      </w:r>
    </w:p>
    <w:p w:rsidR="00312B90" w:rsidRDefault="00312B90">
      <w:pPr>
        <w:pStyle w:val="ConsPlusNormal"/>
        <w:spacing w:before="220"/>
        <w:ind w:firstLine="540"/>
        <w:jc w:val="both"/>
      </w:pPr>
      <w:r>
        <w:t xml:space="preserve">&lt;5&gt; Указывается в случае, если продавцом (застройщиком) жилищного помещения (земельного участка) является физическое лицо и в случае направления социальной выплаты на цели, предусмотренные </w:t>
      </w:r>
      <w:hyperlink r:id="rId174">
        <w:r>
          <w:rPr>
            <w:color w:val="0000FF"/>
          </w:rPr>
          <w:t>пунктами 1</w:t>
        </w:r>
      </w:hyperlink>
      <w:r>
        <w:t xml:space="preserve">, </w:t>
      </w:r>
      <w:hyperlink r:id="rId175">
        <w:r>
          <w:rPr>
            <w:color w:val="0000FF"/>
          </w:rPr>
          <w:t>1.1</w:t>
        </w:r>
      </w:hyperlink>
      <w:r>
        <w:t xml:space="preserve">, </w:t>
      </w:r>
      <w:hyperlink r:id="rId176">
        <w:r>
          <w:rPr>
            <w:color w:val="0000FF"/>
          </w:rPr>
          <w:t>2</w:t>
        </w:r>
      </w:hyperlink>
      <w:r>
        <w:t xml:space="preserve">, </w:t>
      </w:r>
      <w:hyperlink r:id="rId177">
        <w:r>
          <w:rPr>
            <w:color w:val="0000FF"/>
          </w:rPr>
          <w:t>3</w:t>
        </w:r>
      </w:hyperlink>
      <w:r>
        <w:t xml:space="preserve">, </w:t>
      </w:r>
      <w:hyperlink r:id="rId178">
        <w:r>
          <w:rPr>
            <w:color w:val="0000FF"/>
          </w:rPr>
          <w:t>3.1</w:t>
        </w:r>
      </w:hyperlink>
      <w:r>
        <w:t xml:space="preserve">, </w:t>
      </w:r>
      <w:hyperlink r:id="rId179">
        <w:r>
          <w:rPr>
            <w:color w:val="0000FF"/>
          </w:rPr>
          <w:t>4 части 3 статьи 3.2</w:t>
        </w:r>
      </w:hyperlink>
      <w:r>
        <w:t xml:space="preserve"> Закона Тюменской области от 05.10.2011 N 64 "О бесплатном предоставлении земельных участков гражданам, имеющим трех и более детей".</w:t>
      </w:r>
    </w:p>
    <w:p w:rsidR="00312B90" w:rsidRDefault="00312B90">
      <w:pPr>
        <w:pStyle w:val="ConsPlusNormal"/>
        <w:spacing w:before="220"/>
        <w:ind w:firstLine="540"/>
        <w:jc w:val="both"/>
      </w:pPr>
      <w:r>
        <w:t>&lt;6&gt;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312B90" w:rsidRDefault="00312B90">
      <w:pPr>
        <w:pStyle w:val="ConsPlusNormal"/>
        <w:spacing w:before="220"/>
        <w:ind w:firstLine="540"/>
        <w:jc w:val="both"/>
      </w:pPr>
      <w:r>
        <w:t>&lt;7&gt; Заполняется по желанию заявителя.</w:t>
      </w:r>
    </w:p>
    <w:p w:rsidR="00312B90" w:rsidRDefault="00312B90">
      <w:pPr>
        <w:pStyle w:val="ConsPlusNormal"/>
        <w:spacing w:before="220"/>
        <w:ind w:firstLine="540"/>
        <w:jc w:val="both"/>
      </w:pPr>
      <w:r>
        <w:t xml:space="preserve">&lt;8&gt;, &lt;9&gt; Положения, предусмотренные </w:t>
      </w:r>
      <w:hyperlink w:anchor="P1264">
        <w:r>
          <w:rPr>
            <w:color w:val="0000FF"/>
          </w:rPr>
          <w:t>пунктами 12</w:t>
        </w:r>
      </w:hyperlink>
      <w:r>
        <w:t xml:space="preserve">, </w:t>
      </w:r>
      <w:hyperlink w:anchor="P1273">
        <w:r>
          <w:rPr>
            <w:color w:val="0000FF"/>
          </w:rPr>
          <w:t>13</w:t>
        </w:r>
      </w:hyperlink>
      <w:r>
        <w:t xml:space="preserve"> настоящего Заявления, применяются в части, не противоречащей положениям </w:t>
      </w:r>
      <w:hyperlink r:id="rId180">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w:t>
      </w:r>
      <w:hyperlink r:id="rId181">
        <w:r>
          <w:rPr>
            <w:color w:val="0000FF"/>
          </w:rPr>
          <w:t>постановления</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12B90" w:rsidRDefault="00312B90">
      <w:pPr>
        <w:pStyle w:val="ConsPlusNormal"/>
        <w:jc w:val="both"/>
      </w:pPr>
    </w:p>
    <w:p w:rsidR="00312B90" w:rsidRDefault="00312B90">
      <w:pPr>
        <w:pStyle w:val="ConsPlusNormal"/>
        <w:jc w:val="center"/>
      </w:pPr>
      <w:r>
        <w:t>Заполняется при подписании заявления</w:t>
      </w:r>
    </w:p>
    <w:p w:rsidR="00312B90" w:rsidRDefault="00312B90">
      <w:pPr>
        <w:pStyle w:val="ConsPlusNormal"/>
        <w:jc w:val="center"/>
      </w:pPr>
      <w:r>
        <w:t>представителем заявителя</w:t>
      </w:r>
    </w:p>
    <w:p w:rsidR="00312B90" w:rsidRDefault="00312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6813"/>
      </w:tblGrid>
      <w:tr w:rsidR="00312B90">
        <w:tc>
          <w:tcPr>
            <w:tcW w:w="1980" w:type="dxa"/>
            <w:vMerge w:val="restart"/>
          </w:tcPr>
          <w:p w:rsidR="00312B90" w:rsidRDefault="00312B90">
            <w:pPr>
              <w:pStyle w:val="ConsPlusNormal"/>
              <w:jc w:val="center"/>
            </w:pPr>
            <w:r>
              <w:t>Представитель по доверенности</w:t>
            </w:r>
          </w:p>
        </w:tc>
        <w:tc>
          <w:tcPr>
            <w:tcW w:w="6813" w:type="dxa"/>
          </w:tcPr>
          <w:p w:rsidR="00312B90" w:rsidRDefault="00312B90">
            <w:pPr>
              <w:pStyle w:val="ConsPlusNormal"/>
            </w:pPr>
          </w:p>
        </w:tc>
      </w:tr>
      <w:tr w:rsidR="00312B90">
        <w:tc>
          <w:tcPr>
            <w:tcW w:w="1980" w:type="dxa"/>
            <w:vMerge/>
          </w:tcPr>
          <w:p w:rsidR="00312B90" w:rsidRDefault="00312B90">
            <w:pPr>
              <w:pStyle w:val="ConsPlusNormal"/>
            </w:pPr>
          </w:p>
        </w:tc>
        <w:tc>
          <w:tcPr>
            <w:tcW w:w="6813" w:type="dxa"/>
          </w:tcPr>
          <w:p w:rsidR="00312B90" w:rsidRDefault="00312B90">
            <w:pPr>
              <w:pStyle w:val="ConsPlusNormal"/>
              <w:jc w:val="center"/>
            </w:pPr>
            <w:r>
              <w:t>(фамилия, имя, отчество представителя заявителя без сокращений)</w:t>
            </w:r>
          </w:p>
        </w:tc>
      </w:tr>
      <w:tr w:rsidR="00312B90">
        <w:tc>
          <w:tcPr>
            <w:tcW w:w="1980" w:type="dxa"/>
            <w:vMerge/>
          </w:tcPr>
          <w:p w:rsidR="00312B90" w:rsidRDefault="00312B90">
            <w:pPr>
              <w:pStyle w:val="ConsPlusNormal"/>
            </w:pPr>
          </w:p>
        </w:tc>
        <w:tc>
          <w:tcPr>
            <w:tcW w:w="6813" w:type="dxa"/>
          </w:tcPr>
          <w:p w:rsidR="00312B90" w:rsidRDefault="00312B90">
            <w:pPr>
              <w:pStyle w:val="ConsPlusNormal"/>
            </w:pPr>
          </w:p>
        </w:tc>
      </w:tr>
      <w:tr w:rsidR="00312B90">
        <w:tc>
          <w:tcPr>
            <w:tcW w:w="1980" w:type="dxa"/>
            <w:vMerge/>
          </w:tcPr>
          <w:p w:rsidR="00312B90" w:rsidRDefault="00312B90">
            <w:pPr>
              <w:pStyle w:val="ConsPlusNormal"/>
            </w:pPr>
          </w:p>
        </w:tc>
        <w:tc>
          <w:tcPr>
            <w:tcW w:w="6813" w:type="dxa"/>
          </w:tcPr>
          <w:p w:rsidR="00312B90" w:rsidRDefault="00312B90">
            <w:pPr>
              <w:pStyle w:val="ConsPlusNormal"/>
              <w:jc w:val="center"/>
            </w:pPr>
            <w:r>
              <w:t>(номер и дата выдачи доверенности)</w:t>
            </w:r>
          </w:p>
        </w:tc>
      </w:tr>
    </w:tbl>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right"/>
        <w:outlineLvl w:val="1"/>
      </w:pPr>
      <w:r>
        <w:t>Приложение N 4</w:t>
      </w:r>
    </w:p>
    <w:p w:rsidR="00312B90" w:rsidRDefault="00312B90">
      <w:pPr>
        <w:pStyle w:val="ConsPlusNormal"/>
        <w:jc w:val="right"/>
      </w:pPr>
      <w:r>
        <w:t>к регламенту</w:t>
      </w:r>
    </w:p>
    <w:p w:rsidR="00312B90" w:rsidRDefault="00312B90">
      <w:pPr>
        <w:pStyle w:val="ConsPlusNormal"/>
        <w:jc w:val="both"/>
      </w:pPr>
    </w:p>
    <w:p w:rsidR="00312B90" w:rsidRDefault="00312B90">
      <w:pPr>
        <w:pStyle w:val="ConsPlusNormal"/>
        <w:jc w:val="right"/>
      </w:pPr>
      <w:bookmarkStart w:id="75" w:name="P1324"/>
      <w:bookmarkEnd w:id="75"/>
      <w:r>
        <w:t>(бланк заявления)</w:t>
      </w:r>
    </w:p>
    <w:p w:rsidR="00312B90" w:rsidRDefault="00312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39"/>
        <w:gridCol w:w="781"/>
        <w:gridCol w:w="2097"/>
        <w:gridCol w:w="381"/>
        <w:gridCol w:w="647"/>
        <w:gridCol w:w="604"/>
        <w:gridCol w:w="607"/>
        <w:gridCol w:w="1628"/>
        <w:gridCol w:w="1369"/>
      </w:tblGrid>
      <w:tr w:rsidR="00312B90">
        <w:tc>
          <w:tcPr>
            <w:tcW w:w="8793" w:type="dxa"/>
            <w:gridSpan w:val="10"/>
          </w:tcPr>
          <w:p w:rsidR="00312B90" w:rsidRDefault="00312B90">
            <w:pPr>
              <w:pStyle w:val="ConsPlusNormal"/>
              <w:jc w:val="center"/>
            </w:pPr>
            <w:r>
              <w:t>Наименование органа местного самоуправления, в который подается заявление</w:t>
            </w:r>
          </w:p>
        </w:tc>
      </w:tr>
      <w:tr w:rsidR="00312B90">
        <w:tc>
          <w:tcPr>
            <w:tcW w:w="8793" w:type="dxa"/>
            <w:gridSpan w:val="10"/>
          </w:tcPr>
          <w:p w:rsidR="00312B90" w:rsidRDefault="00312B90">
            <w:pPr>
              <w:pStyle w:val="ConsPlusNormal"/>
              <w:jc w:val="both"/>
            </w:pPr>
            <w:r>
              <w:t>СВЕДЕНИЯ О ЗАЯВИТЕЛЕ</w:t>
            </w:r>
          </w:p>
        </w:tc>
      </w:tr>
      <w:tr w:rsidR="00312B90">
        <w:tc>
          <w:tcPr>
            <w:tcW w:w="340" w:type="dxa"/>
            <w:vMerge w:val="restart"/>
          </w:tcPr>
          <w:p w:rsidR="00312B90" w:rsidRDefault="00312B90">
            <w:pPr>
              <w:pStyle w:val="ConsPlusNormal"/>
              <w:jc w:val="both"/>
            </w:pPr>
            <w:r>
              <w:t>1.</w:t>
            </w:r>
          </w:p>
        </w:tc>
        <w:tc>
          <w:tcPr>
            <w:tcW w:w="3217" w:type="dxa"/>
            <w:gridSpan w:val="3"/>
          </w:tcPr>
          <w:p w:rsidR="00312B90" w:rsidRDefault="00312B90">
            <w:pPr>
              <w:pStyle w:val="ConsPlusNormal"/>
            </w:pPr>
            <w:r>
              <w:t>Фамилия, имя, отчество</w:t>
            </w:r>
          </w:p>
          <w:p w:rsidR="00312B90" w:rsidRDefault="00312B90">
            <w:pPr>
              <w:pStyle w:val="ConsPlusNormal"/>
            </w:pPr>
            <w:r>
              <w:t>(при наличии)</w:t>
            </w:r>
          </w:p>
        </w:tc>
        <w:tc>
          <w:tcPr>
            <w:tcW w:w="5236" w:type="dxa"/>
            <w:gridSpan w:val="6"/>
          </w:tcPr>
          <w:p w:rsidR="00312B90" w:rsidRDefault="00312B90">
            <w:pPr>
              <w:pStyle w:val="ConsPlusNormal"/>
            </w:pPr>
          </w:p>
        </w:tc>
      </w:tr>
      <w:tr w:rsidR="00312B90">
        <w:tc>
          <w:tcPr>
            <w:tcW w:w="340" w:type="dxa"/>
            <w:vMerge/>
          </w:tcPr>
          <w:p w:rsidR="00312B90" w:rsidRDefault="00312B90">
            <w:pPr>
              <w:pStyle w:val="ConsPlusNormal"/>
            </w:pPr>
          </w:p>
        </w:tc>
        <w:tc>
          <w:tcPr>
            <w:tcW w:w="3217" w:type="dxa"/>
            <w:gridSpan w:val="3"/>
            <w:vMerge w:val="restart"/>
          </w:tcPr>
          <w:p w:rsidR="00312B90" w:rsidRDefault="00312B90">
            <w:pPr>
              <w:pStyle w:val="ConsPlusNormal"/>
            </w:pPr>
            <w:r>
              <w:t>Вид документа, удостоверяющего личность</w:t>
            </w:r>
          </w:p>
        </w:tc>
        <w:tc>
          <w:tcPr>
            <w:tcW w:w="2239" w:type="dxa"/>
            <w:gridSpan w:val="4"/>
            <w:vMerge w:val="restart"/>
          </w:tcPr>
          <w:p w:rsidR="00312B90" w:rsidRDefault="00312B90">
            <w:pPr>
              <w:pStyle w:val="ConsPlusNormal"/>
            </w:pPr>
          </w:p>
        </w:tc>
        <w:tc>
          <w:tcPr>
            <w:tcW w:w="1628" w:type="dxa"/>
          </w:tcPr>
          <w:p w:rsidR="00312B90" w:rsidRDefault="00312B90">
            <w:pPr>
              <w:pStyle w:val="ConsPlusNormal"/>
            </w:pPr>
            <w:r>
              <w:t>Серия и номер</w:t>
            </w:r>
          </w:p>
        </w:tc>
        <w:tc>
          <w:tcPr>
            <w:tcW w:w="1369" w:type="dxa"/>
          </w:tcPr>
          <w:p w:rsidR="00312B90" w:rsidRDefault="00312B90">
            <w:pPr>
              <w:pStyle w:val="ConsPlusNormal"/>
            </w:pPr>
            <w:r>
              <w:t>Дата выдачи</w:t>
            </w:r>
          </w:p>
        </w:tc>
      </w:tr>
      <w:tr w:rsidR="00312B90">
        <w:tc>
          <w:tcPr>
            <w:tcW w:w="340" w:type="dxa"/>
            <w:vMerge/>
          </w:tcPr>
          <w:p w:rsidR="00312B90" w:rsidRDefault="00312B90">
            <w:pPr>
              <w:pStyle w:val="ConsPlusNormal"/>
            </w:pPr>
          </w:p>
        </w:tc>
        <w:tc>
          <w:tcPr>
            <w:tcW w:w="3217" w:type="dxa"/>
            <w:gridSpan w:val="3"/>
            <w:vMerge/>
          </w:tcPr>
          <w:p w:rsidR="00312B90" w:rsidRDefault="00312B90">
            <w:pPr>
              <w:pStyle w:val="ConsPlusNormal"/>
            </w:pPr>
          </w:p>
        </w:tc>
        <w:tc>
          <w:tcPr>
            <w:tcW w:w="2239" w:type="dxa"/>
            <w:gridSpan w:val="4"/>
            <w:vMerge/>
          </w:tcPr>
          <w:p w:rsidR="00312B90" w:rsidRDefault="00312B90">
            <w:pPr>
              <w:pStyle w:val="ConsPlusNormal"/>
            </w:pPr>
          </w:p>
        </w:tc>
        <w:tc>
          <w:tcPr>
            <w:tcW w:w="1628" w:type="dxa"/>
          </w:tcPr>
          <w:p w:rsidR="00312B90" w:rsidRDefault="00312B90">
            <w:pPr>
              <w:pStyle w:val="ConsPlusNormal"/>
            </w:pPr>
          </w:p>
        </w:tc>
        <w:tc>
          <w:tcPr>
            <w:tcW w:w="1369" w:type="dxa"/>
          </w:tcPr>
          <w:p w:rsidR="00312B90" w:rsidRDefault="00312B90">
            <w:pPr>
              <w:pStyle w:val="ConsPlusNormal"/>
            </w:pPr>
          </w:p>
        </w:tc>
      </w:tr>
      <w:tr w:rsidR="00312B90">
        <w:tc>
          <w:tcPr>
            <w:tcW w:w="340" w:type="dxa"/>
            <w:vMerge/>
          </w:tcPr>
          <w:p w:rsidR="00312B90" w:rsidRDefault="00312B90">
            <w:pPr>
              <w:pStyle w:val="ConsPlusNormal"/>
            </w:pPr>
          </w:p>
        </w:tc>
        <w:tc>
          <w:tcPr>
            <w:tcW w:w="3217" w:type="dxa"/>
            <w:gridSpan w:val="3"/>
          </w:tcPr>
          <w:p w:rsidR="00312B90" w:rsidRDefault="00312B90">
            <w:pPr>
              <w:pStyle w:val="ConsPlusNormal"/>
            </w:pPr>
            <w:r>
              <w:t>Кем выдан</w:t>
            </w:r>
          </w:p>
        </w:tc>
        <w:tc>
          <w:tcPr>
            <w:tcW w:w="5236" w:type="dxa"/>
            <w:gridSpan w:val="6"/>
          </w:tcPr>
          <w:p w:rsidR="00312B90" w:rsidRDefault="00312B90">
            <w:pPr>
              <w:pStyle w:val="ConsPlusNormal"/>
            </w:pPr>
          </w:p>
        </w:tc>
      </w:tr>
      <w:tr w:rsidR="00312B90">
        <w:tc>
          <w:tcPr>
            <w:tcW w:w="340" w:type="dxa"/>
            <w:vMerge w:val="restart"/>
          </w:tcPr>
          <w:p w:rsidR="00312B90" w:rsidRDefault="00312B90">
            <w:pPr>
              <w:pStyle w:val="ConsPlusNormal"/>
              <w:jc w:val="both"/>
            </w:pPr>
            <w:r>
              <w:t>2.</w:t>
            </w:r>
          </w:p>
        </w:tc>
        <w:tc>
          <w:tcPr>
            <w:tcW w:w="3217" w:type="dxa"/>
            <w:gridSpan w:val="3"/>
          </w:tcPr>
          <w:p w:rsidR="00312B90" w:rsidRDefault="00312B90">
            <w:pPr>
              <w:pStyle w:val="ConsPlusNormal"/>
            </w:pPr>
            <w:r>
              <w:t>Фамилия, имя, отчество</w:t>
            </w:r>
          </w:p>
          <w:p w:rsidR="00312B90" w:rsidRDefault="00312B90">
            <w:pPr>
              <w:pStyle w:val="ConsPlusNormal"/>
            </w:pPr>
            <w:r>
              <w:t>(при наличии)</w:t>
            </w:r>
          </w:p>
        </w:tc>
        <w:tc>
          <w:tcPr>
            <w:tcW w:w="5236" w:type="dxa"/>
            <w:gridSpan w:val="6"/>
          </w:tcPr>
          <w:p w:rsidR="00312B90" w:rsidRDefault="00312B90">
            <w:pPr>
              <w:pStyle w:val="ConsPlusNormal"/>
            </w:pPr>
          </w:p>
        </w:tc>
      </w:tr>
      <w:tr w:rsidR="00312B90">
        <w:tc>
          <w:tcPr>
            <w:tcW w:w="340" w:type="dxa"/>
            <w:vMerge/>
          </w:tcPr>
          <w:p w:rsidR="00312B90" w:rsidRDefault="00312B90">
            <w:pPr>
              <w:pStyle w:val="ConsPlusNormal"/>
            </w:pPr>
          </w:p>
        </w:tc>
        <w:tc>
          <w:tcPr>
            <w:tcW w:w="3217" w:type="dxa"/>
            <w:gridSpan w:val="3"/>
            <w:vMerge w:val="restart"/>
          </w:tcPr>
          <w:p w:rsidR="00312B90" w:rsidRDefault="00312B90">
            <w:pPr>
              <w:pStyle w:val="ConsPlusNormal"/>
            </w:pPr>
            <w:r>
              <w:t>Вид документа, удостоверяющего личность</w:t>
            </w:r>
          </w:p>
        </w:tc>
        <w:tc>
          <w:tcPr>
            <w:tcW w:w="2239" w:type="dxa"/>
            <w:gridSpan w:val="4"/>
            <w:vMerge w:val="restart"/>
          </w:tcPr>
          <w:p w:rsidR="00312B90" w:rsidRDefault="00312B90">
            <w:pPr>
              <w:pStyle w:val="ConsPlusNormal"/>
            </w:pPr>
          </w:p>
        </w:tc>
        <w:tc>
          <w:tcPr>
            <w:tcW w:w="1628" w:type="dxa"/>
          </w:tcPr>
          <w:p w:rsidR="00312B90" w:rsidRDefault="00312B90">
            <w:pPr>
              <w:pStyle w:val="ConsPlusNormal"/>
            </w:pPr>
            <w:r>
              <w:t>Серия и номер</w:t>
            </w:r>
          </w:p>
        </w:tc>
        <w:tc>
          <w:tcPr>
            <w:tcW w:w="1369" w:type="dxa"/>
          </w:tcPr>
          <w:p w:rsidR="00312B90" w:rsidRDefault="00312B90">
            <w:pPr>
              <w:pStyle w:val="ConsPlusNormal"/>
            </w:pPr>
            <w:r>
              <w:t>Дата выдачи</w:t>
            </w:r>
          </w:p>
        </w:tc>
      </w:tr>
      <w:tr w:rsidR="00312B90">
        <w:tc>
          <w:tcPr>
            <w:tcW w:w="340" w:type="dxa"/>
            <w:vMerge/>
          </w:tcPr>
          <w:p w:rsidR="00312B90" w:rsidRDefault="00312B90">
            <w:pPr>
              <w:pStyle w:val="ConsPlusNormal"/>
            </w:pPr>
          </w:p>
        </w:tc>
        <w:tc>
          <w:tcPr>
            <w:tcW w:w="3217" w:type="dxa"/>
            <w:gridSpan w:val="3"/>
            <w:vMerge/>
          </w:tcPr>
          <w:p w:rsidR="00312B90" w:rsidRDefault="00312B90">
            <w:pPr>
              <w:pStyle w:val="ConsPlusNormal"/>
            </w:pPr>
          </w:p>
        </w:tc>
        <w:tc>
          <w:tcPr>
            <w:tcW w:w="2239" w:type="dxa"/>
            <w:gridSpan w:val="4"/>
            <w:vMerge/>
          </w:tcPr>
          <w:p w:rsidR="00312B90" w:rsidRDefault="00312B90">
            <w:pPr>
              <w:pStyle w:val="ConsPlusNormal"/>
            </w:pPr>
          </w:p>
        </w:tc>
        <w:tc>
          <w:tcPr>
            <w:tcW w:w="1628" w:type="dxa"/>
          </w:tcPr>
          <w:p w:rsidR="00312B90" w:rsidRDefault="00312B90">
            <w:pPr>
              <w:pStyle w:val="ConsPlusNormal"/>
            </w:pPr>
          </w:p>
        </w:tc>
        <w:tc>
          <w:tcPr>
            <w:tcW w:w="1369" w:type="dxa"/>
          </w:tcPr>
          <w:p w:rsidR="00312B90" w:rsidRDefault="00312B90">
            <w:pPr>
              <w:pStyle w:val="ConsPlusNormal"/>
            </w:pPr>
          </w:p>
        </w:tc>
      </w:tr>
      <w:tr w:rsidR="00312B90">
        <w:tc>
          <w:tcPr>
            <w:tcW w:w="340" w:type="dxa"/>
            <w:vMerge/>
          </w:tcPr>
          <w:p w:rsidR="00312B90" w:rsidRDefault="00312B90">
            <w:pPr>
              <w:pStyle w:val="ConsPlusNormal"/>
            </w:pPr>
          </w:p>
        </w:tc>
        <w:tc>
          <w:tcPr>
            <w:tcW w:w="3217" w:type="dxa"/>
            <w:gridSpan w:val="3"/>
          </w:tcPr>
          <w:p w:rsidR="00312B90" w:rsidRDefault="00312B90">
            <w:pPr>
              <w:pStyle w:val="ConsPlusNormal"/>
            </w:pPr>
            <w:r>
              <w:t>Кем выдан</w:t>
            </w:r>
          </w:p>
        </w:tc>
        <w:tc>
          <w:tcPr>
            <w:tcW w:w="5236" w:type="dxa"/>
            <w:gridSpan w:val="6"/>
          </w:tcPr>
          <w:p w:rsidR="00312B90" w:rsidRDefault="00312B90">
            <w:pPr>
              <w:pStyle w:val="ConsPlusNormal"/>
            </w:pPr>
          </w:p>
        </w:tc>
      </w:tr>
      <w:tr w:rsidR="00312B90">
        <w:tc>
          <w:tcPr>
            <w:tcW w:w="340" w:type="dxa"/>
            <w:vMerge w:val="restart"/>
          </w:tcPr>
          <w:p w:rsidR="00312B90" w:rsidRDefault="00312B90">
            <w:pPr>
              <w:pStyle w:val="ConsPlusNormal"/>
              <w:jc w:val="both"/>
            </w:pPr>
            <w:r>
              <w:t>3.</w:t>
            </w:r>
          </w:p>
        </w:tc>
        <w:tc>
          <w:tcPr>
            <w:tcW w:w="3217" w:type="dxa"/>
            <w:gridSpan w:val="3"/>
          </w:tcPr>
          <w:p w:rsidR="00312B90" w:rsidRDefault="00312B90">
            <w:pPr>
              <w:pStyle w:val="ConsPlusNormal"/>
            </w:pPr>
            <w:r>
              <w:t>Почтовый адрес</w:t>
            </w:r>
          </w:p>
        </w:tc>
        <w:tc>
          <w:tcPr>
            <w:tcW w:w="5236" w:type="dxa"/>
            <w:gridSpan w:val="6"/>
          </w:tcPr>
          <w:p w:rsidR="00312B90" w:rsidRDefault="00312B90">
            <w:pPr>
              <w:pStyle w:val="ConsPlusNormal"/>
            </w:pPr>
          </w:p>
        </w:tc>
      </w:tr>
      <w:tr w:rsidR="00312B90">
        <w:tc>
          <w:tcPr>
            <w:tcW w:w="340" w:type="dxa"/>
            <w:vMerge/>
          </w:tcPr>
          <w:p w:rsidR="00312B90" w:rsidRDefault="00312B90">
            <w:pPr>
              <w:pStyle w:val="ConsPlusNormal"/>
            </w:pPr>
          </w:p>
        </w:tc>
        <w:tc>
          <w:tcPr>
            <w:tcW w:w="3217" w:type="dxa"/>
            <w:gridSpan w:val="3"/>
          </w:tcPr>
          <w:p w:rsidR="00312B90" w:rsidRDefault="00312B90">
            <w:pPr>
              <w:pStyle w:val="ConsPlusNormal"/>
            </w:pPr>
            <w:r>
              <w:t>Телефон для связи</w:t>
            </w:r>
          </w:p>
        </w:tc>
        <w:tc>
          <w:tcPr>
            <w:tcW w:w="5236" w:type="dxa"/>
            <w:gridSpan w:val="6"/>
          </w:tcPr>
          <w:p w:rsidR="00312B90" w:rsidRDefault="00312B90">
            <w:pPr>
              <w:pStyle w:val="ConsPlusNormal"/>
            </w:pPr>
          </w:p>
        </w:tc>
      </w:tr>
      <w:tr w:rsidR="00312B90">
        <w:tc>
          <w:tcPr>
            <w:tcW w:w="340" w:type="dxa"/>
            <w:vMerge/>
          </w:tcPr>
          <w:p w:rsidR="00312B90" w:rsidRDefault="00312B90">
            <w:pPr>
              <w:pStyle w:val="ConsPlusNormal"/>
            </w:pPr>
          </w:p>
        </w:tc>
        <w:tc>
          <w:tcPr>
            <w:tcW w:w="3217" w:type="dxa"/>
            <w:gridSpan w:val="3"/>
          </w:tcPr>
          <w:p w:rsidR="00312B90" w:rsidRDefault="00312B90">
            <w:pPr>
              <w:pStyle w:val="ConsPlusNormal"/>
            </w:pPr>
            <w:r>
              <w:t>Адрес электронной почты</w:t>
            </w:r>
          </w:p>
        </w:tc>
        <w:tc>
          <w:tcPr>
            <w:tcW w:w="5236" w:type="dxa"/>
            <w:gridSpan w:val="6"/>
          </w:tcPr>
          <w:p w:rsidR="00312B90" w:rsidRDefault="00312B90">
            <w:pPr>
              <w:pStyle w:val="ConsPlusNormal"/>
            </w:pPr>
          </w:p>
        </w:tc>
      </w:tr>
      <w:tr w:rsidR="00312B90">
        <w:tc>
          <w:tcPr>
            <w:tcW w:w="340" w:type="dxa"/>
            <w:vMerge/>
          </w:tcPr>
          <w:p w:rsidR="00312B90" w:rsidRDefault="00312B90">
            <w:pPr>
              <w:pStyle w:val="ConsPlusNormal"/>
            </w:pPr>
          </w:p>
        </w:tc>
        <w:tc>
          <w:tcPr>
            <w:tcW w:w="3217" w:type="dxa"/>
            <w:gridSpan w:val="3"/>
          </w:tcPr>
          <w:p w:rsidR="00312B90" w:rsidRDefault="00312B90">
            <w:pPr>
              <w:pStyle w:val="ConsPlusNormal"/>
            </w:pPr>
            <w:r>
              <w:t>Дополнительный адрес электронной почты или (и) номер телефона для связи &lt;1&gt;</w:t>
            </w:r>
          </w:p>
        </w:tc>
        <w:tc>
          <w:tcPr>
            <w:tcW w:w="5236" w:type="dxa"/>
            <w:gridSpan w:val="6"/>
          </w:tcPr>
          <w:p w:rsidR="00312B90" w:rsidRDefault="00312B90">
            <w:pPr>
              <w:pStyle w:val="ConsPlusNormal"/>
            </w:pPr>
          </w:p>
        </w:tc>
      </w:tr>
      <w:tr w:rsidR="00312B90">
        <w:tc>
          <w:tcPr>
            <w:tcW w:w="8793" w:type="dxa"/>
            <w:gridSpan w:val="10"/>
          </w:tcPr>
          <w:p w:rsidR="00312B90" w:rsidRDefault="00312B90">
            <w:pPr>
              <w:pStyle w:val="ConsPlusNormal"/>
            </w:pPr>
            <w:r>
              <w:t>ИНЫЕ СВЕДЕНИЯ</w:t>
            </w:r>
          </w:p>
        </w:tc>
      </w:tr>
      <w:tr w:rsidR="00312B90">
        <w:tc>
          <w:tcPr>
            <w:tcW w:w="679" w:type="dxa"/>
            <w:gridSpan w:val="2"/>
            <w:vMerge w:val="restart"/>
          </w:tcPr>
          <w:p w:rsidR="00312B90" w:rsidRDefault="00312B90">
            <w:pPr>
              <w:pStyle w:val="ConsPlusNormal"/>
              <w:jc w:val="center"/>
            </w:pPr>
            <w:r>
              <w:t>4.</w:t>
            </w:r>
          </w:p>
        </w:tc>
        <w:tc>
          <w:tcPr>
            <w:tcW w:w="8114" w:type="dxa"/>
            <w:gridSpan w:val="8"/>
          </w:tcPr>
          <w:p w:rsidR="00312B90" w:rsidRDefault="00312B90">
            <w:pPr>
              <w:pStyle w:val="ConsPlusNormal"/>
            </w:pPr>
            <w: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312B90">
        <w:tc>
          <w:tcPr>
            <w:tcW w:w="679" w:type="dxa"/>
            <w:gridSpan w:val="2"/>
            <w:vMerge/>
          </w:tcPr>
          <w:p w:rsidR="00312B90" w:rsidRDefault="00312B90">
            <w:pPr>
              <w:pStyle w:val="ConsPlusNormal"/>
            </w:pPr>
          </w:p>
        </w:tc>
        <w:tc>
          <w:tcPr>
            <w:tcW w:w="2878" w:type="dxa"/>
            <w:gridSpan w:val="2"/>
            <w:vMerge w:val="restart"/>
          </w:tcPr>
          <w:p w:rsidR="00312B90" w:rsidRDefault="00312B90">
            <w:pPr>
              <w:pStyle w:val="ConsPlusNormal"/>
            </w:pPr>
            <w:r>
              <w:t>Родители (одинокая (-ий) мать/отец)</w:t>
            </w:r>
          </w:p>
        </w:tc>
        <w:tc>
          <w:tcPr>
            <w:tcW w:w="5236" w:type="dxa"/>
            <w:gridSpan w:val="6"/>
          </w:tcPr>
          <w:p w:rsidR="00312B90" w:rsidRDefault="00312B90">
            <w:pPr>
              <w:pStyle w:val="ConsPlusNormal"/>
              <w:jc w:val="both"/>
            </w:pPr>
            <w:r>
              <w:t>Фамилия, имя, отчество (при наличии)</w:t>
            </w:r>
          </w:p>
        </w:tc>
      </w:tr>
      <w:tr w:rsidR="00312B90">
        <w:tc>
          <w:tcPr>
            <w:tcW w:w="679" w:type="dxa"/>
            <w:gridSpan w:val="2"/>
            <w:vMerge/>
          </w:tcPr>
          <w:p w:rsidR="00312B90" w:rsidRDefault="00312B90">
            <w:pPr>
              <w:pStyle w:val="ConsPlusNormal"/>
            </w:pPr>
          </w:p>
        </w:tc>
        <w:tc>
          <w:tcPr>
            <w:tcW w:w="2878" w:type="dxa"/>
            <w:gridSpan w:val="2"/>
            <w:vMerge/>
          </w:tcPr>
          <w:p w:rsidR="00312B90" w:rsidRDefault="00312B90">
            <w:pPr>
              <w:pStyle w:val="ConsPlusNormal"/>
            </w:pPr>
          </w:p>
        </w:tc>
        <w:tc>
          <w:tcPr>
            <w:tcW w:w="5236" w:type="dxa"/>
            <w:gridSpan w:val="6"/>
          </w:tcPr>
          <w:p w:rsidR="00312B90" w:rsidRDefault="00312B90">
            <w:pPr>
              <w:pStyle w:val="ConsPlusNormal"/>
            </w:pPr>
          </w:p>
        </w:tc>
      </w:tr>
      <w:tr w:rsidR="00312B90">
        <w:tc>
          <w:tcPr>
            <w:tcW w:w="679" w:type="dxa"/>
            <w:gridSpan w:val="2"/>
            <w:vMerge/>
          </w:tcPr>
          <w:p w:rsidR="00312B90" w:rsidRDefault="00312B90">
            <w:pPr>
              <w:pStyle w:val="ConsPlusNormal"/>
            </w:pPr>
          </w:p>
        </w:tc>
        <w:tc>
          <w:tcPr>
            <w:tcW w:w="2878" w:type="dxa"/>
            <w:gridSpan w:val="2"/>
            <w:vMerge/>
          </w:tcPr>
          <w:p w:rsidR="00312B90" w:rsidRDefault="00312B90">
            <w:pPr>
              <w:pStyle w:val="ConsPlusNormal"/>
            </w:pPr>
          </w:p>
        </w:tc>
        <w:tc>
          <w:tcPr>
            <w:tcW w:w="5236" w:type="dxa"/>
            <w:gridSpan w:val="6"/>
          </w:tcPr>
          <w:p w:rsidR="00312B90" w:rsidRDefault="00312B90">
            <w:pPr>
              <w:pStyle w:val="ConsPlusNormal"/>
            </w:pPr>
          </w:p>
        </w:tc>
      </w:tr>
      <w:tr w:rsidR="00312B90">
        <w:tc>
          <w:tcPr>
            <w:tcW w:w="679" w:type="dxa"/>
            <w:gridSpan w:val="2"/>
            <w:vMerge/>
          </w:tcPr>
          <w:p w:rsidR="00312B90" w:rsidRDefault="00312B90">
            <w:pPr>
              <w:pStyle w:val="ConsPlusNormal"/>
            </w:pPr>
          </w:p>
        </w:tc>
        <w:tc>
          <w:tcPr>
            <w:tcW w:w="2878" w:type="dxa"/>
            <w:gridSpan w:val="2"/>
            <w:vMerge w:val="restart"/>
          </w:tcPr>
          <w:p w:rsidR="00312B90" w:rsidRDefault="00312B90">
            <w:pPr>
              <w:pStyle w:val="ConsPlusNormal"/>
            </w:pPr>
            <w:r>
              <w:t>Дети (в том числе усыновленные, пасынки и падчерицы)</w:t>
            </w:r>
          </w:p>
        </w:tc>
        <w:tc>
          <w:tcPr>
            <w:tcW w:w="3867" w:type="dxa"/>
            <w:gridSpan w:val="5"/>
          </w:tcPr>
          <w:p w:rsidR="00312B90" w:rsidRDefault="00312B90">
            <w:pPr>
              <w:pStyle w:val="ConsPlusNormal"/>
            </w:pPr>
            <w:r>
              <w:t>Фамилия, имя, отчество (при наличии)</w:t>
            </w:r>
          </w:p>
        </w:tc>
        <w:tc>
          <w:tcPr>
            <w:tcW w:w="1369" w:type="dxa"/>
          </w:tcPr>
          <w:p w:rsidR="00312B90" w:rsidRDefault="00312B90">
            <w:pPr>
              <w:pStyle w:val="ConsPlusNormal"/>
              <w:jc w:val="both"/>
            </w:pPr>
            <w:r>
              <w:t>Дата рождения</w:t>
            </w:r>
          </w:p>
        </w:tc>
      </w:tr>
      <w:tr w:rsidR="00312B90">
        <w:tc>
          <w:tcPr>
            <w:tcW w:w="679" w:type="dxa"/>
            <w:gridSpan w:val="2"/>
            <w:vMerge/>
          </w:tcPr>
          <w:p w:rsidR="00312B90" w:rsidRDefault="00312B90">
            <w:pPr>
              <w:pStyle w:val="ConsPlusNormal"/>
            </w:pPr>
          </w:p>
        </w:tc>
        <w:tc>
          <w:tcPr>
            <w:tcW w:w="2878" w:type="dxa"/>
            <w:gridSpan w:val="2"/>
            <w:vMerge/>
          </w:tcPr>
          <w:p w:rsidR="00312B90" w:rsidRDefault="00312B90">
            <w:pPr>
              <w:pStyle w:val="ConsPlusNormal"/>
            </w:pPr>
          </w:p>
        </w:tc>
        <w:tc>
          <w:tcPr>
            <w:tcW w:w="3867" w:type="dxa"/>
            <w:gridSpan w:val="5"/>
          </w:tcPr>
          <w:p w:rsidR="00312B90" w:rsidRDefault="00312B90">
            <w:pPr>
              <w:pStyle w:val="ConsPlusNormal"/>
            </w:pPr>
          </w:p>
        </w:tc>
        <w:tc>
          <w:tcPr>
            <w:tcW w:w="1369" w:type="dxa"/>
          </w:tcPr>
          <w:p w:rsidR="00312B90" w:rsidRDefault="00312B90">
            <w:pPr>
              <w:pStyle w:val="ConsPlusNormal"/>
            </w:pPr>
          </w:p>
        </w:tc>
      </w:tr>
      <w:tr w:rsidR="00312B90">
        <w:tc>
          <w:tcPr>
            <w:tcW w:w="679" w:type="dxa"/>
            <w:gridSpan w:val="2"/>
            <w:vMerge/>
          </w:tcPr>
          <w:p w:rsidR="00312B90" w:rsidRDefault="00312B90">
            <w:pPr>
              <w:pStyle w:val="ConsPlusNormal"/>
            </w:pPr>
          </w:p>
        </w:tc>
        <w:tc>
          <w:tcPr>
            <w:tcW w:w="2878" w:type="dxa"/>
            <w:gridSpan w:val="2"/>
            <w:vMerge/>
          </w:tcPr>
          <w:p w:rsidR="00312B90" w:rsidRDefault="00312B90">
            <w:pPr>
              <w:pStyle w:val="ConsPlusNormal"/>
            </w:pPr>
          </w:p>
        </w:tc>
        <w:tc>
          <w:tcPr>
            <w:tcW w:w="3867" w:type="dxa"/>
            <w:gridSpan w:val="5"/>
          </w:tcPr>
          <w:p w:rsidR="00312B90" w:rsidRDefault="00312B90">
            <w:pPr>
              <w:pStyle w:val="ConsPlusNormal"/>
            </w:pPr>
          </w:p>
        </w:tc>
        <w:tc>
          <w:tcPr>
            <w:tcW w:w="1369" w:type="dxa"/>
          </w:tcPr>
          <w:p w:rsidR="00312B90" w:rsidRDefault="00312B90">
            <w:pPr>
              <w:pStyle w:val="ConsPlusNormal"/>
            </w:pPr>
          </w:p>
        </w:tc>
      </w:tr>
      <w:tr w:rsidR="00312B90">
        <w:tc>
          <w:tcPr>
            <w:tcW w:w="679" w:type="dxa"/>
            <w:gridSpan w:val="2"/>
            <w:vMerge/>
          </w:tcPr>
          <w:p w:rsidR="00312B90" w:rsidRDefault="00312B90">
            <w:pPr>
              <w:pStyle w:val="ConsPlusNormal"/>
            </w:pPr>
          </w:p>
        </w:tc>
        <w:tc>
          <w:tcPr>
            <w:tcW w:w="2878" w:type="dxa"/>
            <w:gridSpan w:val="2"/>
            <w:vMerge/>
          </w:tcPr>
          <w:p w:rsidR="00312B90" w:rsidRDefault="00312B90">
            <w:pPr>
              <w:pStyle w:val="ConsPlusNormal"/>
            </w:pPr>
          </w:p>
        </w:tc>
        <w:tc>
          <w:tcPr>
            <w:tcW w:w="3867" w:type="dxa"/>
            <w:gridSpan w:val="5"/>
          </w:tcPr>
          <w:p w:rsidR="00312B90" w:rsidRDefault="00312B90">
            <w:pPr>
              <w:pStyle w:val="ConsPlusNormal"/>
            </w:pPr>
          </w:p>
        </w:tc>
        <w:tc>
          <w:tcPr>
            <w:tcW w:w="1369" w:type="dxa"/>
          </w:tcPr>
          <w:p w:rsidR="00312B90" w:rsidRDefault="00312B90">
            <w:pPr>
              <w:pStyle w:val="ConsPlusNormal"/>
            </w:pPr>
          </w:p>
        </w:tc>
      </w:tr>
      <w:tr w:rsidR="00312B90">
        <w:tc>
          <w:tcPr>
            <w:tcW w:w="679" w:type="dxa"/>
            <w:gridSpan w:val="2"/>
            <w:vMerge w:val="restart"/>
          </w:tcPr>
          <w:p w:rsidR="00312B90" w:rsidRDefault="00312B90">
            <w:pPr>
              <w:pStyle w:val="ConsPlusNormal"/>
              <w:jc w:val="center"/>
            </w:pPr>
            <w:r>
              <w:t>5.</w:t>
            </w:r>
          </w:p>
        </w:tc>
        <w:tc>
          <w:tcPr>
            <w:tcW w:w="2878" w:type="dxa"/>
            <w:gridSpan w:val="2"/>
            <w:vMerge w:val="restart"/>
          </w:tcPr>
          <w:p w:rsidR="00312B90" w:rsidRDefault="00312B90">
            <w:pPr>
              <w:pStyle w:val="ConsPlusNormal"/>
            </w:pPr>
            <w:r>
              <w:t>Наличие в составе многодетной семьи родителя-инвалида (родителей-инвалидов) и (или) ребенка-инвалида (детей-инвалидов)</w:t>
            </w:r>
          </w:p>
        </w:tc>
        <w:tc>
          <w:tcPr>
            <w:tcW w:w="5236" w:type="dxa"/>
            <w:gridSpan w:val="6"/>
          </w:tcPr>
          <w:p w:rsidR="00312B90" w:rsidRDefault="00312B90">
            <w:pPr>
              <w:pStyle w:val="ConsPlusNormal"/>
              <w:jc w:val="both"/>
            </w:pPr>
            <w:r>
              <w:t>Фамилия, имя, отчество (при наличии)</w:t>
            </w:r>
          </w:p>
        </w:tc>
      </w:tr>
      <w:tr w:rsidR="00312B90">
        <w:tc>
          <w:tcPr>
            <w:tcW w:w="679" w:type="dxa"/>
            <w:gridSpan w:val="2"/>
            <w:vMerge/>
          </w:tcPr>
          <w:p w:rsidR="00312B90" w:rsidRDefault="00312B90">
            <w:pPr>
              <w:pStyle w:val="ConsPlusNormal"/>
            </w:pPr>
          </w:p>
        </w:tc>
        <w:tc>
          <w:tcPr>
            <w:tcW w:w="2878" w:type="dxa"/>
            <w:gridSpan w:val="2"/>
            <w:vMerge/>
          </w:tcPr>
          <w:p w:rsidR="00312B90" w:rsidRDefault="00312B90">
            <w:pPr>
              <w:pStyle w:val="ConsPlusNormal"/>
            </w:pPr>
          </w:p>
        </w:tc>
        <w:tc>
          <w:tcPr>
            <w:tcW w:w="5236" w:type="dxa"/>
            <w:gridSpan w:val="6"/>
          </w:tcPr>
          <w:p w:rsidR="00312B90" w:rsidRDefault="00312B90">
            <w:pPr>
              <w:pStyle w:val="ConsPlusNormal"/>
            </w:pPr>
          </w:p>
        </w:tc>
      </w:tr>
      <w:tr w:rsidR="00312B90">
        <w:tc>
          <w:tcPr>
            <w:tcW w:w="679" w:type="dxa"/>
            <w:gridSpan w:val="2"/>
            <w:vMerge/>
          </w:tcPr>
          <w:p w:rsidR="00312B90" w:rsidRDefault="00312B90">
            <w:pPr>
              <w:pStyle w:val="ConsPlusNormal"/>
            </w:pPr>
          </w:p>
        </w:tc>
        <w:tc>
          <w:tcPr>
            <w:tcW w:w="2878" w:type="dxa"/>
            <w:gridSpan w:val="2"/>
            <w:vMerge/>
          </w:tcPr>
          <w:p w:rsidR="00312B90" w:rsidRDefault="00312B90">
            <w:pPr>
              <w:pStyle w:val="ConsPlusNormal"/>
            </w:pPr>
          </w:p>
        </w:tc>
        <w:tc>
          <w:tcPr>
            <w:tcW w:w="5236" w:type="dxa"/>
            <w:gridSpan w:val="6"/>
          </w:tcPr>
          <w:p w:rsidR="00312B90" w:rsidRDefault="00312B90">
            <w:pPr>
              <w:pStyle w:val="ConsPlusNormal"/>
            </w:pPr>
          </w:p>
        </w:tc>
      </w:tr>
      <w:tr w:rsidR="00312B90">
        <w:tc>
          <w:tcPr>
            <w:tcW w:w="679" w:type="dxa"/>
            <w:gridSpan w:val="2"/>
            <w:vMerge/>
          </w:tcPr>
          <w:p w:rsidR="00312B90" w:rsidRDefault="00312B90">
            <w:pPr>
              <w:pStyle w:val="ConsPlusNormal"/>
            </w:pPr>
          </w:p>
        </w:tc>
        <w:tc>
          <w:tcPr>
            <w:tcW w:w="2878" w:type="dxa"/>
            <w:gridSpan w:val="2"/>
            <w:vMerge/>
          </w:tcPr>
          <w:p w:rsidR="00312B90" w:rsidRDefault="00312B90">
            <w:pPr>
              <w:pStyle w:val="ConsPlusNormal"/>
            </w:pPr>
          </w:p>
        </w:tc>
        <w:tc>
          <w:tcPr>
            <w:tcW w:w="5236" w:type="dxa"/>
            <w:gridSpan w:val="6"/>
          </w:tcPr>
          <w:p w:rsidR="00312B90" w:rsidRDefault="00312B90">
            <w:pPr>
              <w:pStyle w:val="ConsPlusNormal"/>
            </w:pPr>
          </w:p>
        </w:tc>
      </w:tr>
      <w:tr w:rsidR="00312B90">
        <w:tc>
          <w:tcPr>
            <w:tcW w:w="679" w:type="dxa"/>
            <w:gridSpan w:val="2"/>
          </w:tcPr>
          <w:p w:rsidR="00312B90" w:rsidRDefault="00312B90">
            <w:pPr>
              <w:pStyle w:val="ConsPlusNormal"/>
              <w:jc w:val="center"/>
            </w:pPr>
            <w:r>
              <w:t>6.</w:t>
            </w:r>
          </w:p>
        </w:tc>
        <w:tc>
          <w:tcPr>
            <w:tcW w:w="8114" w:type="dxa"/>
            <w:gridSpan w:val="8"/>
          </w:tcPr>
          <w:p w:rsidR="00312B90" w:rsidRDefault="00312B90">
            <w:pPr>
              <w:pStyle w:val="ConsPlusNormal"/>
            </w:pPr>
            <w:r>
              <w:t>Способ предоставления результатов рассмотрения заявления:</w:t>
            </w:r>
          </w:p>
        </w:tc>
      </w:tr>
      <w:tr w:rsidR="00312B90">
        <w:tc>
          <w:tcPr>
            <w:tcW w:w="679" w:type="dxa"/>
            <w:gridSpan w:val="2"/>
          </w:tcPr>
          <w:p w:rsidR="00312B90" w:rsidRDefault="00312B90">
            <w:pPr>
              <w:pStyle w:val="ConsPlusNormal"/>
            </w:pPr>
          </w:p>
        </w:tc>
        <w:tc>
          <w:tcPr>
            <w:tcW w:w="781" w:type="dxa"/>
          </w:tcPr>
          <w:p w:rsidR="00312B90" w:rsidRDefault="00312B90">
            <w:pPr>
              <w:pStyle w:val="ConsPlusNormal"/>
            </w:pPr>
          </w:p>
        </w:tc>
        <w:tc>
          <w:tcPr>
            <w:tcW w:w="3729" w:type="dxa"/>
            <w:gridSpan w:val="4"/>
          </w:tcPr>
          <w:p w:rsidR="00312B90" w:rsidRDefault="00312B90">
            <w:pPr>
              <w:pStyle w:val="ConsPlusNormal"/>
            </w:pPr>
            <w:r>
              <w:t>в виде бумажного документа, который заявитель получает непосредственно при личном обращении</w:t>
            </w:r>
          </w:p>
        </w:tc>
        <w:tc>
          <w:tcPr>
            <w:tcW w:w="3604" w:type="dxa"/>
            <w:gridSpan w:val="3"/>
          </w:tcPr>
          <w:p w:rsidR="00312B90" w:rsidRDefault="00312B90">
            <w:pPr>
              <w:pStyle w:val="ConsPlusNormal"/>
            </w:pPr>
          </w:p>
        </w:tc>
      </w:tr>
      <w:tr w:rsidR="00312B90">
        <w:tc>
          <w:tcPr>
            <w:tcW w:w="679" w:type="dxa"/>
            <w:gridSpan w:val="2"/>
          </w:tcPr>
          <w:p w:rsidR="00312B90" w:rsidRDefault="00312B90">
            <w:pPr>
              <w:pStyle w:val="ConsPlusNormal"/>
            </w:pPr>
          </w:p>
        </w:tc>
        <w:tc>
          <w:tcPr>
            <w:tcW w:w="781" w:type="dxa"/>
          </w:tcPr>
          <w:p w:rsidR="00312B90" w:rsidRDefault="00312B90">
            <w:pPr>
              <w:pStyle w:val="ConsPlusNormal"/>
            </w:pPr>
          </w:p>
        </w:tc>
        <w:tc>
          <w:tcPr>
            <w:tcW w:w="3729" w:type="dxa"/>
            <w:gridSpan w:val="4"/>
          </w:tcPr>
          <w:p w:rsidR="00312B90" w:rsidRDefault="00312B90">
            <w:pPr>
              <w:pStyle w:val="ConsPlusNormal"/>
            </w:pPr>
            <w:r>
              <w:t xml:space="preserve">в виде бумажного документа, который направляется </w:t>
            </w:r>
            <w:r>
              <w:lastRenderedPageBreak/>
              <w:t>уполномоченным органом заявителю посредством почтового отправления по адресу:</w:t>
            </w:r>
          </w:p>
        </w:tc>
        <w:tc>
          <w:tcPr>
            <w:tcW w:w="3604" w:type="dxa"/>
            <w:gridSpan w:val="3"/>
          </w:tcPr>
          <w:p w:rsidR="00312B90" w:rsidRDefault="00312B90">
            <w:pPr>
              <w:pStyle w:val="ConsPlusNormal"/>
            </w:pPr>
          </w:p>
        </w:tc>
      </w:tr>
      <w:tr w:rsidR="00312B90">
        <w:tc>
          <w:tcPr>
            <w:tcW w:w="679" w:type="dxa"/>
            <w:gridSpan w:val="2"/>
          </w:tcPr>
          <w:p w:rsidR="00312B90" w:rsidRDefault="00312B90">
            <w:pPr>
              <w:pStyle w:val="ConsPlusNormal"/>
              <w:jc w:val="center"/>
            </w:pPr>
            <w:r>
              <w:lastRenderedPageBreak/>
              <w:t>7.</w:t>
            </w:r>
          </w:p>
        </w:tc>
        <w:tc>
          <w:tcPr>
            <w:tcW w:w="4510" w:type="dxa"/>
            <w:gridSpan w:val="5"/>
          </w:tcPr>
          <w:p w:rsidR="00312B90" w:rsidRDefault="00312B90">
            <w:pPr>
              <w:pStyle w:val="ConsPlusNormal"/>
              <w:jc w:val="both"/>
            </w:pPr>
            <w:r>
              <w:t>Способ уведомления о результатах рассмотрения заявления &lt;2&gt;:</w:t>
            </w:r>
          </w:p>
        </w:tc>
        <w:tc>
          <w:tcPr>
            <w:tcW w:w="3604" w:type="dxa"/>
            <w:gridSpan w:val="3"/>
          </w:tcPr>
          <w:p w:rsidR="00312B90" w:rsidRDefault="00312B90">
            <w:pPr>
              <w:pStyle w:val="ConsPlusNormal"/>
            </w:pPr>
          </w:p>
        </w:tc>
      </w:tr>
      <w:tr w:rsidR="00312B90">
        <w:tc>
          <w:tcPr>
            <w:tcW w:w="679" w:type="dxa"/>
            <w:gridSpan w:val="2"/>
            <w:vMerge w:val="restart"/>
          </w:tcPr>
          <w:p w:rsidR="00312B90" w:rsidRDefault="00312B90">
            <w:pPr>
              <w:pStyle w:val="ConsPlusNormal"/>
              <w:jc w:val="center"/>
            </w:pPr>
            <w:r>
              <w:t>8.</w:t>
            </w:r>
          </w:p>
        </w:tc>
        <w:tc>
          <w:tcPr>
            <w:tcW w:w="8114" w:type="dxa"/>
            <w:gridSpan w:val="8"/>
          </w:tcPr>
          <w:p w:rsidR="00312B90" w:rsidRDefault="00312B90">
            <w:pPr>
              <w:pStyle w:val="ConsPlusNormal"/>
              <w:jc w:val="both"/>
            </w:pPr>
            <w:r>
              <w:t>Примечание &lt;3&gt;:</w:t>
            </w:r>
          </w:p>
        </w:tc>
      </w:tr>
      <w:tr w:rsidR="00312B90">
        <w:tc>
          <w:tcPr>
            <w:tcW w:w="679" w:type="dxa"/>
            <w:gridSpan w:val="2"/>
            <w:vMerge/>
          </w:tcPr>
          <w:p w:rsidR="00312B90" w:rsidRDefault="00312B90">
            <w:pPr>
              <w:pStyle w:val="ConsPlusNormal"/>
            </w:pPr>
          </w:p>
        </w:tc>
        <w:tc>
          <w:tcPr>
            <w:tcW w:w="8114" w:type="dxa"/>
            <w:gridSpan w:val="8"/>
          </w:tcPr>
          <w:p w:rsidR="00312B90" w:rsidRDefault="00312B90">
            <w:pPr>
              <w:pStyle w:val="ConsPlusNormal"/>
            </w:pPr>
          </w:p>
        </w:tc>
      </w:tr>
      <w:tr w:rsidR="00312B90">
        <w:tc>
          <w:tcPr>
            <w:tcW w:w="679" w:type="dxa"/>
            <w:gridSpan w:val="2"/>
            <w:vMerge/>
          </w:tcPr>
          <w:p w:rsidR="00312B90" w:rsidRDefault="00312B90">
            <w:pPr>
              <w:pStyle w:val="ConsPlusNormal"/>
            </w:pPr>
          </w:p>
        </w:tc>
        <w:tc>
          <w:tcPr>
            <w:tcW w:w="8114" w:type="dxa"/>
            <w:gridSpan w:val="8"/>
          </w:tcPr>
          <w:p w:rsidR="00312B90" w:rsidRDefault="00312B90">
            <w:pPr>
              <w:pStyle w:val="ConsPlusNormal"/>
            </w:pPr>
          </w:p>
        </w:tc>
      </w:tr>
      <w:tr w:rsidR="00312B90">
        <w:tc>
          <w:tcPr>
            <w:tcW w:w="679" w:type="dxa"/>
            <w:gridSpan w:val="2"/>
            <w:vMerge/>
          </w:tcPr>
          <w:p w:rsidR="00312B90" w:rsidRDefault="00312B90">
            <w:pPr>
              <w:pStyle w:val="ConsPlusNormal"/>
            </w:pPr>
          </w:p>
        </w:tc>
        <w:tc>
          <w:tcPr>
            <w:tcW w:w="8114" w:type="dxa"/>
            <w:gridSpan w:val="8"/>
          </w:tcPr>
          <w:p w:rsidR="00312B90" w:rsidRDefault="00312B90">
            <w:pPr>
              <w:pStyle w:val="ConsPlusNormal"/>
            </w:pPr>
          </w:p>
        </w:tc>
      </w:tr>
      <w:tr w:rsidR="00312B90">
        <w:tc>
          <w:tcPr>
            <w:tcW w:w="679" w:type="dxa"/>
            <w:gridSpan w:val="2"/>
          </w:tcPr>
          <w:p w:rsidR="00312B90" w:rsidRDefault="00312B90">
            <w:pPr>
              <w:pStyle w:val="ConsPlusNormal"/>
              <w:jc w:val="center"/>
            </w:pPr>
            <w:bookmarkStart w:id="76" w:name="P1401"/>
            <w:bookmarkEnd w:id="76"/>
            <w:r>
              <w:t>9.</w:t>
            </w:r>
          </w:p>
        </w:tc>
        <w:tc>
          <w:tcPr>
            <w:tcW w:w="8114" w:type="dxa"/>
            <w:gridSpan w:val="8"/>
          </w:tcPr>
          <w:p w:rsidR="00312B90" w:rsidRDefault="00312B90">
            <w:pPr>
              <w:pStyle w:val="ConsPlusNormal"/>
              <w:jc w:val="both"/>
            </w:pPr>
            <w:r>
              <w:t>На дату подачи настоящего заявления &lt;4&gt;:</w:t>
            </w:r>
          </w:p>
          <w:p w:rsidR="00312B90" w:rsidRDefault="00312B90">
            <w:pPr>
              <w:pStyle w:val="ConsPlusNormal"/>
              <w:jc w:val="both"/>
            </w:pPr>
            <w:r>
              <w:t>1) все члены семьи являются гражданами Российской Федерации;</w:t>
            </w:r>
          </w:p>
          <w:p w:rsidR="00312B90" w:rsidRDefault="00312B90">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12B90" w:rsidRDefault="00312B90">
            <w:pPr>
              <w:pStyle w:val="ConsPlusNormal"/>
              <w:jc w:val="both"/>
            </w:pPr>
            <w:r>
              <w:t>3) многодетная семья проживает по месту жительства в Тюменской области;</w:t>
            </w:r>
          </w:p>
          <w:p w:rsidR="00312B90" w:rsidRDefault="00312B90">
            <w:pPr>
              <w:pStyle w:val="ConsPlusNormal"/>
              <w:jc w:val="both"/>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312B90" w:rsidRDefault="00312B90">
            <w:pPr>
              <w:pStyle w:val="ConsPlusNormal"/>
              <w:jc w:val="both"/>
            </w:pPr>
            <w:r>
              <w:t>5) в отношении несовершеннолетних детей, указанных в настоящем заявлении, родители (одинокая мать/отец) не лишены родительских прав;</w:t>
            </w:r>
          </w:p>
          <w:p w:rsidR="00312B90" w:rsidRDefault="00312B90">
            <w:pPr>
              <w:pStyle w:val="ConsPlusNormal"/>
              <w:jc w:val="both"/>
            </w:pPr>
            <w:r>
              <w:t>6) в отношении усыновленных детей, указанных в настоящем заявлении, не отменено усыновление.</w:t>
            </w:r>
          </w:p>
        </w:tc>
      </w:tr>
      <w:tr w:rsidR="00312B90">
        <w:tc>
          <w:tcPr>
            <w:tcW w:w="679" w:type="dxa"/>
            <w:gridSpan w:val="2"/>
            <w:vMerge w:val="restart"/>
          </w:tcPr>
          <w:p w:rsidR="00312B90" w:rsidRDefault="00312B90">
            <w:pPr>
              <w:pStyle w:val="ConsPlusNormal"/>
              <w:jc w:val="center"/>
            </w:pPr>
            <w:r>
              <w:t>10.</w:t>
            </w:r>
          </w:p>
        </w:tc>
        <w:tc>
          <w:tcPr>
            <w:tcW w:w="8114" w:type="dxa"/>
            <w:gridSpan w:val="8"/>
          </w:tcPr>
          <w:p w:rsidR="00312B90" w:rsidRDefault="00312B90">
            <w:pPr>
              <w:pStyle w:val="ConsPlusNormal"/>
              <w:jc w:val="both"/>
            </w:pPr>
            <w:r>
              <w:t>Правильность сообщенных сведений подтверждаем (-ю).</w:t>
            </w:r>
          </w:p>
          <w:p w:rsidR="00312B90" w:rsidRDefault="00312B90">
            <w:pPr>
              <w:pStyle w:val="ConsPlusNormal"/>
              <w:jc w:val="both"/>
            </w:pPr>
            <w:r>
              <w:t>Предупреждены об ответственности за представление недостоверных сведений.</w:t>
            </w:r>
          </w:p>
          <w:p w:rsidR="00312B90" w:rsidRDefault="00312B90">
            <w:pPr>
              <w:pStyle w:val="ConsPlusNormal"/>
              <w:jc w:val="both"/>
            </w:pPr>
            <w:r>
              <w:t xml:space="preserve">Ознакомлены с </w:t>
            </w:r>
            <w:hyperlink r:id="rId182">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183">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12B90" w:rsidRDefault="00312B90">
            <w:pPr>
              <w:pStyle w:val="ConsPlusNormal"/>
              <w:jc w:val="both"/>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312B90" w:rsidRDefault="00312B90">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312B90" w:rsidRDefault="00312B90">
            <w:pPr>
              <w:pStyle w:val="ConsPlusNormal"/>
              <w:jc w:val="both"/>
            </w:pPr>
            <w: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 дней со дня возникновения таких обстоятельств.</w:t>
            </w:r>
          </w:p>
          <w:p w:rsidR="00312B90" w:rsidRDefault="00312B90">
            <w:pPr>
              <w:pStyle w:val="ConsPlusNormal"/>
              <w:jc w:val="both"/>
            </w:pPr>
            <w:r>
              <w:t xml:space="preserve">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w:t>
            </w:r>
            <w:r>
              <w:lastRenderedPageBreak/>
              <w:t xml:space="preserve">установленном </w:t>
            </w:r>
            <w:hyperlink r:id="rId184">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312B90">
        <w:tc>
          <w:tcPr>
            <w:tcW w:w="679" w:type="dxa"/>
            <w:gridSpan w:val="2"/>
            <w:vMerge/>
          </w:tcPr>
          <w:p w:rsidR="00312B90" w:rsidRDefault="00312B90">
            <w:pPr>
              <w:pStyle w:val="ConsPlusNormal"/>
            </w:pPr>
          </w:p>
        </w:tc>
        <w:tc>
          <w:tcPr>
            <w:tcW w:w="3906" w:type="dxa"/>
            <w:gridSpan w:val="4"/>
          </w:tcPr>
          <w:p w:rsidR="00312B90" w:rsidRDefault="00312B90">
            <w:pPr>
              <w:pStyle w:val="ConsPlusNormal"/>
              <w:jc w:val="center"/>
            </w:pPr>
            <w:r>
              <w:t>___________________________</w:t>
            </w:r>
          </w:p>
          <w:p w:rsidR="00312B90" w:rsidRDefault="00312B90">
            <w:pPr>
              <w:pStyle w:val="ConsPlusNormal"/>
              <w:jc w:val="center"/>
            </w:pPr>
            <w:r>
              <w:t>(Подпись)</w:t>
            </w:r>
          </w:p>
        </w:tc>
        <w:tc>
          <w:tcPr>
            <w:tcW w:w="4208" w:type="dxa"/>
            <w:gridSpan w:val="4"/>
          </w:tcPr>
          <w:p w:rsidR="00312B90" w:rsidRDefault="00312B90">
            <w:pPr>
              <w:pStyle w:val="ConsPlusNormal"/>
              <w:jc w:val="center"/>
            </w:pPr>
            <w:r>
              <w:t>___________________________</w:t>
            </w:r>
          </w:p>
          <w:p w:rsidR="00312B90" w:rsidRDefault="00312B90">
            <w:pPr>
              <w:pStyle w:val="ConsPlusNormal"/>
              <w:jc w:val="center"/>
            </w:pPr>
            <w:r>
              <w:t>(Инициалы, фамилия)</w:t>
            </w:r>
          </w:p>
        </w:tc>
      </w:tr>
      <w:tr w:rsidR="00312B90">
        <w:tc>
          <w:tcPr>
            <w:tcW w:w="679" w:type="dxa"/>
            <w:gridSpan w:val="2"/>
          </w:tcPr>
          <w:p w:rsidR="00312B90" w:rsidRDefault="00312B90">
            <w:pPr>
              <w:pStyle w:val="ConsPlusNormal"/>
              <w:jc w:val="center"/>
            </w:pPr>
            <w:r>
              <w:t>11.</w:t>
            </w:r>
          </w:p>
        </w:tc>
        <w:tc>
          <w:tcPr>
            <w:tcW w:w="8114" w:type="dxa"/>
            <w:gridSpan w:val="8"/>
          </w:tcPr>
          <w:p w:rsidR="00312B90" w:rsidRDefault="00312B90">
            <w:pPr>
              <w:pStyle w:val="ConsPlusNormal"/>
            </w:pPr>
            <w:r>
              <w:t>К заявлению прилагаются:</w:t>
            </w:r>
          </w:p>
          <w:p w:rsidR="00312B90" w:rsidRDefault="00312B90">
            <w:pPr>
              <w:pStyle w:val="ConsPlusNormal"/>
            </w:pPr>
            <w:r>
              <w:t>1. ____________________________________________на _____ л. в 1 экз.;</w:t>
            </w:r>
          </w:p>
          <w:p w:rsidR="00312B90" w:rsidRDefault="00312B90">
            <w:pPr>
              <w:pStyle w:val="ConsPlusNormal"/>
            </w:pPr>
            <w:r>
              <w:t>2. ____________________________________________на _____ л. в 1 экз.;</w:t>
            </w:r>
          </w:p>
          <w:p w:rsidR="00312B90" w:rsidRDefault="00312B90">
            <w:pPr>
              <w:pStyle w:val="ConsPlusNormal"/>
            </w:pPr>
            <w:r>
              <w:t>3. ____________________________________________на _____ л. в 1 экз.;</w:t>
            </w:r>
          </w:p>
          <w:p w:rsidR="00312B90" w:rsidRDefault="00312B90">
            <w:pPr>
              <w:pStyle w:val="ConsPlusNormal"/>
            </w:pPr>
            <w:r>
              <w:t>4. ____________________________________________на _____ л. в 1 экз.</w:t>
            </w:r>
          </w:p>
        </w:tc>
      </w:tr>
      <w:tr w:rsidR="00312B90">
        <w:tc>
          <w:tcPr>
            <w:tcW w:w="679" w:type="dxa"/>
            <w:gridSpan w:val="2"/>
            <w:vMerge w:val="restart"/>
          </w:tcPr>
          <w:p w:rsidR="00312B90" w:rsidRDefault="00312B90">
            <w:pPr>
              <w:pStyle w:val="ConsPlusNormal"/>
              <w:jc w:val="center"/>
            </w:pPr>
            <w:r>
              <w:t>12.</w:t>
            </w:r>
          </w:p>
        </w:tc>
        <w:tc>
          <w:tcPr>
            <w:tcW w:w="6745" w:type="dxa"/>
            <w:gridSpan w:val="7"/>
          </w:tcPr>
          <w:p w:rsidR="00312B90" w:rsidRDefault="00312B90">
            <w:pPr>
              <w:pStyle w:val="ConsPlusNormal"/>
            </w:pPr>
            <w:r>
              <w:t>Подпись</w:t>
            </w:r>
          </w:p>
        </w:tc>
        <w:tc>
          <w:tcPr>
            <w:tcW w:w="1369" w:type="dxa"/>
          </w:tcPr>
          <w:p w:rsidR="00312B90" w:rsidRDefault="00312B90">
            <w:pPr>
              <w:pStyle w:val="ConsPlusNormal"/>
              <w:jc w:val="center"/>
            </w:pPr>
            <w:r>
              <w:t>Дата</w:t>
            </w:r>
          </w:p>
        </w:tc>
      </w:tr>
      <w:tr w:rsidR="00312B90">
        <w:tc>
          <w:tcPr>
            <w:tcW w:w="679" w:type="dxa"/>
            <w:gridSpan w:val="2"/>
            <w:vMerge/>
          </w:tcPr>
          <w:p w:rsidR="00312B90" w:rsidRDefault="00312B90">
            <w:pPr>
              <w:pStyle w:val="ConsPlusNormal"/>
            </w:pPr>
          </w:p>
        </w:tc>
        <w:tc>
          <w:tcPr>
            <w:tcW w:w="3259" w:type="dxa"/>
            <w:gridSpan w:val="3"/>
          </w:tcPr>
          <w:p w:rsidR="00312B90" w:rsidRDefault="00312B90">
            <w:pPr>
              <w:pStyle w:val="ConsPlusNormal"/>
              <w:jc w:val="center"/>
            </w:pPr>
            <w:r>
              <w:t>____________________/</w:t>
            </w:r>
          </w:p>
          <w:p w:rsidR="00312B90" w:rsidRDefault="00312B90">
            <w:pPr>
              <w:pStyle w:val="ConsPlusNormal"/>
              <w:jc w:val="center"/>
            </w:pPr>
            <w:r>
              <w:t>(Подпись)</w:t>
            </w:r>
          </w:p>
        </w:tc>
        <w:tc>
          <w:tcPr>
            <w:tcW w:w="3486" w:type="dxa"/>
            <w:gridSpan w:val="4"/>
          </w:tcPr>
          <w:p w:rsidR="00312B90" w:rsidRDefault="00312B90">
            <w:pPr>
              <w:pStyle w:val="ConsPlusNormal"/>
              <w:jc w:val="center"/>
            </w:pPr>
            <w:r>
              <w:t>_______________________</w:t>
            </w:r>
          </w:p>
          <w:p w:rsidR="00312B90" w:rsidRDefault="00312B90">
            <w:pPr>
              <w:pStyle w:val="ConsPlusNormal"/>
              <w:jc w:val="center"/>
            </w:pPr>
            <w:r>
              <w:t>(Инициалы, фамилия)</w:t>
            </w:r>
          </w:p>
        </w:tc>
        <w:tc>
          <w:tcPr>
            <w:tcW w:w="1369" w:type="dxa"/>
            <w:vMerge w:val="restart"/>
          </w:tcPr>
          <w:p w:rsidR="00312B90" w:rsidRDefault="00312B90">
            <w:pPr>
              <w:pStyle w:val="ConsPlusNormal"/>
              <w:jc w:val="center"/>
            </w:pPr>
            <w:r>
              <w:t>"__" _____ г.</w:t>
            </w:r>
          </w:p>
        </w:tc>
      </w:tr>
      <w:tr w:rsidR="00312B90">
        <w:tc>
          <w:tcPr>
            <w:tcW w:w="679" w:type="dxa"/>
            <w:gridSpan w:val="2"/>
            <w:vMerge/>
          </w:tcPr>
          <w:p w:rsidR="00312B90" w:rsidRDefault="00312B90">
            <w:pPr>
              <w:pStyle w:val="ConsPlusNormal"/>
            </w:pPr>
          </w:p>
        </w:tc>
        <w:tc>
          <w:tcPr>
            <w:tcW w:w="3259" w:type="dxa"/>
            <w:gridSpan w:val="3"/>
          </w:tcPr>
          <w:p w:rsidR="00312B90" w:rsidRDefault="00312B90">
            <w:pPr>
              <w:pStyle w:val="ConsPlusNormal"/>
              <w:jc w:val="center"/>
            </w:pPr>
            <w:r>
              <w:t>____________________/</w:t>
            </w:r>
          </w:p>
          <w:p w:rsidR="00312B90" w:rsidRDefault="00312B90">
            <w:pPr>
              <w:pStyle w:val="ConsPlusNormal"/>
              <w:jc w:val="center"/>
            </w:pPr>
            <w:r>
              <w:t>(Подпись)</w:t>
            </w:r>
          </w:p>
        </w:tc>
        <w:tc>
          <w:tcPr>
            <w:tcW w:w="3486" w:type="dxa"/>
            <w:gridSpan w:val="4"/>
          </w:tcPr>
          <w:p w:rsidR="00312B90" w:rsidRDefault="00312B90">
            <w:pPr>
              <w:pStyle w:val="ConsPlusNormal"/>
              <w:jc w:val="center"/>
            </w:pPr>
            <w:r>
              <w:t>_______________________</w:t>
            </w:r>
          </w:p>
          <w:p w:rsidR="00312B90" w:rsidRDefault="00312B90">
            <w:pPr>
              <w:pStyle w:val="ConsPlusNormal"/>
              <w:jc w:val="center"/>
            </w:pPr>
            <w:r>
              <w:t>(Инициалы, фамилия)</w:t>
            </w:r>
          </w:p>
        </w:tc>
        <w:tc>
          <w:tcPr>
            <w:tcW w:w="1369" w:type="dxa"/>
            <w:vMerge/>
          </w:tcPr>
          <w:p w:rsidR="00312B90" w:rsidRDefault="00312B90">
            <w:pPr>
              <w:pStyle w:val="ConsPlusNormal"/>
            </w:pPr>
          </w:p>
        </w:tc>
      </w:tr>
    </w:tbl>
    <w:p w:rsidR="00312B90" w:rsidRDefault="00312B90">
      <w:pPr>
        <w:pStyle w:val="ConsPlusNormal"/>
        <w:jc w:val="both"/>
      </w:pPr>
    </w:p>
    <w:p w:rsidR="00312B90" w:rsidRDefault="00312B90">
      <w:pPr>
        <w:pStyle w:val="ConsPlusNormal"/>
        <w:ind w:firstLine="540"/>
        <w:jc w:val="both"/>
      </w:pPr>
      <w:r>
        <w:t>--------------------------------</w:t>
      </w:r>
    </w:p>
    <w:p w:rsidR="00312B90" w:rsidRDefault="00312B90">
      <w:pPr>
        <w:pStyle w:val="ConsPlusNormal"/>
        <w:spacing w:before="220"/>
        <w:ind w:firstLine="540"/>
        <w:jc w:val="both"/>
      </w:pPr>
      <w:r>
        <w:t>&lt;1&gt; Указывается в качестве дополнительного способа информирования заявителя.</w:t>
      </w:r>
    </w:p>
    <w:p w:rsidR="00312B90" w:rsidRDefault="00312B90">
      <w:pPr>
        <w:pStyle w:val="ConsPlusNormal"/>
        <w:spacing w:before="220"/>
        <w:ind w:firstLine="540"/>
        <w:jc w:val="both"/>
      </w:pPr>
      <w:r>
        <w:t>&lt;2&gt;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312B90" w:rsidRDefault="00312B90">
      <w:pPr>
        <w:pStyle w:val="ConsPlusNormal"/>
        <w:spacing w:before="220"/>
        <w:ind w:firstLine="540"/>
        <w:jc w:val="both"/>
      </w:pPr>
      <w:r>
        <w:t>&lt;3&gt; Заполняется по желанию заявителя.</w:t>
      </w:r>
    </w:p>
    <w:p w:rsidR="00312B90" w:rsidRDefault="00312B90">
      <w:pPr>
        <w:pStyle w:val="ConsPlusNormal"/>
        <w:spacing w:before="220"/>
        <w:ind w:firstLine="540"/>
        <w:jc w:val="both"/>
      </w:pPr>
      <w:r>
        <w:t xml:space="preserve">&lt;4&gt; Положения, предусмотренные </w:t>
      </w:r>
      <w:hyperlink w:anchor="P1401">
        <w:r>
          <w:rPr>
            <w:color w:val="0000FF"/>
          </w:rPr>
          <w:t>пунктом 9</w:t>
        </w:r>
      </w:hyperlink>
      <w:r>
        <w:t xml:space="preserve"> настоящего заявления, применяются в случае подачи заявления многодетной семьей (семьей).</w:t>
      </w:r>
    </w:p>
    <w:p w:rsidR="00312B90" w:rsidRDefault="00312B90">
      <w:pPr>
        <w:pStyle w:val="ConsPlusNormal"/>
        <w:spacing w:before="220"/>
        <w:ind w:firstLine="540"/>
        <w:jc w:val="both"/>
      </w:pPr>
      <w:r>
        <w:t>&lt;5&gt; Сведения могут быть поданы посредством:</w:t>
      </w:r>
    </w:p>
    <w:p w:rsidR="00312B90" w:rsidRDefault="00312B90">
      <w:pPr>
        <w:pStyle w:val="ConsPlusNormal"/>
        <w:spacing w:before="220"/>
        <w:ind w:firstLine="540"/>
        <w:jc w:val="both"/>
      </w:pPr>
      <w:r>
        <w:t>- электронной почты: _____________;</w:t>
      </w:r>
    </w:p>
    <w:p w:rsidR="00312B90" w:rsidRDefault="00312B90">
      <w:pPr>
        <w:pStyle w:val="ConsPlusNormal"/>
        <w:spacing w:before="220"/>
        <w:ind w:firstLine="540"/>
        <w:jc w:val="both"/>
      </w:pPr>
      <w:r>
        <w:t>- почтовой связи на бумажном носителе по адресу: _______________;</w:t>
      </w:r>
    </w:p>
    <w:p w:rsidR="00312B90" w:rsidRDefault="00312B90">
      <w:pPr>
        <w:pStyle w:val="ConsPlusNormal"/>
        <w:spacing w:before="220"/>
        <w:ind w:firstLine="540"/>
        <w:jc w:val="both"/>
      </w:pPr>
      <w:r>
        <w:t>- личного посещения по адресу: ________________________________.</w:t>
      </w:r>
    </w:p>
    <w:p w:rsidR="00312B90" w:rsidRDefault="00312B90">
      <w:pPr>
        <w:pStyle w:val="ConsPlusNormal"/>
        <w:jc w:val="both"/>
      </w:pPr>
    </w:p>
    <w:p w:rsidR="00312B90" w:rsidRDefault="00312B90">
      <w:pPr>
        <w:pStyle w:val="ConsPlusNormal"/>
        <w:jc w:val="center"/>
      </w:pPr>
      <w:r>
        <w:t>Заполняется при подписании заявления</w:t>
      </w:r>
    </w:p>
    <w:p w:rsidR="00312B90" w:rsidRDefault="00312B90">
      <w:pPr>
        <w:pStyle w:val="ConsPlusNormal"/>
        <w:jc w:val="center"/>
      </w:pPr>
      <w:r>
        <w:t>представителем заявителя</w:t>
      </w:r>
    </w:p>
    <w:p w:rsidR="00312B90" w:rsidRDefault="00312B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9"/>
        <w:gridCol w:w="6754"/>
      </w:tblGrid>
      <w:tr w:rsidR="00312B90">
        <w:tc>
          <w:tcPr>
            <w:tcW w:w="2039" w:type="dxa"/>
            <w:vMerge w:val="restart"/>
          </w:tcPr>
          <w:p w:rsidR="00312B90" w:rsidRDefault="00312B90">
            <w:pPr>
              <w:pStyle w:val="ConsPlusNormal"/>
              <w:jc w:val="center"/>
            </w:pPr>
            <w:r>
              <w:t>Представитель по доверенности</w:t>
            </w:r>
          </w:p>
        </w:tc>
        <w:tc>
          <w:tcPr>
            <w:tcW w:w="6754" w:type="dxa"/>
          </w:tcPr>
          <w:p w:rsidR="00312B90" w:rsidRDefault="00312B90">
            <w:pPr>
              <w:pStyle w:val="ConsPlusNormal"/>
            </w:pPr>
          </w:p>
        </w:tc>
      </w:tr>
      <w:tr w:rsidR="00312B90">
        <w:tc>
          <w:tcPr>
            <w:tcW w:w="2039" w:type="dxa"/>
            <w:vMerge/>
          </w:tcPr>
          <w:p w:rsidR="00312B90" w:rsidRDefault="00312B90">
            <w:pPr>
              <w:pStyle w:val="ConsPlusNormal"/>
            </w:pPr>
          </w:p>
        </w:tc>
        <w:tc>
          <w:tcPr>
            <w:tcW w:w="6754" w:type="dxa"/>
          </w:tcPr>
          <w:p w:rsidR="00312B90" w:rsidRDefault="00312B90">
            <w:pPr>
              <w:pStyle w:val="ConsPlusNormal"/>
              <w:jc w:val="center"/>
            </w:pPr>
            <w:r>
              <w:t>(фамилия, имя, отчество представителя заявителя без сокращений)</w:t>
            </w:r>
          </w:p>
        </w:tc>
      </w:tr>
      <w:tr w:rsidR="00312B90">
        <w:tc>
          <w:tcPr>
            <w:tcW w:w="2039" w:type="dxa"/>
            <w:vMerge/>
          </w:tcPr>
          <w:p w:rsidR="00312B90" w:rsidRDefault="00312B90">
            <w:pPr>
              <w:pStyle w:val="ConsPlusNormal"/>
            </w:pPr>
          </w:p>
        </w:tc>
        <w:tc>
          <w:tcPr>
            <w:tcW w:w="6754" w:type="dxa"/>
          </w:tcPr>
          <w:p w:rsidR="00312B90" w:rsidRDefault="00312B90">
            <w:pPr>
              <w:pStyle w:val="ConsPlusNormal"/>
            </w:pPr>
          </w:p>
        </w:tc>
      </w:tr>
      <w:tr w:rsidR="00312B90">
        <w:tc>
          <w:tcPr>
            <w:tcW w:w="2039" w:type="dxa"/>
            <w:vMerge/>
          </w:tcPr>
          <w:p w:rsidR="00312B90" w:rsidRDefault="00312B90">
            <w:pPr>
              <w:pStyle w:val="ConsPlusNormal"/>
            </w:pPr>
          </w:p>
        </w:tc>
        <w:tc>
          <w:tcPr>
            <w:tcW w:w="6754" w:type="dxa"/>
          </w:tcPr>
          <w:p w:rsidR="00312B90" w:rsidRDefault="00312B90">
            <w:pPr>
              <w:pStyle w:val="ConsPlusNormal"/>
              <w:jc w:val="center"/>
            </w:pPr>
            <w:r>
              <w:t>(номер и дата выдачи доверенности)</w:t>
            </w:r>
          </w:p>
        </w:tc>
      </w:tr>
    </w:tbl>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right"/>
        <w:outlineLvl w:val="1"/>
      </w:pPr>
      <w:bookmarkStart w:id="77" w:name="P1463"/>
      <w:bookmarkEnd w:id="77"/>
      <w:r>
        <w:t>Приложение N 5</w:t>
      </w:r>
    </w:p>
    <w:p w:rsidR="00312B90" w:rsidRDefault="00312B90">
      <w:pPr>
        <w:pStyle w:val="ConsPlusNormal"/>
        <w:jc w:val="right"/>
      </w:pPr>
      <w:r>
        <w:t>к регламенту</w:t>
      </w:r>
    </w:p>
    <w:p w:rsidR="00312B90" w:rsidRDefault="00312B90">
      <w:pPr>
        <w:pStyle w:val="ConsPlusNormal"/>
        <w:jc w:val="both"/>
      </w:pPr>
    </w:p>
    <w:p w:rsidR="00312B90" w:rsidRDefault="00312B90">
      <w:pPr>
        <w:pStyle w:val="ConsPlusNormal"/>
        <w:sectPr w:rsidR="00312B90" w:rsidSect="001C07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1871"/>
        <w:gridCol w:w="2300"/>
        <w:gridCol w:w="798"/>
        <w:gridCol w:w="1939"/>
        <w:gridCol w:w="1632"/>
      </w:tblGrid>
      <w:tr w:rsidR="00312B90">
        <w:tc>
          <w:tcPr>
            <w:tcW w:w="510" w:type="dxa"/>
            <w:vAlign w:val="center"/>
          </w:tcPr>
          <w:p w:rsidR="00312B90" w:rsidRDefault="00312B90">
            <w:pPr>
              <w:pStyle w:val="ConsPlusNormal"/>
              <w:jc w:val="center"/>
            </w:pPr>
            <w:r>
              <w:lastRenderedPageBreak/>
              <w:t>N</w:t>
            </w:r>
          </w:p>
        </w:tc>
        <w:tc>
          <w:tcPr>
            <w:tcW w:w="9050" w:type="dxa"/>
            <w:gridSpan w:val="6"/>
            <w:vAlign w:val="center"/>
          </w:tcPr>
          <w:p w:rsidR="00312B90" w:rsidRDefault="00312B90">
            <w:pPr>
              <w:pStyle w:val="ConsPlusNormal"/>
              <w:jc w:val="right"/>
            </w:pPr>
            <w:r>
              <w:t>Администрация ___________</w:t>
            </w:r>
          </w:p>
          <w:p w:rsidR="00312B90" w:rsidRDefault="00312B90">
            <w:pPr>
              <w:pStyle w:val="ConsPlusNormal"/>
              <w:jc w:val="right"/>
            </w:pPr>
            <w:r>
              <w:t>муниципального образования</w:t>
            </w:r>
          </w:p>
        </w:tc>
      </w:tr>
      <w:tr w:rsidR="00312B90">
        <w:tc>
          <w:tcPr>
            <w:tcW w:w="510" w:type="dxa"/>
            <w:vMerge w:val="restart"/>
            <w:vAlign w:val="center"/>
          </w:tcPr>
          <w:p w:rsidR="00312B90" w:rsidRDefault="00312B90">
            <w:pPr>
              <w:pStyle w:val="ConsPlusNormal"/>
              <w:jc w:val="center"/>
            </w:pPr>
            <w:r>
              <w:t>1.</w:t>
            </w:r>
          </w:p>
        </w:tc>
        <w:tc>
          <w:tcPr>
            <w:tcW w:w="2381" w:type="dxa"/>
            <w:gridSpan w:val="2"/>
            <w:vAlign w:val="center"/>
          </w:tcPr>
          <w:p w:rsidR="00312B90" w:rsidRDefault="00312B90">
            <w:pPr>
              <w:pStyle w:val="ConsPlusNormal"/>
              <w:jc w:val="center"/>
            </w:pPr>
            <w:r>
              <w:t>Сведения о заявителе</w:t>
            </w:r>
          </w:p>
          <w:p w:rsidR="00312B90" w:rsidRDefault="00312B90">
            <w:pPr>
              <w:pStyle w:val="ConsPlusNormal"/>
              <w:jc w:val="center"/>
            </w:pPr>
            <w:r>
              <w:t>(представителе заявителя)</w:t>
            </w:r>
          </w:p>
        </w:tc>
        <w:tc>
          <w:tcPr>
            <w:tcW w:w="2300" w:type="dxa"/>
            <w:vAlign w:val="center"/>
          </w:tcPr>
          <w:p w:rsidR="00312B90" w:rsidRDefault="00312B90">
            <w:pPr>
              <w:pStyle w:val="ConsPlusNormal"/>
              <w:jc w:val="center"/>
            </w:pPr>
            <w:r>
              <w:t>Фамилия, имя, отчество (при наличии)</w:t>
            </w:r>
          </w:p>
        </w:tc>
        <w:tc>
          <w:tcPr>
            <w:tcW w:w="2737" w:type="dxa"/>
            <w:gridSpan w:val="2"/>
            <w:vAlign w:val="center"/>
          </w:tcPr>
          <w:p w:rsidR="00312B90" w:rsidRDefault="00312B90">
            <w:pPr>
              <w:pStyle w:val="ConsPlusNormal"/>
              <w:jc w:val="center"/>
            </w:pPr>
            <w:r>
              <w:t>документ, удостоверяющий личность (вид, серия, номер, выдавший орган, дата выдачи),</w:t>
            </w:r>
          </w:p>
          <w:p w:rsidR="00312B90" w:rsidRDefault="00312B90">
            <w:pPr>
              <w:pStyle w:val="ConsPlusNormal"/>
              <w:jc w:val="center"/>
            </w:pPr>
            <w:r>
              <w:t>вид и реквизиты документа &lt;1&gt;, подтверждающего полномочия представителя заявителя</w:t>
            </w:r>
          </w:p>
        </w:tc>
        <w:tc>
          <w:tcPr>
            <w:tcW w:w="1632" w:type="dxa"/>
            <w:vAlign w:val="center"/>
          </w:tcPr>
          <w:p w:rsidR="00312B90" w:rsidRDefault="00312B90">
            <w:pPr>
              <w:pStyle w:val="ConsPlusNormal"/>
              <w:jc w:val="center"/>
            </w:pPr>
            <w:r>
              <w:t>контактные данные (почтовый адрес, номер телефона, адрес электронной почты)</w:t>
            </w:r>
          </w:p>
        </w:tc>
      </w:tr>
      <w:tr w:rsidR="00312B90">
        <w:tc>
          <w:tcPr>
            <w:tcW w:w="510" w:type="dxa"/>
            <w:vMerge/>
          </w:tcPr>
          <w:p w:rsidR="00312B90" w:rsidRDefault="00312B90">
            <w:pPr>
              <w:pStyle w:val="ConsPlusNormal"/>
            </w:pPr>
          </w:p>
        </w:tc>
        <w:tc>
          <w:tcPr>
            <w:tcW w:w="510" w:type="dxa"/>
            <w:vAlign w:val="center"/>
          </w:tcPr>
          <w:p w:rsidR="00312B90" w:rsidRDefault="00312B90">
            <w:pPr>
              <w:pStyle w:val="ConsPlusNormal"/>
            </w:pPr>
          </w:p>
        </w:tc>
        <w:tc>
          <w:tcPr>
            <w:tcW w:w="1871" w:type="dxa"/>
            <w:vAlign w:val="center"/>
          </w:tcPr>
          <w:p w:rsidR="00312B90" w:rsidRDefault="00312B90">
            <w:pPr>
              <w:pStyle w:val="ConsPlusNormal"/>
              <w:jc w:val="center"/>
            </w:pPr>
            <w:r>
              <w:t>Заявитель</w:t>
            </w:r>
          </w:p>
        </w:tc>
        <w:tc>
          <w:tcPr>
            <w:tcW w:w="2300" w:type="dxa"/>
            <w:vAlign w:val="center"/>
          </w:tcPr>
          <w:p w:rsidR="00312B90" w:rsidRDefault="00312B90">
            <w:pPr>
              <w:pStyle w:val="ConsPlusNormal"/>
            </w:pPr>
          </w:p>
        </w:tc>
        <w:tc>
          <w:tcPr>
            <w:tcW w:w="2737" w:type="dxa"/>
            <w:gridSpan w:val="2"/>
            <w:vAlign w:val="center"/>
          </w:tcPr>
          <w:p w:rsidR="00312B90" w:rsidRDefault="00312B90">
            <w:pPr>
              <w:pStyle w:val="ConsPlusNormal"/>
            </w:pPr>
          </w:p>
        </w:tc>
        <w:tc>
          <w:tcPr>
            <w:tcW w:w="1632" w:type="dxa"/>
            <w:vAlign w:val="center"/>
          </w:tcPr>
          <w:p w:rsidR="00312B90" w:rsidRDefault="00312B90">
            <w:pPr>
              <w:pStyle w:val="ConsPlusNormal"/>
            </w:pPr>
          </w:p>
        </w:tc>
      </w:tr>
      <w:tr w:rsidR="00312B90">
        <w:tc>
          <w:tcPr>
            <w:tcW w:w="510" w:type="dxa"/>
            <w:vMerge/>
          </w:tcPr>
          <w:p w:rsidR="00312B90" w:rsidRDefault="00312B90">
            <w:pPr>
              <w:pStyle w:val="ConsPlusNormal"/>
            </w:pPr>
          </w:p>
        </w:tc>
        <w:tc>
          <w:tcPr>
            <w:tcW w:w="510" w:type="dxa"/>
            <w:vAlign w:val="center"/>
          </w:tcPr>
          <w:p w:rsidR="00312B90" w:rsidRDefault="00312B90">
            <w:pPr>
              <w:pStyle w:val="ConsPlusNormal"/>
            </w:pPr>
          </w:p>
        </w:tc>
        <w:tc>
          <w:tcPr>
            <w:tcW w:w="1871" w:type="dxa"/>
            <w:vAlign w:val="center"/>
          </w:tcPr>
          <w:p w:rsidR="00312B90" w:rsidRDefault="00312B90">
            <w:pPr>
              <w:pStyle w:val="ConsPlusNormal"/>
              <w:jc w:val="center"/>
            </w:pPr>
            <w:r>
              <w:t>Представитель заявителя</w:t>
            </w:r>
          </w:p>
        </w:tc>
        <w:tc>
          <w:tcPr>
            <w:tcW w:w="2300" w:type="dxa"/>
            <w:vAlign w:val="center"/>
          </w:tcPr>
          <w:p w:rsidR="00312B90" w:rsidRDefault="00312B90">
            <w:pPr>
              <w:pStyle w:val="ConsPlusNormal"/>
            </w:pPr>
          </w:p>
        </w:tc>
        <w:tc>
          <w:tcPr>
            <w:tcW w:w="2737" w:type="dxa"/>
            <w:gridSpan w:val="2"/>
            <w:vAlign w:val="center"/>
          </w:tcPr>
          <w:p w:rsidR="00312B90" w:rsidRDefault="00312B90">
            <w:pPr>
              <w:pStyle w:val="ConsPlusNormal"/>
            </w:pPr>
          </w:p>
        </w:tc>
        <w:tc>
          <w:tcPr>
            <w:tcW w:w="1632" w:type="dxa"/>
            <w:vAlign w:val="center"/>
          </w:tcPr>
          <w:p w:rsidR="00312B90" w:rsidRDefault="00312B90">
            <w:pPr>
              <w:pStyle w:val="ConsPlusNormal"/>
            </w:pPr>
          </w:p>
        </w:tc>
      </w:tr>
      <w:tr w:rsidR="00312B90">
        <w:tc>
          <w:tcPr>
            <w:tcW w:w="9560" w:type="dxa"/>
            <w:gridSpan w:val="7"/>
            <w:vAlign w:val="center"/>
          </w:tcPr>
          <w:p w:rsidR="00312B90" w:rsidRDefault="00312B90">
            <w:pPr>
              <w:pStyle w:val="ConsPlusNormal"/>
            </w:pPr>
            <w:r>
              <w:t>Прошу исправить допущенную ошибку (опечатку) в ________________________________ _____________________________________________________________________________</w:t>
            </w:r>
          </w:p>
          <w:p w:rsidR="00312B90" w:rsidRDefault="00312B90">
            <w:pPr>
              <w:pStyle w:val="ConsPlusNormal"/>
              <w:jc w:val="center"/>
            </w:pPr>
            <w:r>
              <w:t>(указывается вид и реквизиты документа, выданного по результатам предоставления муниципальной услуги, в котором допущена ошибка (опечатка))</w:t>
            </w:r>
          </w:p>
          <w:p w:rsidR="00312B90" w:rsidRDefault="00312B90">
            <w:pPr>
              <w:pStyle w:val="ConsPlusNormal"/>
            </w:pPr>
            <w:r>
              <w:t>заключающуюся в ______________________________________________________________</w:t>
            </w:r>
          </w:p>
          <w:p w:rsidR="00312B90" w:rsidRDefault="00312B90">
            <w:pPr>
              <w:pStyle w:val="ConsPlusNormal"/>
            </w:pPr>
            <w:r>
              <w:t>______________________________________________________________________________</w:t>
            </w:r>
          </w:p>
          <w:p w:rsidR="00312B90" w:rsidRDefault="00312B90">
            <w:pPr>
              <w:pStyle w:val="ConsPlusNormal"/>
              <w:jc w:val="center"/>
            </w:pPr>
            <w:r>
              <w:t>(указывается описание опечатки (ошибки), при необходимости указывается документ, подтверждающий наличие ошибки</w:t>
            </w:r>
          </w:p>
          <w:p w:rsidR="00312B90" w:rsidRDefault="00312B90">
            <w:pPr>
              <w:pStyle w:val="ConsPlusNormal"/>
            </w:pPr>
            <w:r>
              <w:t>_______________________________________________________________________</w:t>
            </w:r>
          </w:p>
          <w:p w:rsidR="00312B90" w:rsidRDefault="00312B90">
            <w:pPr>
              <w:pStyle w:val="ConsPlusNormal"/>
              <w:jc w:val="center"/>
            </w:pPr>
            <w:r>
              <w:t>(опечатки))</w:t>
            </w:r>
          </w:p>
        </w:tc>
      </w:tr>
      <w:tr w:rsidR="00312B90">
        <w:tc>
          <w:tcPr>
            <w:tcW w:w="9560" w:type="dxa"/>
            <w:gridSpan w:val="7"/>
            <w:vAlign w:val="center"/>
          </w:tcPr>
          <w:p w:rsidR="00312B90" w:rsidRDefault="00312B90">
            <w:pPr>
              <w:pStyle w:val="ConsPlusNormal"/>
            </w:pPr>
            <w:r>
              <w:t>Результат муниципальной услуги прошу направить в мой адрес следующим способом:</w:t>
            </w:r>
          </w:p>
          <w:p w:rsidR="00312B90" w:rsidRDefault="00312B90">
            <w:pPr>
              <w:pStyle w:val="ConsPlusNormal"/>
              <w:ind w:firstLine="283"/>
              <w:jc w:val="both"/>
            </w:pPr>
            <w:r>
              <w:t>посредством направления на указанный выше адрес электронной почты</w:t>
            </w:r>
          </w:p>
          <w:p w:rsidR="00312B90" w:rsidRDefault="00312B90">
            <w:pPr>
              <w:pStyle w:val="ConsPlusNormal"/>
              <w:ind w:firstLine="283"/>
              <w:jc w:val="both"/>
            </w:pPr>
            <w:r>
              <w:t>почтовым отправлением на указанный выше адрес</w:t>
            </w:r>
          </w:p>
          <w:p w:rsidR="00312B90" w:rsidRDefault="00312B90">
            <w:pPr>
              <w:pStyle w:val="ConsPlusNormal"/>
              <w:ind w:firstLine="283"/>
              <w:jc w:val="both"/>
            </w:pPr>
            <w:r>
              <w:t>при личном обращении в МФЦ</w:t>
            </w:r>
          </w:p>
        </w:tc>
      </w:tr>
      <w:tr w:rsidR="00312B90">
        <w:tc>
          <w:tcPr>
            <w:tcW w:w="510" w:type="dxa"/>
            <w:vMerge w:val="restart"/>
            <w:vAlign w:val="center"/>
          </w:tcPr>
          <w:p w:rsidR="00312B90" w:rsidRDefault="00312B90">
            <w:pPr>
              <w:pStyle w:val="ConsPlusNormal"/>
              <w:jc w:val="center"/>
            </w:pPr>
            <w:r>
              <w:lastRenderedPageBreak/>
              <w:t>2.</w:t>
            </w:r>
          </w:p>
        </w:tc>
        <w:tc>
          <w:tcPr>
            <w:tcW w:w="5479" w:type="dxa"/>
            <w:gridSpan w:val="4"/>
            <w:vAlign w:val="center"/>
          </w:tcPr>
          <w:p w:rsidR="00312B90" w:rsidRDefault="00312B90">
            <w:pPr>
              <w:pStyle w:val="ConsPlusNormal"/>
            </w:pPr>
            <w:r>
              <w:t>Подпись заявителя (представителя заявителя):</w:t>
            </w:r>
          </w:p>
        </w:tc>
        <w:tc>
          <w:tcPr>
            <w:tcW w:w="3571" w:type="dxa"/>
            <w:gridSpan w:val="2"/>
            <w:vAlign w:val="center"/>
          </w:tcPr>
          <w:p w:rsidR="00312B90" w:rsidRDefault="00312B90">
            <w:pPr>
              <w:pStyle w:val="ConsPlusNormal"/>
            </w:pPr>
            <w:r>
              <w:t>Дата:</w:t>
            </w:r>
          </w:p>
        </w:tc>
      </w:tr>
      <w:tr w:rsidR="00312B90">
        <w:tc>
          <w:tcPr>
            <w:tcW w:w="510" w:type="dxa"/>
            <w:vMerge/>
          </w:tcPr>
          <w:p w:rsidR="00312B90" w:rsidRDefault="00312B90">
            <w:pPr>
              <w:pStyle w:val="ConsPlusNormal"/>
            </w:pPr>
          </w:p>
        </w:tc>
        <w:tc>
          <w:tcPr>
            <w:tcW w:w="5479" w:type="dxa"/>
            <w:gridSpan w:val="4"/>
            <w:vAlign w:val="center"/>
          </w:tcPr>
          <w:p w:rsidR="00312B90" w:rsidRDefault="00312B90">
            <w:pPr>
              <w:pStyle w:val="ConsPlusNormal"/>
            </w:pPr>
            <w:r>
              <w:t>_________ ___________________</w:t>
            </w:r>
          </w:p>
          <w:p w:rsidR="00312B90" w:rsidRDefault="00312B90">
            <w:pPr>
              <w:pStyle w:val="ConsPlusNormal"/>
            </w:pPr>
            <w:r>
              <w:t>(Подпись) (Инициалы, фамилия)</w:t>
            </w:r>
          </w:p>
        </w:tc>
        <w:tc>
          <w:tcPr>
            <w:tcW w:w="3571" w:type="dxa"/>
            <w:gridSpan w:val="2"/>
            <w:vAlign w:val="center"/>
          </w:tcPr>
          <w:p w:rsidR="00312B90" w:rsidRDefault="00312B90">
            <w:pPr>
              <w:pStyle w:val="ConsPlusNormal"/>
            </w:pPr>
            <w:r>
              <w:t>"__" ___________ ____ г.</w:t>
            </w:r>
          </w:p>
        </w:tc>
      </w:tr>
      <w:tr w:rsidR="00312B90">
        <w:tc>
          <w:tcPr>
            <w:tcW w:w="510" w:type="dxa"/>
            <w:vMerge w:val="restart"/>
            <w:vAlign w:val="center"/>
          </w:tcPr>
          <w:p w:rsidR="00312B90" w:rsidRDefault="00312B90">
            <w:pPr>
              <w:pStyle w:val="ConsPlusNormal"/>
              <w:jc w:val="center"/>
            </w:pPr>
            <w:r>
              <w:t>3.</w:t>
            </w:r>
          </w:p>
        </w:tc>
        <w:tc>
          <w:tcPr>
            <w:tcW w:w="5479" w:type="dxa"/>
            <w:gridSpan w:val="4"/>
            <w:vAlign w:val="center"/>
          </w:tcPr>
          <w:p w:rsidR="00312B90" w:rsidRDefault="00312B90">
            <w:pPr>
              <w:pStyle w:val="ConsPlusNormal"/>
            </w:pPr>
            <w:r>
              <w:t>Отметка должностного лица, принявшего заявление и приложенные к нему документы:</w:t>
            </w:r>
          </w:p>
        </w:tc>
        <w:tc>
          <w:tcPr>
            <w:tcW w:w="3571" w:type="dxa"/>
            <w:gridSpan w:val="2"/>
            <w:vAlign w:val="center"/>
          </w:tcPr>
          <w:p w:rsidR="00312B90" w:rsidRDefault="00312B90">
            <w:pPr>
              <w:pStyle w:val="ConsPlusNormal"/>
            </w:pPr>
            <w:r>
              <w:t>Дата:</w:t>
            </w:r>
          </w:p>
        </w:tc>
      </w:tr>
      <w:tr w:rsidR="00312B90">
        <w:tc>
          <w:tcPr>
            <w:tcW w:w="510" w:type="dxa"/>
            <w:vMerge/>
          </w:tcPr>
          <w:p w:rsidR="00312B90" w:rsidRDefault="00312B90">
            <w:pPr>
              <w:pStyle w:val="ConsPlusNormal"/>
            </w:pPr>
          </w:p>
        </w:tc>
        <w:tc>
          <w:tcPr>
            <w:tcW w:w="5479" w:type="dxa"/>
            <w:gridSpan w:val="4"/>
            <w:vAlign w:val="center"/>
          </w:tcPr>
          <w:p w:rsidR="00312B90" w:rsidRDefault="00312B90">
            <w:pPr>
              <w:pStyle w:val="ConsPlusNormal"/>
            </w:pPr>
            <w:r>
              <w:t>_________ ___________________</w:t>
            </w:r>
          </w:p>
          <w:p w:rsidR="00312B90" w:rsidRDefault="00312B90">
            <w:pPr>
              <w:pStyle w:val="ConsPlusNormal"/>
            </w:pPr>
            <w:r>
              <w:t>(Подпись) (Инициалы, фамилия)</w:t>
            </w:r>
          </w:p>
        </w:tc>
        <w:tc>
          <w:tcPr>
            <w:tcW w:w="3571" w:type="dxa"/>
            <w:gridSpan w:val="2"/>
            <w:vAlign w:val="center"/>
          </w:tcPr>
          <w:p w:rsidR="00312B90" w:rsidRDefault="00312B90">
            <w:pPr>
              <w:pStyle w:val="ConsPlusNormal"/>
            </w:pPr>
            <w:r>
              <w:t>"__" ___________ ____ г.</w:t>
            </w:r>
          </w:p>
        </w:tc>
      </w:tr>
    </w:tbl>
    <w:p w:rsidR="00312B90" w:rsidRDefault="00312B90">
      <w:pPr>
        <w:pStyle w:val="ConsPlusNormal"/>
        <w:sectPr w:rsidR="00312B90">
          <w:pgSz w:w="16838" w:h="11905" w:orient="landscape"/>
          <w:pgMar w:top="1701" w:right="1134" w:bottom="850" w:left="1134" w:header="0" w:footer="0" w:gutter="0"/>
          <w:cols w:space="720"/>
          <w:titlePg/>
        </w:sectPr>
      </w:pPr>
    </w:p>
    <w:p w:rsidR="00312B90" w:rsidRDefault="00312B90">
      <w:pPr>
        <w:pStyle w:val="ConsPlusNormal"/>
        <w:jc w:val="both"/>
      </w:pPr>
    </w:p>
    <w:p w:rsidR="00312B90" w:rsidRDefault="00312B90">
      <w:pPr>
        <w:pStyle w:val="ConsPlusNormal"/>
        <w:ind w:firstLine="540"/>
        <w:jc w:val="both"/>
      </w:pPr>
      <w:r>
        <w:t>--------------------------------</w:t>
      </w:r>
    </w:p>
    <w:p w:rsidR="00312B90" w:rsidRDefault="00312B90">
      <w:pPr>
        <w:pStyle w:val="ConsPlusNormal"/>
        <w:spacing w:before="220"/>
        <w:ind w:firstLine="540"/>
        <w:jc w:val="both"/>
      </w:pPr>
      <w:r>
        <w:t>&lt;1&gt;</w:t>
      </w: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right"/>
        <w:outlineLvl w:val="1"/>
      </w:pPr>
      <w:r>
        <w:t>Приложение N 6</w:t>
      </w:r>
    </w:p>
    <w:p w:rsidR="00312B90" w:rsidRDefault="00312B90">
      <w:pPr>
        <w:pStyle w:val="ConsPlusNormal"/>
        <w:jc w:val="right"/>
      </w:pPr>
      <w:r>
        <w:t>к регламенту</w:t>
      </w:r>
    </w:p>
    <w:p w:rsidR="00312B90" w:rsidRDefault="00312B90">
      <w:pPr>
        <w:pStyle w:val="ConsPlusNormal"/>
        <w:jc w:val="both"/>
      </w:pPr>
    </w:p>
    <w:p w:rsidR="00312B90" w:rsidRDefault="00312B90">
      <w:pPr>
        <w:pStyle w:val="ConsPlusNormal"/>
        <w:jc w:val="right"/>
      </w:pPr>
      <w:r>
        <w:t>____________________</w:t>
      </w:r>
    </w:p>
    <w:p w:rsidR="00312B90" w:rsidRDefault="00312B90">
      <w:pPr>
        <w:pStyle w:val="ConsPlusNormal"/>
        <w:jc w:val="right"/>
      </w:pPr>
      <w:r>
        <w:t>(ФИО, адрес заявителя)</w:t>
      </w:r>
    </w:p>
    <w:p w:rsidR="00312B90" w:rsidRDefault="00312B90">
      <w:pPr>
        <w:pStyle w:val="ConsPlusNormal"/>
        <w:jc w:val="both"/>
      </w:pPr>
    </w:p>
    <w:p w:rsidR="00312B90" w:rsidRDefault="00312B90">
      <w:pPr>
        <w:pStyle w:val="ConsPlusNormal"/>
        <w:jc w:val="center"/>
      </w:pPr>
      <w:bookmarkStart w:id="78" w:name="P1523"/>
      <w:bookmarkEnd w:id="78"/>
      <w:r>
        <w:t>Уведомление о варианте предоставления земельного участка</w:t>
      </w:r>
    </w:p>
    <w:p w:rsidR="00312B90" w:rsidRDefault="00312B90">
      <w:pPr>
        <w:pStyle w:val="ConsPlusNormal"/>
        <w:jc w:val="both"/>
      </w:pPr>
    </w:p>
    <w:p w:rsidR="00312B90" w:rsidRDefault="00312B90">
      <w:pPr>
        <w:pStyle w:val="ConsPlusNormal"/>
        <w:ind w:firstLine="540"/>
        <w:jc w:val="both"/>
      </w:pPr>
      <w:r>
        <w:t>По результатам рассмотрения заявления от ________ N ____ вам предлагается земельный участок площадью: _____ кв. м с кадастровым номером: _________, расположение: _________, с разрешенным использованием: __________.</w:t>
      </w:r>
    </w:p>
    <w:p w:rsidR="00312B90" w:rsidRDefault="00312B90">
      <w:pPr>
        <w:pStyle w:val="ConsPlusNormal"/>
        <w:spacing w:before="220"/>
        <w:ind w:firstLine="540"/>
        <w:jc w:val="both"/>
      </w:pPr>
      <w:r>
        <w:t>Информируем о том, что в течение 60 календарных дней со дня получения настоящего уведомления вам следует направить в администрацию ___________ муниципального образования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rsidR="00312B90" w:rsidRDefault="00312B90">
      <w:pPr>
        <w:pStyle w:val="ConsPlusNormal"/>
        <w:spacing w:before="220"/>
        <w:ind w:firstLine="540"/>
        <w:jc w:val="both"/>
      </w:pPr>
      <w:r>
        <w:t>Дополнительную информацию по данному вопросу вы можете получить в администрации ___________, адрес: _________, телефон: __________.</w:t>
      </w: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both"/>
      </w:pPr>
    </w:p>
    <w:p w:rsidR="00312B90" w:rsidRDefault="00312B90">
      <w:pPr>
        <w:pStyle w:val="ConsPlusNormal"/>
        <w:jc w:val="right"/>
        <w:outlineLvl w:val="1"/>
      </w:pPr>
      <w:r>
        <w:t>Приложение N 7</w:t>
      </w:r>
    </w:p>
    <w:p w:rsidR="00312B90" w:rsidRDefault="00312B90">
      <w:pPr>
        <w:pStyle w:val="ConsPlusNormal"/>
        <w:jc w:val="right"/>
      </w:pPr>
      <w:r>
        <w:t>к регламенту</w:t>
      </w:r>
    </w:p>
    <w:p w:rsidR="00312B90" w:rsidRDefault="00312B90">
      <w:pPr>
        <w:pStyle w:val="ConsPlusNormal"/>
        <w:jc w:val="both"/>
      </w:pPr>
    </w:p>
    <w:p w:rsidR="00312B90" w:rsidRDefault="00312B90">
      <w:pPr>
        <w:pStyle w:val="ConsPlusTitle"/>
        <w:jc w:val="center"/>
      </w:pPr>
      <w:bookmarkStart w:id="79" w:name="P1536"/>
      <w:bookmarkEnd w:id="79"/>
      <w:r>
        <w:t>КОМБИНАЦИЯ</w:t>
      </w:r>
    </w:p>
    <w:p w:rsidR="00312B90" w:rsidRDefault="00312B90">
      <w:pPr>
        <w:pStyle w:val="ConsPlusTitle"/>
        <w:jc w:val="center"/>
      </w:pPr>
      <w:r>
        <w:t>ЗНАЧЕНИЙ ПРИЗНАКОВ, КАЖДАЯ ИЗ КОТОРЫХ СООТВЕТСТВУЕТ ОДНОМУ</w:t>
      </w:r>
    </w:p>
    <w:p w:rsidR="00312B90" w:rsidRDefault="00312B90">
      <w:pPr>
        <w:pStyle w:val="ConsPlusTitle"/>
        <w:jc w:val="center"/>
      </w:pPr>
      <w:r>
        <w:t>ВАРИАНТУ ПРЕДОСТАВЛЕНИЯ МУНИЦИПАЛЬНОЙ УСЛУГИ</w:t>
      </w:r>
    </w:p>
    <w:p w:rsidR="00312B90" w:rsidRDefault="00312B90">
      <w:pPr>
        <w:pStyle w:val="ConsPlusNormal"/>
        <w:jc w:val="both"/>
      </w:pPr>
    </w:p>
    <w:p w:rsidR="00312B90" w:rsidRDefault="00312B90">
      <w:pPr>
        <w:pStyle w:val="ConsPlusNormal"/>
        <w:sectPr w:rsidR="00312B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1"/>
        <w:gridCol w:w="2948"/>
        <w:gridCol w:w="4252"/>
      </w:tblGrid>
      <w:tr w:rsidR="00312B90">
        <w:tc>
          <w:tcPr>
            <w:tcW w:w="2431" w:type="dxa"/>
          </w:tcPr>
          <w:p w:rsidR="00312B90" w:rsidRDefault="00312B90">
            <w:pPr>
              <w:pStyle w:val="ConsPlusNormal"/>
            </w:pPr>
          </w:p>
        </w:tc>
        <w:tc>
          <w:tcPr>
            <w:tcW w:w="2948" w:type="dxa"/>
          </w:tcPr>
          <w:p w:rsidR="00312B90" w:rsidRDefault="00312B90">
            <w:pPr>
              <w:pStyle w:val="ConsPlusNormal"/>
              <w:jc w:val="center"/>
            </w:pPr>
            <w:r>
              <w:t>Категория заявителей (признаки)</w:t>
            </w:r>
          </w:p>
        </w:tc>
        <w:tc>
          <w:tcPr>
            <w:tcW w:w="4252" w:type="dxa"/>
          </w:tcPr>
          <w:p w:rsidR="00312B90" w:rsidRDefault="00312B90">
            <w:pPr>
              <w:pStyle w:val="ConsPlusNormal"/>
              <w:jc w:val="center"/>
            </w:pPr>
            <w:r>
              <w:t>Результат предоставления муниципальной услуги</w:t>
            </w:r>
          </w:p>
        </w:tc>
      </w:tr>
      <w:tr w:rsidR="00312B90">
        <w:tc>
          <w:tcPr>
            <w:tcW w:w="2431" w:type="dxa"/>
            <w:vMerge w:val="restart"/>
          </w:tcPr>
          <w:p w:rsidR="00312B90" w:rsidRDefault="00312B90">
            <w:pPr>
              <w:pStyle w:val="ConsPlusNormal"/>
              <w:jc w:val="center"/>
            </w:pPr>
            <w:r>
              <w:t>В случае подачи заявления о бесплатном (в том числе первоочередном) предоставлении земельного участка</w:t>
            </w:r>
          </w:p>
        </w:tc>
        <w:tc>
          <w:tcPr>
            <w:tcW w:w="2948" w:type="dxa"/>
            <w:vMerge w:val="restart"/>
          </w:tcPr>
          <w:p w:rsidR="00312B90" w:rsidRDefault="00312B90">
            <w:pPr>
              <w:pStyle w:val="ConsPlusNormal"/>
              <w:jc w:val="center"/>
            </w:pPr>
            <w:r>
              <w:t xml:space="preserve">1. Многодетная семья (семья), отвечающая требованиям, установленным в </w:t>
            </w:r>
            <w:hyperlink w:anchor="P51">
              <w:r>
                <w:rPr>
                  <w:color w:val="0000FF"/>
                </w:rPr>
                <w:t>пункте 1.2.1</w:t>
              </w:r>
            </w:hyperlink>
            <w:r>
              <w:t xml:space="preserve"> административного регламента</w:t>
            </w:r>
          </w:p>
          <w:p w:rsidR="00312B90" w:rsidRDefault="00312B90">
            <w:pPr>
              <w:pStyle w:val="ConsPlusNormal"/>
            </w:pPr>
          </w:p>
          <w:p w:rsidR="00312B90" w:rsidRDefault="00312B90">
            <w:pPr>
              <w:pStyle w:val="ConsPlusNormal"/>
              <w:jc w:val="center"/>
            </w:pPr>
            <w:r>
              <w:t>2. Представитель заявителя</w:t>
            </w:r>
          </w:p>
        </w:tc>
        <w:tc>
          <w:tcPr>
            <w:tcW w:w="4252" w:type="dxa"/>
          </w:tcPr>
          <w:p w:rsidR="00312B90" w:rsidRDefault="00312B90">
            <w:pPr>
              <w:pStyle w:val="ConsPlusNormal"/>
              <w:jc w:val="both"/>
            </w:pPr>
            <w:r>
              <w:t>Решение о принятии многодетной семьи на учет в целях бесплатного предоставления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 принятии многодетной семьи на учет в целях первоочередного бесплатного предоставления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об отказе в принятии многодетной семьи на учет в целях бесплатного (в том числе первоочередного) предоставления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 бесплатном (в том числе первоочередном) предоставлении многодетной семье (семье)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об отказе в бесплатном предоставлении многодетной семье (семье)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об отказе в первоочередном бесплатном предоставлении многодетной семье (семье) земельного участка</w:t>
            </w:r>
          </w:p>
        </w:tc>
      </w:tr>
      <w:tr w:rsidR="00312B90">
        <w:tc>
          <w:tcPr>
            <w:tcW w:w="2431" w:type="dxa"/>
            <w:vMerge w:val="restart"/>
          </w:tcPr>
          <w:p w:rsidR="00312B90" w:rsidRDefault="00312B90">
            <w:pPr>
              <w:pStyle w:val="ConsPlusNormal"/>
              <w:jc w:val="center"/>
            </w:pPr>
            <w:r>
              <w:t>В случае подачи заявления в целях повторного предоставления земельного участка</w:t>
            </w:r>
          </w:p>
        </w:tc>
        <w:tc>
          <w:tcPr>
            <w:tcW w:w="2948" w:type="dxa"/>
            <w:vMerge w:val="restart"/>
          </w:tcPr>
          <w:p w:rsidR="00312B90" w:rsidRDefault="00312B90">
            <w:pPr>
              <w:pStyle w:val="ConsPlusNormal"/>
              <w:jc w:val="center"/>
            </w:pPr>
            <w:r>
              <w:t xml:space="preserve">1. Граждане, достигшие 18 лет (в случаях, предусмотренных в </w:t>
            </w:r>
            <w:hyperlink w:anchor="P61">
              <w:r>
                <w:rPr>
                  <w:color w:val="0000FF"/>
                </w:rPr>
                <w:t>пункте 1.2.3</w:t>
              </w:r>
            </w:hyperlink>
            <w:r>
              <w:t xml:space="preserve"> административного регламента)</w:t>
            </w:r>
          </w:p>
          <w:p w:rsidR="00312B90" w:rsidRDefault="00312B90">
            <w:pPr>
              <w:pStyle w:val="ConsPlusNormal"/>
            </w:pPr>
          </w:p>
          <w:p w:rsidR="00312B90" w:rsidRDefault="00312B90">
            <w:pPr>
              <w:pStyle w:val="ConsPlusNormal"/>
              <w:jc w:val="center"/>
            </w:pPr>
            <w:r>
              <w:t xml:space="preserve">2. Законный представитель (в случае, предусмотренном в </w:t>
            </w:r>
            <w:hyperlink w:anchor="P60">
              <w:r>
                <w:rPr>
                  <w:color w:val="0000FF"/>
                </w:rPr>
                <w:t>абзаце четвертом пункта 1.2.2</w:t>
              </w:r>
            </w:hyperlink>
            <w:r>
              <w:t xml:space="preserve"> административного регламента)</w:t>
            </w:r>
          </w:p>
          <w:p w:rsidR="00312B90" w:rsidRDefault="00312B90">
            <w:pPr>
              <w:pStyle w:val="ConsPlusNormal"/>
            </w:pPr>
          </w:p>
          <w:p w:rsidR="00312B90" w:rsidRDefault="00312B90">
            <w:pPr>
              <w:pStyle w:val="ConsPlusNormal"/>
              <w:jc w:val="center"/>
            </w:pPr>
            <w:r>
              <w:t>3. Представитель заявителя</w:t>
            </w:r>
          </w:p>
        </w:tc>
        <w:tc>
          <w:tcPr>
            <w:tcW w:w="4252" w:type="dxa"/>
          </w:tcPr>
          <w:p w:rsidR="00312B90" w:rsidRDefault="00312B90">
            <w:pPr>
              <w:pStyle w:val="ConsPlusNormal"/>
              <w:jc w:val="both"/>
            </w:pPr>
            <w:r>
              <w:t>Решение о принятии гражданина (граждан) и (или) ребенка (детей) на учет в целях повторного бесплатного предоставления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об отказе в принятии гражданина (граждан) и (или) ребенка (детей) на учет в целях повторного бесплатного предоставления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об отказе в повторном бесплатном предоставлении гражданину (гражданам), ребенку (детям) земельного участка</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 повторном бесплатном предоставлении гражданину (гражданам), ребенку (детям) земельного участка</w:t>
            </w:r>
          </w:p>
        </w:tc>
      </w:tr>
      <w:tr w:rsidR="00312B90">
        <w:tc>
          <w:tcPr>
            <w:tcW w:w="2431" w:type="dxa"/>
            <w:vMerge w:val="restart"/>
          </w:tcPr>
          <w:p w:rsidR="00312B90" w:rsidRDefault="00312B90">
            <w:pPr>
              <w:pStyle w:val="ConsPlusNormal"/>
              <w:jc w:val="center"/>
            </w:pPr>
            <w:r>
              <w:t xml:space="preserve">В случае подачи заявления о предоставлении социальной выплаты в целях обеспечения жилыми помещениями взамен предоставления земельного участка в </w:t>
            </w:r>
            <w:r>
              <w:lastRenderedPageBreak/>
              <w:t>собственность бесплатно</w:t>
            </w:r>
          </w:p>
        </w:tc>
        <w:tc>
          <w:tcPr>
            <w:tcW w:w="2948" w:type="dxa"/>
            <w:vMerge w:val="restart"/>
          </w:tcPr>
          <w:p w:rsidR="00312B90" w:rsidRDefault="00312B90">
            <w:pPr>
              <w:pStyle w:val="ConsPlusNormal"/>
              <w:jc w:val="center"/>
            </w:pPr>
            <w:r>
              <w:lastRenderedPageBreak/>
              <w:t xml:space="preserve">1. Многодетная семья (семья), отвечающая требованиям, установленным в </w:t>
            </w:r>
            <w:hyperlink w:anchor="P64">
              <w:r>
                <w:rPr>
                  <w:color w:val="0000FF"/>
                </w:rPr>
                <w:t>пункте 1.2.4</w:t>
              </w:r>
            </w:hyperlink>
            <w:r>
              <w:t xml:space="preserve"> административного регламента</w:t>
            </w:r>
          </w:p>
          <w:p w:rsidR="00312B90" w:rsidRDefault="00312B90">
            <w:pPr>
              <w:pStyle w:val="ConsPlusNormal"/>
            </w:pPr>
          </w:p>
          <w:p w:rsidR="00312B90" w:rsidRDefault="00312B90">
            <w:pPr>
              <w:pStyle w:val="ConsPlusNormal"/>
              <w:jc w:val="center"/>
            </w:pPr>
            <w:r>
              <w:t xml:space="preserve">2. Законный представитель (в </w:t>
            </w:r>
            <w:r>
              <w:lastRenderedPageBreak/>
              <w:t xml:space="preserve">случае, предусмотренном в </w:t>
            </w:r>
            <w:hyperlink w:anchor="P60">
              <w:r>
                <w:rPr>
                  <w:color w:val="0000FF"/>
                </w:rPr>
                <w:t>абзаце четвертом пункта 1.2.2</w:t>
              </w:r>
            </w:hyperlink>
            <w:r>
              <w:t xml:space="preserve"> административного регламента)</w:t>
            </w:r>
          </w:p>
          <w:p w:rsidR="00312B90" w:rsidRDefault="00312B90">
            <w:pPr>
              <w:pStyle w:val="ConsPlusNormal"/>
              <w:jc w:val="center"/>
            </w:pPr>
            <w:r>
              <w:t xml:space="preserve">3. Граждане, указанные в </w:t>
            </w:r>
            <w:hyperlink w:anchor="P61">
              <w:r>
                <w:rPr>
                  <w:color w:val="0000FF"/>
                </w:rPr>
                <w:t>пункте 1.2.3</w:t>
              </w:r>
            </w:hyperlink>
            <w:r>
              <w:t xml:space="preserve"> административного регламента,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w:t>
            </w:r>
          </w:p>
          <w:p w:rsidR="00312B90" w:rsidRDefault="00312B90">
            <w:pPr>
              <w:pStyle w:val="ConsPlusNormal"/>
            </w:pPr>
          </w:p>
          <w:p w:rsidR="00312B90" w:rsidRDefault="00312B90">
            <w:pPr>
              <w:pStyle w:val="ConsPlusNormal"/>
              <w:jc w:val="center"/>
            </w:pPr>
            <w:r>
              <w:t>4. Представитель заявителя</w:t>
            </w:r>
          </w:p>
        </w:tc>
        <w:tc>
          <w:tcPr>
            <w:tcW w:w="4252" w:type="dxa"/>
          </w:tcPr>
          <w:p w:rsidR="00312B90" w:rsidRDefault="00312B90">
            <w:pPr>
              <w:pStyle w:val="ConsPlusNormal"/>
              <w:jc w:val="both"/>
            </w:pPr>
            <w:r>
              <w:lastRenderedPageBreak/>
              <w:t>Решение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 предоставлении социальной выплаты взамен предоставления земельного участка в собственность бесплатно</w:t>
            </w:r>
          </w:p>
        </w:tc>
      </w:tr>
      <w:tr w:rsidR="00312B90">
        <w:tc>
          <w:tcPr>
            <w:tcW w:w="2431" w:type="dxa"/>
            <w:vMerge/>
          </w:tcPr>
          <w:p w:rsidR="00312B90" w:rsidRDefault="00312B90">
            <w:pPr>
              <w:pStyle w:val="ConsPlusNormal"/>
            </w:pPr>
          </w:p>
        </w:tc>
        <w:tc>
          <w:tcPr>
            <w:tcW w:w="2948" w:type="dxa"/>
            <w:vMerge/>
          </w:tcPr>
          <w:p w:rsidR="00312B90" w:rsidRDefault="00312B90">
            <w:pPr>
              <w:pStyle w:val="ConsPlusNormal"/>
            </w:pPr>
          </w:p>
        </w:tc>
        <w:tc>
          <w:tcPr>
            <w:tcW w:w="4252" w:type="dxa"/>
          </w:tcPr>
          <w:p w:rsidR="00312B90" w:rsidRDefault="00312B90">
            <w:pPr>
              <w:pStyle w:val="ConsPlusNormal"/>
              <w:jc w:val="both"/>
            </w:pPr>
            <w:r>
              <w:t>Решение об отказе в предоставлении социальной выплаты взамен предоставления земельного участка в собственность бесплатно</w:t>
            </w:r>
          </w:p>
        </w:tc>
      </w:tr>
    </w:tbl>
    <w:p w:rsidR="00312B90" w:rsidRDefault="00312B90">
      <w:pPr>
        <w:pStyle w:val="ConsPlusNormal"/>
        <w:jc w:val="both"/>
      </w:pPr>
    </w:p>
    <w:p w:rsidR="00312B90" w:rsidRDefault="00312B90">
      <w:pPr>
        <w:pStyle w:val="ConsPlusNormal"/>
        <w:jc w:val="both"/>
      </w:pPr>
    </w:p>
    <w:p w:rsidR="00312B90" w:rsidRDefault="00312B90">
      <w:pPr>
        <w:pStyle w:val="ConsPlusNormal"/>
        <w:pBdr>
          <w:bottom w:val="single" w:sz="6" w:space="0" w:color="auto"/>
        </w:pBdr>
        <w:spacing w:before="100" w:after="100"/>
        <w:jc w:val="both"/>
        <w:rPr>
          <w:sz w:val="2"/>
          <w:szCs w:val="2"/>
        </w:rPr>
      </w:pPr>
    </w:p>
    <w:p w:rsidR="00556E0C" w:rsidRDefault="00556E0C">
      <w:bookmarkStart w:id="80" w:name="_GoBack"/>
      <w:bookmarkEnd w:id="80"/>
    </w:p>
    <w:sectPr w:rsidR="00556E0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90"/>
    <w:rsid w:val="00051B33"/>
    <w:rsid w:val="00072ABB"/>
    <w:rsid w:val="000C74EF"/>
    <w:rsid w:val="000D037A"/>
    <w:rsid w:val="001052B4"/>
    <w:rsid w:val="00107D6F"/>
    <w:rsid w:val="00177B36"/>
    <w:rsid w:val="0019188B"/>
    <w:rsid w:val="00194217"/>
    <w:rsid w:val="001953F9"/>
    <w:rsid w:val="001A6EAF"/>
    <w:rsid w:val="001B13A7"/>
    <w:rsid w:val="001D0A58"/>
    <w:rsid w:val="001E412C"/>
    <w:rsid w:val="002005A6"/>
    <w:rsid w:val="002016DF"/>
    <w:rsid w:val="00235CF4"/>
    <w:rsid w:val="00243028"/>
    <w:rsid w:val="0026796D"/>
    <w:rsid w:val="00290367"/>
    <w:rsid w:val="00292160"/>
    <w:rsid w:val="00312B90"/>
    <w:rsid w:val="00317A42"/>
    <w:rsid w:val="00334E42"/>
    <w:rsid w:val="0036323E"/>
    <w:rsid w:val="00381984"/>
    <w:rsid w:val="003A4422"/>
    <w:rsid w:val="003C39A8"/>
    <w:rsid w:val="00487D11"/>
    <w:rsid w:val="004A495C"/>
    <w:rsid w:val="004A766C"/>
    <w:rsid w:val="004C2066"/>
    <w:rsid w:val="004D00FF"/>
    <w:rsid w:val="004D2567"/>
    <w:rsid w:val="004F461D"/>
    <w:rsid w:val="00504BEF"/>
    <w:rsid w:val="0051255B"/>
    <w:rsid w:val="005213A9"/>
    <w:rsid w:val="00537272"/>
    <w:rsid w:val="00556E0C"/>
    <w:rsid w:val="0059182A"/>
    <w:rsid w:val="005D2F07"/>
    <w:rsid w:val="00602354"/>
    <w:rsid w:val="00631227"/>
    <w:rsid w:val="00656530"/>
    <w:rsid w:val="0066250F"/>
    <w:rsid w:val="00675398"/>
    <w:rsid w:val="00695C3E"/>
    <w:rsid w:val="006B6341"/>
    <w:rsid w:val="006E04AF"/>
    <w:rsid w:val="006E3CDD"/>
    <w:rsid w:val="00703C20"/>
    <w:rsid w:val="00705521"/>
    <w:rsid w:val="007067A7"/>
    <w:rsid w:val="007149DC"/>
    <w:rsid w:val="00782971"/>
    <w:rsid w:val="00791D37"/>
    <w:rsid w:val="007A279F"/>
    <w:rsid w:val="00804B10"/>
    <w:rsid w:val="008407EC"/>
    <w:rsid w:val="008C554E"/>
    <w:rsid w:val="008D1B5F"/>
    <w:rsid w:val="008E151B"/>
    <w:rsid w:val="008E2FE4"/>
    <w:rsid w:val="008E38B9"/>
    <w:rsid w:val="008F54F3"/>
    <w:rsid w:val="008F5E85"/>
    <w:rsid w:val="00931C55"/>
    <w:rsid w:val="00940232"/>
    <w:rsid w:val="009525D7"/>
    <w:rsid w:val="00983E77"/>
    <w:rsid w:val="00985194"/>
    <w:rsid w:val="00996E3F"/>
    <w:rsid w:val="009B2A2C"/>
    <w:rsid w:val="009C268B"/>
    <w:rsid w:val="009D2CC1"/>
    <w:rsid w:val="009D2F88"/>
    <w:rsid w:val="00A006C1"/>
    <w:rsid w:val="00A02475"/>
    <w:rsid w:val="00A077A2"/>
    <w:rsid w:val="00A24E79"/>
    <w:rsid w:val="00A309EF"/>
    <w:rsid w:val="00A44EDC"/>
    <w:rsid w:val="00A82578"/>
    <w:rsid w:val="00A91CC6"/>
    <w:rsid w:val="00A9724E"/>
    <w:rsid w:val="00AB0BBF"/>
    <w:rsid w:val="00B0195F"/>
    <w:rsid w:val="00B32C22"/>
    <w:rsid w:val="00B669E1"/>
    <w:rsid w:val="00B7637B"/>
    <w:rsid w:val="00BB250D"/>
    <w:rsid w:val="00BC1B16"/>
    <w:rsid w:val="00C0573F"/>
    <w:rsid w:val="00C2266F"/>
    <w:rsid w:val="00C3547D"/>
    <w:rsid w:val="00C47B7B"/>
    <w:rsid w:val="00CD45A4"/>
    <w:rsid w:val="00CE6BBA"/>
    <w:rsid w:val="00D50AFA"/>
    <w:rsid w:val="00D722E7"/>
    <w:rsid w:val="00D82431"/>
    <w:rsid w:val="00D8639A"/>
    <w:rsid w:val="00DC79A3"/>
    <w:rsid w:val="00DF71CA"/>
    <w:rsid w:val="00E00F16"/>
    <w:rsid w:val="00E014B8"/>
    <w:rsid w:val="00E025A6"/>
    <w:rsid w:val="00E66C07"/>
    <w:rsid w:val="00F32FAF"/>
    <w:rsid w:val="00F84EB4"/>
    <w:rsid w:val="00FA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B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2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2B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2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2B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2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2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2B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B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2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2B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2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2B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2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2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2B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6&amp;n=221869" TargetMode="External"/><Relationship Id="rId117" Type="http://schemas.openxmlformats.org/officeDocument/2006/relationships/hyperlink" Target="https://login.consultant.ru/link/?req=doc&amp;base=RLAW026&amp;n=127358&amp;dst=100008" TargetMode="External"/><Relationship Id="rId21" Type="http://schemas.openxmlformats.org/officeDocument/2006/relationships/hyperlink" Target="https://login.consultant.ru/link/?req=doc&amp;base=RLAW026&amp;n=221869&amp;dst=100033" TargetMode="External"/><Relationship Id="rId42" Type="http://schemas.openxmlformats.org/officeDocument/2006/relationships/hyperlink" Target="https://login.consultant.ru/link/?req=doc&amp;base=LAW&amp;n=26303&amp;dst=100254" TargetMode="External"/><Relationship Id="rId47" Type="http://schemas.openxmlformats.org/officeDocument/2006/relationships/hyperlink" Target="https://login.consultant.ru/link/?req=doc&amp;base=RLAW026&amp;n=222058&amp;dst=101933" TargetMode="External"/><Relationship Id="rId63" Type="http://schemas.openxmlformats.org/officeDocument/2006/relationships/hyperlink" Target="https://login.consultant.ru/link/?req=doc&amp;base=RLAW026&amp;n=221869&amp;dst=100198" TargetMode="External"/><Relationship Id="rId68" Type="http://schemas.openxmlformats.org/officeDocument/2006/relationships/hyperlink" Target="https://login.consultant.ru/link/?req=doc&amp;base=RLAW026&amp;n=221869&amp;dst=100144" TargetMode="External"/><Relationship Id="rId84" Type="http://schemas.openxmlformats.org/officeDocument/2006/relationships/hyperlink" Target="https://login.consultant.ru/link/?req=doc&amp;base=RLAW026&amp;n=222058&amp;dst=101206" TargetMode="External"/><Relationship Id="rId89" Type="http://schemas.openxmlformats.org/officeDocument/2006/relationships/hyperlink" Target="https://login.consultant.ru/link/?req=doc&amp;base=RLAW026&amp;n=222058&amp;dst=101863" TargetMode="External"/><Relationship Id="rId112" Type="http://schemas.openxmlformats.org/officeDocument/2006/relationships/hyperlink" Target="https://login.consultant.ru/link/?req=doc&amp;base=LAW&amp;n=487790&amp;dst=100010" TargetMode="External"/><Relationship Id="rId133" Type="http://schemas.openxmlformats.org/officeDocument/2006/relationships/hyperlink" Target="https://login.consultant.ru/link/?req=doc&amp;base=RLAW026&amp;n=101745" TargetMode="External"/><Relationship Id="rId138" Type="http://schemas.openxmlformats.org/officeDocument/2006/relationships/hyperlink" Target="https://login.consultant.ru/link/?req=doc&amp;base=RLAW026&amp;n=221869&amp;dst=100058" TargetMode="External"/><Relationship Id="rId154" Type="http://schemas.openxmlformats.org/officeDocument/2006/relationships/hyperlink" Target="https://login.consultant.ru/link/?req=doc&amp;base=LAW&amp;n=494996" TargetMode="External"/><Relationship Id="rId159" Type="http://schemas.openxmlformats.org/officeDocument/2006/relationships/hyperlink" Target="https://login.consultant.ru/link/?req=doc&amp;base=RLAW026&amp;n=222058" TargetMode="External"/><Relationship Id="rId175" Type="http://schemas.openxmlformats.org/officeDocument/2006/relationships/hyperlink" Target="https://login.consultant.ru/link/?req=doc&amp;base=RLAW026&amp;n=221869&amp;dst=100168" TargetMode="External"/><Relationship Id="rId170" Type="http://schemas.openxmlformats.org/officeDocument/2006/relationships/hyperlink" Target="https://login.consultant.ru/link/?req=doc&amp;base=RLAW026&amp;n=221869&amp;dst=100147" TargetMode="External"/><Relationship Id="rId16" Type="http://schemas.openxmlformats.org/officeDocument/2006/relationships/hyperlink" Target="https://login.consultant.ru/link/?req=doc&amp;base=RLAW026&amp;n=221869" TargetMode="External"/><Relationship Id="rId107" Type="http://schemas.openxmlformats.org/officeDocument/2006/relationships/hyperlink" Target="https://login.consultant.ru/link/?req=doc&amp;base=RLAW026&amp;n=222058&amp;dst=101306" TargetMode="External"/><Relationship Id="rId11" Type="http://schemas.openxmlformats.org/officeDocument/2006/relationships/hyperlink" Target="https://login.consultant.ru/link/?req=doc&amp;base=RLAW026&amp;n=185838" TargetMode="External"/><Relationship Id="rId32" Type="http://schemas.openxmlformats.org/officeDocument/2006/relationships/hyperlink" Target="https://uslugi.admtyumen.ru" TargetMode="External"/><Relationship Id="rId37" Type="http://schemas.openxmlformats.org/officeDocument/2006/relationships/hyperlink" Target="https://login.consultant.ru/link/?req=doc&amp;base=RLAW026&amp;n=222058&amp;dst=101928" TargetMode="External"/><Relationship Id="rId53" Type="http://schemas.openxmlformats.org/officeDocument/2006/relationships/hyperlink" Target="https://login.consultant.ru/link/?req=doc&amp;base=RLAW026&amp;n=222058&amp;dst=100624" TargetMode="External"/><Relationship Id="rId58" Type="http://schemas.openxmlformats.org/officeDocument/2006/relationships/hyperlink" Target="https://login.consultant.ru/link/?req=doc&amp;base=RLAW026&amp;n=221869&amp;dst=100198" TargetMode="External"/><Relationship Id="rId74" Type="http://schemas.openxmlformats.org/officeDocument/2006/relationships/hyperlink" Target="https://login.consultant.ru/link/?req=doc&amp;base=RLAW026&amp;n=221869&amp;dst=100204" TargetMode="External"/><Relationship Id="rId79" Type="http://schemas.openxmlformats.org/officeDocument/2006/relationships/hyperlink" Target="https://login.consultant.ru/link/?req=doc&amp;base=RLAW026&amp;n=101745&amp;dst=100020" TargetMode="External"/><Relationship Id="rId102" Type="http://schemas.openxmlformats.org/officeDocument/2006/relationships/hyperlink" Target="https://login.consultant.ru/link/?req=doc&amp;base=RLAW026&amp;n=222058&amp;dst=101928" TargetMode="External"/><Relationship Id="rId123" Type="http://schemas.openxmlformats.org/officeDocument/2006/relationships/hyperlink" Target="https://login.consultant.ru/link/?req=doc&amp;base=RLAW026&amp;n=221869&amp;dst=100058" TargetMode="External"/><Relationship Id="rId128" Type="http://schemas.openxmlformats.org/officeDocument/2006/relationships/hyperlink" Target="https://login.consultant.ru/link/?req=doc&amp;base=RLAW026&amp;n=221869" TargetMode="External"/><Relationship Id="rId144" Type="http://schemas.openxmlformats.org/officeDocument/2006/relationships/hyperlink" Target="https://login.consultant.ru/link/?req=doc&amp;base=RLAW026&amp;n=221869&amp;dst=100058" TargetMode="External"/><Relationship Id="rId149" Type="http://schemas.openxmlformats.org/officeDocument/2006/relationships/hyperlink" Target="https://login.consultant.ru/link/?req=doc&amp;base=RLAW026&amp;n=221869&amp;dst=10019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26&amp;n=222058&amp;dst=101253" TargetMode="External"/><Relationship Id="rId95" Type="http://schemas.openxmlformats.org/officeDocument/2006/relationships/hyperlink" Target="https://login.consultant.ru/link/?req=doc&amp;base=RLAW026&amp;n=222058&amp;dst=101820" TargetMode="External"/><Relationship Id="rId160" Type="http://schemas.openxmlformats.org/officeDocument/2006/relationships/hyperlink" Target="https://login.consultant.ru/link/?req=doc&amp;base=RLAW026&amp;n=222058" TargetMode="External"/><Relationship Id="rId165" Type="http://schemas.openxmlformats.org/officeDocument/2006/relationships/hyperlink" Target="https://login.consultant.ru/link/?req=doc&amp;base=RLAW026&amp;n=101745&amp;dst=100020" TargetMode="External"/><Relationship Id="rId181" Type="http://schemas.openxmlformats.org/officeDocument/2006/relationships/hyperlink" Target="https://login.consultant.ru/link/?req=doc&amp;base=RLAW026&amp;n=222058" TargetMode="External"/><Relationship Id="rId186" Type="http://schemas.openxmlformats.org/officeDocument/2006/relationships/theme" Target="theme/theme1.xml"/><Relationship Id="rId22" Type="http://schemas.openxmlformats.org/officeDocument/2006/relationships/hyperlink" Target="https://login.consultant.ru/link/?req=doc&amp;base=RLAW026&amp;n=101745&amp;dst=100020" TargetMode="External"/><Relationship Id="rId27" Type="http://schemas.openxmlformats.org/officeDocument/2006/relationships/hyperlink" Target="https://login.consultant.ru/link/?req=doc&amp;base=RLAW026&amp;n=221869" TargetMode="External"/><Relationship Id="rId43" Type="http://schemas.openxmlformats.org/officeDocument/2006/relationships/hyperlink" Target="https://login.consultant.ru/link/?req=doc&amp;base=LAW&amp;n=26273" TargetMode="External"/><Relationship Id="rId48" Type="http://schemas.openxmlformats.org/officeDocument/2006/relationships/hyperlink" Target="https://login.consultant.ru/link/?req=doc&amp;base=LAW&amp;n=442096" TargetMode="External"/><Relationship Id="rId64" Type="http://schemas.openxmlformats.org/officeDocument/2006/relationships/hyperlink" Target="https://login.consultant.ru/link/?req=doc&amp;base=RLAW026&amp;n=221869&amp;dst=100058" TargetMode="External"/><Relationship Id="rId69" Type="http://schemas.openxmlformats.org/officeDocument/2006/relationships/hyperlink" Target="https://login.consultant.ru/link/?req=doc&amp;base=RLAW026&amp;n=101745&amp;dst=100020" TargetMode="External"/><Relationship Id="rId113" Type="http://schemas.openxmlformats.org/officeDocument/2006/relationships/hyperlink" Target="https://mfcto.ru" TargetMode="External"/><Relationship Id="rId118" Type="http://schemas.openxmlformats.org/officeDocument/2006/relationships/hyperlink" Target="https://login.consultant.ru/link/?req=doc&amp;base=LAW&amp;n=494996" TargetMode="External"/><Relationship Id="rId134" Type="http://schemas.openxmlformats.org/officeDocument/2006/relationships/hyperlink" Target="https://login.consultant.ru/link/?req=doc&amp;base=RLAW026&amp;n=101745" TargetMode="External"/><Relationship Id="rId139" Type="http://schemas.openxmlformats.org/officeDocument/2006/relationships/hyperlink" Target="https://login.consultant.ru/link/?req=doc&amp;base=RLAW026&amp;n=221869&amp;dst=100144" TargetMode="External"/><Relationship Id="rId80" Type="http://schemas.openxmlformats.org/officeDocument/2006/relationships/hyperlink" Target="https://login.consultant.ru/link/?req=doc&amp;base=RLAW026&amp;n=222058&amp;dst=100642" TargetMode="External"/><Relationship Id="rId85" Type="http://schemas.openxmlformats.org/officeDocument/2006/relationships/hyperlink" Target="https://login.consultant.ru/link/?req=doc&amp;base=RLAW026&amp;n=222058&amp;dst=101205" TargetMode="External"/><Relationship Id="rId150" Type="http://schemas.openxmlformats.org/officeDocument/2006/relationships/hyperlink" Target="https://login.consultant.ru/link/?req=doc&amp;base=RLAW026&amp;n=221869&amp;dst=100058" TargetMode="External"/><Relationship Id="rId155" Type="http://schemas.openxmlformats.org/officeDocument/2006/relationships/hyperlink" Target="https://login.consultant.ru/link/?req=doc&amp;base=RLAW026&amp;n=221869" TargetMode="External"/><Relationship Id="rId171" Type="http://schemas.openxmlformats.org/officeDocument/2006/relationships/hyperlink" Target="https://login.consultant.ru/link/?req=doc&amp;base=RLAW026&amp;n=221869&amp;dst=100148" TargetMode="External"/><Relationship Id="rId176" Type="http://schemas.openxmlformats.org/officeDocument/2006/relationships/hyperlink" Target="https://login.consultant.ru/link/?req=doc&amp;base=RLAW026&amp;n=221869&amp;dst=100147" TargetMode="External"/><Relationship Id="rId12" Type="http://schemas.openxmlformats.org/officeDocument/2006/relationships/hyperlink" Target="https://login.consultant.ru/link/?req=doc&amp;base=RLAW026&amp;n=224566&amp;dst=100006" TargetMode="External"/><Relationship Id="rId17" Type="http://schemas.openxmlformats.org/officeDocument/2006/relationships/hyperlink" Target="https://login.consultant.ru/link/?req=doc&amp;base=RLAW026&amp;n=101745&amp;dst=100020" TargetMode="External"/><Relationship Id="rId33" Type="http://schemas.openxmlformats.org/officeDocument/2006/relationships/hyperlink" Target="https://login.consultant.ru/link/?req=doc&amp;base=RLAW026&amp;n=222058&amp;dst=101765" TargetMode="External"/><Relationship Id="rId38" Type="http://schemas.openxmlformats.org/officeDocument/2006/relationships/hyperlink" Target="https://login.consultant.ru/link/?req=doc&amp;base=LAW&amp;n=26303&amp;dst=100168" TargetMode="External"/><Relationship Id="rId59" Type="http://schemas.openxmlformats.org/officeDocument/2006/relationships/hyperlink" Target="https://login.consultant.ru/link/?req=doc&amp;base=RLAW026&amp;n=221869&amp;dst=100058" TargetMode="External"/><Relationship Id="rId103" Type="http://schemas.openxmlformats.org/officeDocument/2006/relationships/hyperlink" Target="https://login.consultant.ru/link/?req=doc&amp;base=RLAW026&amp;n=222058&amp;dst=100932" TargetMode="External"/><Relationship Id="rId108" Type="http://schemas.openxmlformats.org/officeDocument/2006/relationships/hyperlink" Target="https://login.consultant.ru/link/?req=doc&amp;base=RLAW026&amp;n=222058&amp;dst=101653" TargetMode="External"/><Relationship Id="rId124" Type="http://schemas.openxmlformats.org/officeDocument/2006/relationships/hyperlink" Target="https://login.consultant.ru/link/?req=doc&amp;base=RLAW026&amp;n=222058&amp;dst=100251" TargetMode="External"/><Relationship Id="rId129" Type="http://schemas.openxmlformats.org/officeDocument/2006/relationships/hyperlink" Target="https://login.consultant.ru/link/?req=doc&amp;base=RLAW026&amp;n=221869" TargetMode="External"/><Relationship Id="rId54" Type="http://schemas.openxmlformats.org/officeDocument/2006/relationships/hyperlink" Target="https://login.consultant.ru/link/?req=doc&amp;base=RLAW026&amp;n=222736" TargetMode="External"/><Relationship Id="rId70" Type="http://schemas.openxmlformats.org/officeDocument/2006/relationships/hyperlink" Target="https://login.consultant.ru/link/?req=doc&amp;base=RLAW026&amp;n=222058&amp;dst=101253" TargetMode="External"/><Relationship Id="rId75" Type="http://schemas.openxmlformats.org/officeDocument/2006/relationships/hyperlink" Target="https://login.consultant.ru/link/?req=doc&amp;base=RLAW026&amp;n=221869&amp;dst=100206" TargetMode="External"/><Relationship Id="rId91" Type="http://schemas.openxmlformats.org/officeDocument/2006/relationships/hyperlink" Target="https://login.consultant.ru/link/?req=doc&amp;base=RLAW026&amp;n=221869&amp;dst=100198" TargetMode="External"/><Relationship Id="rId96" Type="http://schemas.openxmlformats.org/officeDocument/2006/relationships/hyperlink" Target="https://login.consultant.ru/link/?req=doc&amp;base=RLAW026&amp;n=222058&amp;dst=101308" TargetMode="External"/><Relationship Id="rId140" Type="http://schemas.openxmlformats.org/officeDocument/2006/relationships/hyperlink" Target="https://login.consultant.ru/link/?req=doc&amp;base=RLAW026&amp;n=221869" TargetMode="External"/><Relationship Id="rId145" Type="http://schemas.openxmlformats.org/officeDocument/2006/relationships/hyperlink" Target="https://login.consultant.ru/link/?req=doc&amp;base=RLAW026&amp;n=221869&amp;dst=100198" TargetMode="External"/><Relationship Id="rId161" Type="http://schemas.openxmlformats.org/officeDocument/2006/relationships/hyperlink" Target="https://login.consultant.ru/link/?req=doc&amp;base=RLAW026&amp;n=221869" TargetMode="External"/><Relationship Id="rId166" Type="http://schemas.openxmlformats.org/officeDocument/2006/relationships/hyperlink" Target="https://login.consultant.ru/link/?req=doc&amp;base=RLAW026&amp;n=221869" TargetMode="External"/><Relationship Id="rId182" Type="http://schemas.openxmlformats.org/officeDocument/2006/relationships/hyperlink" Target="https://login.consultant.ru/link/?req=doc&amp;base=RLAW026&amp;n=221869" TargetMode="External"/><Relationship Id="rId1" Type="http://schemas.openxmlformats.org/officeDocument/2006/relationships/styles" Target="styles.xml"/><Relationship Id="rId6" Type="http://schemas.openxmlformats.org/officeDocument/2006/relationships/hyperlink" Target="https://login.consultant.ru/link/?req=doc&amp;base=RLAW026&amp;n=220548&amp;dst=100005" TargetMode="External"/><Relationship Id="rId23" Type="http://schemas.openxmlformats.org/officeDocument/2006/relationships/hyperlink" Target="https://login.consultant.ru/link/?req=doc&amp;base=RLAW026&amp;n=222058&amp;dst=101205" TargetMode="External"/><Relationship Id="rId28" Type="http://schemas.openxmlformats.org/officeDocument/2006/relationships/hyperlink" Target="https://login.consultant.ru/link/?req=doc&amp;base=RLAW026&amp;n=222058&amp;dst=101898" TargetMode="External"/><Relationship Id="rId49" Type="http://schemas.openxmlformats.org/officeDocument/2006/relationships/hyperlink" Target="https://login.consultant.ru/link/?req=doc&amp;base=RLAW026&amp;n=222058&amp;dst=100624" TargetMode="External"/><Relationship Id="rId114" Type="http://schemas.openxmlformats.org/officeDocument/2006/relationships/hyperlink" Target="https://login.consultant.ru/link/?req=doc&amp;base=RLAW026&amp;n=222058&amp;dst=101804" TargetMode="External"/><Relationship Id="rId119" Type="http://schemas.openxmlformats.org/officeDocument/2006/relationships/hyperlink" Target="https://login.consultant.ru/link/?req=doc&amp;base=LAW&amp;n=494996&amp;dst=302" TargetMode="External"/><Relationship Id="rId44" Type="http://schemas.openxmlformats.org/officeDocument/2006/relationships/hyperlink" Target="https://login.consultant.ru/link/?req=doc&amp;base=RLAW026&amp;n=222058&amp;dst=101930" TargetMode="External"/><Relationship Id="rId60" Type="http://schemas.openxmlformats.org/officeDocument/2006/relationships/hyperlink" Target="https://login.consultant.ru/link/?req=doc&amp;base=RLAW026&amp;n=221869" TargetMode="External"/><Relationship Id="rId65" Type="http://schemas.openxmlformats.org/officeDocument/2006/relationships/hyperlink" Target="https://login.consultant.ru/link/?req=doc&amp;base=RLAW026&amp;n=221869&amp;dst=100105" TargetMode="External"/><Relationship Id="rId81" Type="http://schemas.openxmlformats.org/officeDocument/2006/relationships/hyperlink" Target="https://login.consultant.ru/link/?req=doc&amp;base=RLAW026&amp;n=221869" TargetMode="External"/><Relationship Id="rId86" Type="http://schemas.openxmlformats.org/officeDocument/2006/relationships/hyperlink" Target="https://login.consultant.ru/link/?req=doc&amp;base=RLAW026&amp;n=222058&amp;dst=101856" TargetMode="External"/><Relationship Id="rId130" Type="http://schemas.openxmlformats.org/officeDocument/2006/relationships/hyperlink" Target="https://login.consultant.ru/link/?req=doc&amp;base=RLAW026&amp;n=221869" TargetMode="External"/><Relationship Id="rId135" Type="http://schemas.openxmlformats.org/officeDocument/2006/relationships/hyperlink" Target="https://login.consultant.ru/link/?req=doc&amp;base=RLAW026&amp;n=101745" TargetMode="External"/><Relationship Id="rId151" Type="http://schemas.openxmlformats.org/officeDocument/2006/relationships/hyperlink" Target="https://login.consultant.ru/link/?req=doc&amp;base=RLAW026&amp;n=221869&amp;dst=100123" TargetMode="External"/><Relationship Id="rId156" Type="http://schemas.openxmlformats.org/officeDocument/2006/relationships/hyperlink" Target="https://login.consultant.ru/link/?req=doc&amp;base=RLAW026&amp;n=222058" TargetMode="External"/><Relationship Id="rId177" Type="http://schemas.openxmlformats.org/officeDocument/2006/relationships/hyperlink" Target="https://login.consultant.ru/link/?req=doc&amp;base=RLAW026&amp;n=221869&amp;dst=10014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st=100094" TargetMode="External"/><Relationship Id="rId172" Type="http://schemas.openxmlformats.org/officeDocument/2006/relationships/hyperlink" Target="https://login.consultant.ru/link/?req=doc&amp;base=RLAW026&amp;n=221869&amp;dst=100169" TargetMode="External"/><Relationship Id="rId180" Type="http://schemas.openxmlformats.org/officeDocument/2006/relationships/hyperlink" Target="https://login.consultant.ru/link/?req=doc&amp;base=RLAW026&amp;n=221869" TargetMode="External"/><Relationship Id="rId13" Type="http://schemas.openxmlformats.org/officeDocument/2006/relationships/hyperlink" Target="https://login.consultant.ru/link/?req=doc&amp;base=LAW&amp;n=483141&amp;dst=1246" TargetMode="External"/><Relationship Id="rId18" Type="http://schemas.openxmlformats.org/officeDocument/2006/relationships/hyperlink" Target="https://login.consultant.ru/link/?req=doc&amp;base=RLAW026&amp;n=222058&amp;dst=100010" TargetMode="External"/><Relationship Id="rId39" Type="http://schemas.openxmlformats.org/officeDocument/2006/relationships/hyperlink" Target="https://login.consultant.ru/link/?req=doc&amp;base=LAW&amp;n=26303&amp;dst=100254" TargetMode="External"/><Relationship Id="rId109" Type="http://schemas.openxmlformats.org/officeDocument/2006/relationships/hyperlink" Target="https://login.consultant.ru/link/?req=doc&amp;base=RLAW026&amp;n=222058&amp;dst=101952" TargetMode="External"/><Relationship Id="rId34" Type="http://schemas.openxmlformats.org/officeDocument/2006/relationships/hyperlink" Target="https://login.consultant.ru/link/?req=doc&amp;base=RLAW026&amp;n=222058&amp;dst=100624" TargetMode="External"/><Relationship Id="rId50" Type="http://schemas.openxmlformats.org/officeDocument/2006/relationships/hyperlink" Target="https://login.consultant.ru/link/?req=doc&amp;base=RLAW026&amp;n=222736" TargetMode="External"/><Relationship Id="rId55" Type="http://schemas.openxmlformats.org/officeDocument/2006/relationships/hyperlink" Target="https://login.consultant.ru/link/?req=doc&amp;base=RLAW026&amp;n=222058&amp;dst=100624" TargetMode="External"/><Relationship Id="rId76" Type="http://schemas.openxmlformats.org/officeDocument/2006/relationships/hyperlink" Target="https://login.consultant.ru/link/?req=doc&amp;base=RLAW026&amp;n=221869&amp;dst=100144" TargetMode="External"/><Relationship Id="rId97" Type="http://schemas.openxmlformats.org/officeDocument/2006/relationships/hyperlink" Target="https://login.consultant.ru/link/?req=doc&amp;base=RLAW026&amp;n=222058&amp;dst=101821" TargetMode="External"/><Relationship Id="rId104" Type="http://schemas.openxmlformats.org/officeDocument/2006/relationships/hyperlink" Target="https://login.consultant.ru/link/?req=doc&amp;base=RLAW026&amp;n=221869&amp;dst=100198" TargetMode="External"/><Relationship Id="rId120" Type="http://schemas.openxmlformats.org/officeDocument/2006/relationships/hyperlink" Target="https://login.consultant.ru/link/?req=doc&amp;base=LAW&amp;n=494996&amp;dst=303" TargetMode="External"/><Relationship Id="rId125" Type="http://schemas.openxmlformats.org/officeDocument/2006/relationships/hyperlink" Target="https://login.consultant.ru/link/?req=doc&amp;base=RLAW026&amp;n=222058&amp;dst=101759" TargetMode="External"/><Relationship Id="rId141" Type="http://schemas.openxmlformats.org/officeDocument/2006/relationships/hyperlink" Target="https://login.consultant.ru/link/?req=doc&amp;base=RLAW026&amp;n=222058&amp;dst=100624" TargetMode="External"/><Relationship Id="rId146" Type="http://schemas.openxmlformats.org/officeDocument/2006/relationships/hyperlink" Target="https://login.consultant.ru/link/?req=doc&amp;base=RLAW026&amp;n=221869&amp;dst=100058" TargetMode="External"/><Relationship Id="rId167" Type="http://schemas.openxmlformats.org/officeDocument/2006/relationships/hyperlink" Target="https://login.consultant.ru/link/?req=doc&amp;base=RLAW026&amp;n=222058" TargetMode="External"/><Relationship Id="rId7" Type="http://schemas.openxmlformats.org/officeDocument/2006/relationships/hyperlink" Target="https://login.consultant.ru/link/?req=doc&amp;base=RLAW026&amp;n=224566&amp;dst=100005" TargetMode="External"/><Relationship Id="rId71" Type="http://schemas.openxmlformats.org/officeDocument/2006/relationships/hyperlink" Target="https://login.consultant.ru/link/?req=doc&amp;base=RLAW026&amp;n=221869&amp;dst=100198" TargetMode="External"/><Relationship Id="rId92" Type="http://schemas.openxmlformats.org/officeDocument/2006/relationships/hyperlink" Target="https://login.consultant.ru/link/?req=doc&amp;base=RLAW026&amp;n=221869&amp;dst=100058" TargetMode="External"/><Relationship Id="rId162" Type="http://schemas.openxmlformats.org/officeDocument/2006/relationships/hyperlink" Target="https://login.consultant.ru/link/?req=doc&amp;base=RLAW026&amp;n=222058" TargetMode="External"/><Relationship Id="rId183" Type="http://schemas.openxmlformats.org/officeDocument/2006/relationships/hyperlink" Target="https://login.consultant.ru/link/?req=doc&amp;base=RLAW026&amp;n=222058" TargetMode="External"/><Relationship Id="rId2" Type="http://schemas.microsoft.com/office/2007/relationships/stylesWithEffects" Target="stylesWithEffects.xml"/><Relationship Id="rId29" Type="http://schemas.openxmlformats.org/officeDocument/2006/relationships/hyperlink" Target="https://uvatregion.ru/gov/administration/munitsipalnye-uslugi/" TargetMode="External"/><Relationship Id="rId24" Type="http://schemas.openxmlformats.org/officeDocument/2006/relationships/hyperlink" Target="https://login.consultant.ru/link/?req=doc&amp;base=RLAW026&amp;n=222058&amp;dst=101236" TargetMode="External"/><Relationship Id="rId40" Type="http://schemas.openxmlformats.org/officeDocument/2006/relationships/hyperlink" Target="https://login.consultant.ru/link/?req=doc&amp;base=LAW&amp;n=26273" TargetMode="External"/><Relationship Id="rId45" Type="http://schemas.openxmlformats.org/officeDocument/2006/relationships/hyperlink" Target="https://login.consultant.ru/link/?req=doc&amp;base=RLAW026&amp;n=222058&amp;dst=101931" TargetMode="External"/><Relationship Id="rId66" Type="http://schemas.openxmlformats.org/officeDocument/2006/relationships/hyperlink" Target="https://login.consultant.ru/link/?req=doc&amp;base=RLAW026&amp;n=221869&amp;dst=100204" TargetMode="External"/><Relationship Id="rId87" Type="http://schemas.openxmlformats.org/officeDocument/2006/relationships/hyperlink" Target="https://login.consultant.ru/link/?req=doc&amp;base=RLAW026&amp;n=101745" TargetMode="External"/><Relationship Id="rId110" Type="http://schemas.openxmlformats.org/officeDocument/2006/relationships/hyperlink" Target="https://login.consultant.ru/link/?req=doc&amp;base=RLAW026&amp;n=222058&amp;dst=101312" TargetMode="External"/><Relationship Id="rId115" Type="http://schemas.openxmlformats.org/officeDocument/2006/relationships/hyperlink" Target="https://mfcto.ru" TargetMode="External"/><Relationship Id="rId131" Type="http://schemas.openxmlformats.org/officeDocument/2006/relationships/hyperlink" Target="https://login.consultant.ru/link/?req=doc&amp;base=LAW&amp;n=481369&amp;dst=100270" TargetMode="External"/><Relationship Id="rId136" Type="http://schemas.openxmlformats.org/officeDocument/2006/relationships/hyperlink" Target="https://login.consultant.ru/link/?req=doc&amp;base=RLAW026&amp;n=101745" TargetMode="External"/><Relationship Id="rId157" Type="http://schemas.openxmlformats.org/officeDocument/2006/relationships/hyperlink" Target="https://login.consultant.ru/link/?req=doc&amp;base=RLAW026&amp;n=222058" TargetMode="External"/><Relationship Id="rId178" Type="http://schemas.openxmlformats.org/officeDocument/2006/relationships/hyperlink" Target="https://login.consultant.ru/link/?req=doc&amp;base=RLAW026&amp;n=221869&amp;dst=100169" TargetMode="External"/><Relationship Id="rId61" Type="http://schemas.openxmlformats.org/officeDocument/2006/relationships/hyperlink" Target="https://login.consultant.ru/link/?req=doc&amp;base=RLAW026&amp;n=221869&amp;dst=100200" TargetMode="External"/><Relationship Id="rId82" Type="http://schemas.openxmlformats.org/officeDocument/2006/relationships/hyperlink" Target="https://login.consultant.ru/link/?req=doc&amp;base=RLAW026&amp;n=222058&amp;dst=101831" TargetMode="External"/><Relationship Id="rId152" Type="http://schemas.openxmlformats.org/officeDocument/2006/relationships/hyperlink" Target="https://login.consultant.ru/link/?req=doc&amp;base=RLAW026&amp;n=222058&amp;dst=101859" TargetMode="External"/><Relationship Id="rId173" Type="http://schemas.openxmlformats.org/officeDocument/2006/relationships/hyperlink" Target="https://login.consultant.ru/link/?req=doc&amp;base=RLAW026&amp;n=221869&amp;dst=100149" TargetMode="External"/><Relationship Id="rId19" Type="http://schemas.openxmlformats.org/officeDocument/2006/relationships/hyperlink" Target="https://login.consultant.ru/link/?req=doc&amp;base=RLAW026&amp;n=222058&amp;dst=101762" TargetMode="External"/><Relationship Id="rId14" Type="http://schemas.openxmlformats.org/officeDocument/2006/relationships/hyperlink" Target="https://login.consultant.ru/link/?req=doc&amp;base=LAW&amp;n=449648" TargetMode="External"/><Relationship Id="rId30" Type="http://schemas.openxmlformats.org/officeDocument/2006/relationships/hyperlink" Target="https://login.consultant.ru/link/?req=doc&amp;base=RLAW026&amp;n=206407" TargetMode="External"/><Relationship Id="rId35" Type="http://schemas.openxmlformats.org/officeDocument/2006/relationships/hyperlink" Target="https://login.consultant.ru/link/?req=doc&amp;base=RLAW026&amp;n=222058&amp;dst=101928" TargetMode="External"/><Relationship Id="rId56" Type="http://schemas.openxmlformats.org/officeDocument/2006/relationships/hyperlink" Target="https://login.consultant.ru/link/?req=doc&amp;base=RLAW026&amp;n=222736" TargetMode="External"/><Relationship Id="rId77" Type="http://schemas.openxmlformats.org/officeDocument/2006/relationships/hyperlink" Target="https://login.consultant.ru/link/?req=doc&amp;base=RLAW026&amp;n=221869&amp;dst=100125" TargetMode="External"/><Relationship Id="rId100" Type="http://schemas.openxmlformats.org/officeDocument/2006/relationships/hyperlink" Target="https://login.consultant.ru/link/?req=doc&amp;base=RLAW026&amp;n=222058&amp;dst=101282" TargetMode="External"/><Relationship Id="rId105" Type="http://schemas.openxmlformats.org/officeDocument/2006/relationships/hyperlink" Target="https://login.consultant.ru/link/?req=doc&amp;base=RLAW026&amp;n=221869&amp;dst=100058" TargetMode="External"/><Relationship Id="rId126" Type="http://schemas.openxmlformats.org/officeDocument/2006/relationships/hyperlink" Target="https://login.consultant.ru/link/?req=doc&amp;base=RLAW026&amp;n=222058&amp;dst=101762" TargetMode="External"/><Relationship Id="rId147" Type="http://schemas.openxmlformats.org/officeDocument/2006/relationships/hyperlink" Target="https://login.consultant.ru/link/?req=doc&amp;base=RLAW026&amp;n=221869&amp;dst=100198" TargetMode="External"/><Relationship Id="rId168" Type="http://schemas.openxmlformats.org/officeDocument/2006/relationships/hyperlink" Target="https://login.consultant.ru/link/?req=doc&amp;base=RLAW026&amp;n=221869&amp;dst=100146" TargetMode="External"/><Relationship Id="rId8" Type="http://schemas.openxmlformats.org/officeDocument/2006/relationships/hyperlink" Target="https://login.consultant.ru/link/?req=doc&amp;base=LAW&amp;n=483141&amp;dst=1246" TargetMode="External"/><Relationship Id="rId51" Type="http://schemas.openxmlformats.org/officeDocument/2006/relationships/hyperlink" Target="https://login.consultant.ru/link/?req=doc&amp;base=LAW&amp;n=493188" TargetMode="External"/><Relationship Id="rId72" Type="http://schemas.openxmlformats.org/officeDocument/2006/relationships/hyperlink" Target="https://login.consultant.ru/link/?req=doc&amp;base=RLAW026&amp;n=221869&amp;dst=100058" TargetMode="External"/><Relationship Id="rId93" Type="http://schemas.openxmlformats.org/officeDocument/2006/relationships/hyperlink" Target="https://login.consultant.ru/link/?req=doc&amp;base=RLAW026&amp;n=221869" TargetMode="External"/><Relationship Id="rId98" Type="http://schemas.openxmlformats.org/officeDocument/2006/relationships/hyperlink" Target="https://login.consultant.ru/link/?req=doc&amp;base=RLAW026&amp;n=222058&amp;dst=101822" TargetMode="External"/><Relationship Id="rId121" Type="http://schemas.openxmlformats.org/officeDocument/2006/relationships/hyperlink" Target="https://login.consultant.ru/link/?req=doc&amp;base=LAW&amp;n=391636" TargetMode="External"/><Relationship Id="rId142" Type="http://schemas.openxmlformats.org/officeDocument/2006/relationships/hyperlink" Target="https://login.consultant.ru/link/?req=doc&amp;base=RLAW026&amp;n=222058&amp;dst=100985" TargetMode="External"/><Relationship Id="rId163" Type="http://schemas.openxmlformats.org/officeDocument/2006/relationships/hyperlink" Target="https://login.consultant.ru/link/?req=doc&amp;base=RLAW026&amp;n=221869" TargetMode="External"/><Relationship Id="rId184" Type="http://schemas.openxmlformats.org/officeDocument/2006/relationships/hyperlink" Target="https://login.consultant.ru/link/?req=doc&amp;base=RLAW026&amp;n=222058" TargetMode="External"/><Relationship Id="rId3" Type="http://schemas.openxmlformats.org/officeDocument/2006/relationships/settings" Target="settings.xml"/><Relationship Id="rId25" Type="http://schemas.openxmlformats.org/officeDocument/2006/relationships/hyperlink" Target="https://login.consultant.ru/link/?req=doc&amp;base=RLAW026&amp;n=222058&amp;dst=101857" TargetMode="External"/><Relationship Id="rId46" Type="http://schemas.openxmlformats.org/officeDocument/2006/relationships/hyperlink" Target="https://login.consultant.ru/link/?req=doc&amp;base=RLAW026&amp;n=222058&amp;dst=101932" TargetMode="External"/><Relationship Id="rId67" Type="http://schemas.openxmlformats.org/officeDocument/2006/relationships/hyperlink" Target="https://login.consultant.ru/link/?req=doc&amp;base=RLAW026&amp;n=221869&amp;dst=100206" TargetMode="External"/><Relationship Id="rId116" Type="http://schemas.openxmlformats.org/officeDocument/2006/relationships/hyperlink" Target="https://login.consultant.ru/link/?req=doc&amp;base=LAW&amp;n=487790&amp;dst=100010" TargetMode="External"/><Relationship Id="rId137" Type="http://schemas.openxmlformats.org/officeDocument/2006/relationships/hyperlink" Target="https://login.consultant.ru/link/?req=doc&amp;base=RLAW026&amp;n=221869&amp;dst=100198" TargetMode="External"/><Relationship Id="rId158" Type="http://schemas.openxmlformats.org/officeDocument/2006/relationships/hyperlink" Target="https://login.consultant.ru/link/?req=doc&amp;base=RLAW026&amp;n=221869" TargetMode="External"/><Relationship Id="rId20" Type="http://schemas.openxmlformats.org/officeDocument/2006/relationships/hyperlink" Target="https://login.consultant.ru/link/?req=doc&amp;base=RLAW026&amp;n=221869&amp;dst=100184" TargetMode="External"/><Relationship Id="rId41" Type="http://schemas.openxmlformats.org/officeDocument/2006/relationships/hyperlink" Target="https://login.consultant.ru/link/?req=doc&amp;base=LAW&amp;n=26303&amp;dst=100168" TargetMode="External"/><Relationship Id="rId62" Type="http://schemas.openxmlformats.org/officeDocument/2006/relationships/hyperlink" Target="https://login.consultant.ru/link/?req=doc&amp;base=RLAW026&amp;n=222058&amp;dst=100642" TargetMode="External"/><Relationship Id="rId83" Type="http://schemas.openxmlformats.org/officeDocument/2006/relationships/hyperlink" Target="https://login.consultant.ru/link/?req=doc&amp;base=RLAW026&amp;n=222058&amp;dst=100793" TargetMode="External"/><Relationship Id="rId88" Type="http://schemas.openxmlformats.org/officeDocument/2006/relationships/hyperlink" Target="https://login.consultant.ru/link/?req=doc&amp;base=RLAW026&amp;n=101745" TargetMode="External"/><Relationship Id="rId111" Type="http://schemas.openxmlformats.org/officeDocument/2006/relationships/hyperlink" Target="https://login.consultant.ru/link/?req=doc&amp;base=RLAW026&amp;n=222058&amp;dst=101323" TargetMode="External"/><Relationship Id="rId132" Type="http://schemas.openxmlformats.org/officeDocument/2006/relationships/hyperlink" Target="https://login.consultant.ru/link/?req=doc&amp;base=RLAW026&amp;n=221869" TargetMode="External"/><Relationship Id="rId153" Type="http://schemas.openxmlformats.org/officeDocument/2006/relationships/hyperlink" Target="https://login.consultant.ru/link/?req=doc&amp;base=LAW&amp;n=494996&amp;dst=226" TargetMode="External"/><Relationship Id="rId174" Type="http://schemas.openxmlformats.org/officeDocument/2006/relationships/hyperlink" Target="https://login.consultant.ru/link/?req=doc&amp;base=RLAW026&amp;n=221869&amp;dst=100146" TargetMode="External"/><Relationship Id="rId179" Type="http://schemas.openxmlformats.org/officeDocument/2006/relationships/hyperlink" Target="https://login.consultant.ru/link/?req=doc&amp;base=RLAW026&amp;n=221869&amp;dst=100149" TargetMode="External"/><Relationship Id="rId15" Type="http://schemas.openxmlformats.org/officeDocument/2006/relationships/hyperlink" Target="https://login.consultant.ru/link/?req=doc&amp;base=LAW&amp;n=483141&amp;dst=407" TargetMode="External"/><Relationship Id="rId36" Type="http://schemas.openxmlformats.org/officeDocument/2006/relationships/hyperlink" Target="https://login.consultant.ru/link/?req=doc&amp;base=RLAW026&amp;n=222058&amp;dst=101921" TargetMode="External"/><Relationship Id="rId57" Type="http://schemas.openxmlformats.org/officeDocument/2006/relationships/hyperlink" Target="https://login.consultant.ru/link/?req=doc&amp;base=LAW&amp;n=494998&amp;dst=100088" TargetMode="External"/><Relationship Id="rId106" Type="http://schemas.openxmlformats.org/officeDocument/2006/relationships/hyperlink" Target="https://login.consultant.ru/link/?req=doc&amp;base=RLAW026&amp;n=221869&amp;dst=10" TargetMode="External"/><Relationship Id="rId127" Type="http://schemas.openxmlformats.org/officeDocument/2006/relationships/hyperlink" Target="https://login.consultant.ru/link/?req=doc&amp;base=RLAW026&amp;n=221869" TargetMode="External"/><Relationship Id="rId10" Type="http://schemas.openxmlformats.org/officeDocument/2006/relationships/hyperlink" Target="https://login.consultant.ru/link/?req=doc&amp;base=RLAW026&amp;n=219697" TargetMode="External"/><Relationship Id="rId31" Type="http://schemas.openxmlformats.org/officeDocument/2006/relationships/hyperlink" Target="www.gosuslugi.ru" TargetMode="External"/><Relationship Id="rId52" Type="http://schemas.openxmlformats.org/officeDocument/2006/relationships/hyperlink" Target="https://login.consultant.ru/link/?req=doc&amp;base=RLAW026&amp;n=221869" TargetMode="External"/><Relationship Id="rId73" Type="http://schemas.openxmlformats.org/officeDocument/2006/relationships/hyperlink" Target="https://login.consultant.ru/link/?req=doc&amp;base=RLAW026&amp;n=221869&amp;dst=100105" TargetMode="External"/><Relationship Id="rId78" Type="http://schemas.openxmlformats.org/officeDocument/2006/relationships/hyperlink" Target="https://login.consultant.ru/link/?req=doc&amp;base=RLAW026&amp;n=221869" TargetMode="External"/><Relationship Id="rId94" Type="http://schemas.openxmlformats.org/officeDocument/2006/relationships/hyperlink" Target="https://login.consultant.ru/link/?req=doc&amp;base=RLAW026&amp;n=222058&amp;dst=101819" TargetMode="External"/><Relationship Id="rId99" Type="http://schemas.openxmlformats.org/officeDocument/2006/relationships/hyperlink" Target="https://login.consultant.ru/link/?req=doc&amp;base=RLAW026&amp;n=222058&amp;dst=101316" TargetMode="External"/><Relationship Id="rId101" Type="http://schemas.openxmlformats.org/officeDocument/2006/relationships/hyperlink" Target="https://login.consultant.ru/link/?req=doc&amp;base=RLAW026&amp;n=222058&amp;dst=101927" TargetMode="External"/><Relationship Id="rId122" Type="http://schemas.openxmlformats.org/officeDocument/2006/relationships/hyperlink" Target="https://login.consultant.ru/link/?req=doc&amp;base=RLAW026&amp;n=221869&amp;dst=100198" TargetMode="External"/><Relationship Id="rId143" Type="http://schemas.openxmlformats.org/officeDocument/2006/relationships/hyperlink" Target="https://login.consultant.ru/link/?req=doc&amp;base=RLAW026&amp;n=221869&amp;dst=100198" TargetMode="External"/><Relationship Id="rId148" Type="http://schemas.openxmlformats.org/officeDocument/2006/relationships/hyperlink" Target="https://login.consultant.ru/link/?req=doc&amp;base=RLAW026&amp;n=221869&amp;dst=100058" TargetMode="External"/><Relationship Id="rId164" Type="http://schemas.openxmlformats.org/officeDocument/2006/relationships/hyperlink" Target="https://login.consultant.ru/link/?req=doc&amp;base=RLAW026&amp;n=222058" TargetMode="External"/><Relationship Id="rId169" Type="http://schemas.openxmlformats.org/officeDocument/2006/relationships/hyperlink" Target="https://login.consultant.ru/link/?req=doc&amp;base=RLAW026&amp;n=221869&amp;dst=100168"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34478</Words>
  <Characters>196526</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230543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2025-03-12T04:02:00Z</dcterms:created>
  <dcterms:modified xsi:type="dcterms:W3CDTF">2025-03-12T04:02:00Z</dcterms:modified>
</cp:coreProperties>
</file>